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306" w:rsidRPr="00856CA7" w:rsidRDefault="00C31BF5" w:rsidP="00F23898">
      <w:pPr>
        <w:autoSpaceDE w:val="0"/>
        <w:autoSpaceDN w:val="0"/>
        <w:adjustRightInd w:val="0"/>
        <w:spacing w:after="0" w:line="280" w:lineRule="exact"/>
        <w:rPr>
          <w:rFonts w:cs="Arial"/>
        </w:rPr>
      </w:pPr>
      <w:r>
        <w:rPr>
          <w:rFonts w:cs="Arial"/>
          <w:noProof/>
        </w:rPr>
        <w:drawing>
          <wp:anchor distT="0" distB="0" distL="114300" distR="114300" simplePos="0" relativeHeight="251659263" behindDoc="1" locked="0" layoutInCell="1" allowOverlap="1">
            <wp:simplePos x="0" y="0"/>
            <wp:positionH relativeFrom="page">
              <wp:posOffset>5905500</wp:posOffset>
            </wp:positionH>
            <wp:positionV relativeFrom="paragraph">
              <wp:posOffset>-2540</wp:posOffset>
            </wp:positionV>
            <wp:extent cx="1199430" cy="2999709"/>
            <wp:effectExtent l="0" t="0" r="127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uenale-logo-2024_200x500px.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199430" cy="2999709"/>
                    </a:xfrm>
                    <a:prstGeom prst="rect">
                      <a:avLst/>
                    </a:prstGeom>
                  </pic:spPr>
                </pic:pic>
              </a:graphicData>
            </a:graphic>
            <wp14:sizeRelH relativeFrom="margin">
              <wp14:pctWidth>0</wp14:pctWidth>
            </wp14:sizeRelH>
            <wp14:sizeRelV relativeFrom="margin">
              <wp14:pctHeight>0</wp14:pctHeight>
            </wp14:sizeRelV>
          </wp:anchor>
        </w:drawing>
      </w:r>
      <w:r w:rsidR="00371306" w:rsidRPr="00856CA7">
        <w:rPr>
          <w:rFonts w:cs="Arial"/>
        </w:rPr>
        <w:t>Handwerkskammer Braunschweig-Lüneburg-Stade</w:t>
      </w:r>
    </w:p>
    <w:p w:rsidR="00371306" w:rsidRPr="00856CA7" w:rsidRDefault="0083557A" w:rsidP="00F23898">
      <w:pPr>
        <w:autoSpaceDE w:val="0"/>
        <w:autoSpaceDN w:val="0"/>
        <w:adjustRightInd w:val="0"/>
        <w:spacing w:after="0" w:line="280" w:lineRule="exact"/>
        <w:rPr>
          <w:rFonts w:cs="Arial"/>
        </w:rPr>
      </w:pPr>
      <w:r>
        <w:rPr>
          <w:rFonts w:cs="Arial"/>
        </w:rPr>
        <w:t>Udo Kaethner</w:t>
      </w:r>
    </w:p>
    <w:p w:rsidR="00371306" w:rsidRPr="00856CA7" w:rsidRDefault="00371306" w:rsidP="00F23898">
      <w:pPr>
        <w:autoSpaceDE w:val="0"/>
        <w:autoSpaceDN w:val="0"/>
        <w:adjustRightInd w:val="0"/>
        <w:spacing w:after="0" w:line="280" w:lineRule="exact"/>
        <w:rPr>
          <w:rFonts w:cs="Arial"/>
        </w:rPr>
      </w:pPr>
      <w:r w:rsidRPr="00856CA7">
        <w:rPr>
          <w:rFonts w:cs="Arial"/>
        </w:rPr>
        <w:t>Johannisstraße 13</w:t>
      </w:r>
    </w:p>
    <w:p w:rsidR="00371306" w:rsidRPr="00856CA7" w:rsidRDefault="00371306" w:rsidP="00F23898">
      <w:pPr>
        <w:autoSpaceDE w:val="0"/>
        <w:autoSpaceDN w:val="0"/>
        <w:adjustRightInd w:val="0"/>
        <w:spacing w:after="0" w:line="280" w:lineRule="exact"/>
        <w:rPr>
          <w:rFonts w:cs="Arial"/>
        </w:rPr>
      </w:pPr>
      <w:r w:rsidRPr="00856CA7">
        <w:rPr>
          <w:rFonts w:cs="Arial"/>
        </w:rPr>
        <w:t>21335 Lüneburg</w:t>
      </w:r>
    </w:p>
    <w:p w:rsidR="005F53D4" w:rsidRDefault="00371306" w:rsidP="00F23898">
      <w:pPr>
        <w:spacing w:line="280" w:lineRule="exact"/>
        <w:rPr>
          <w:rFonts w:cs="Arial"/>
        </w:rPr>
      </w:pPr>
      <w:r w:rsidRPr="00856CA7">
        <w:rPr>
          <w:rFonts w:cs="Arial"/>
        </w:rPr>
        <w:t>Telefon 04131 712-205</w:t>
      </w:r>
      <w:r w:rsidR="005F53D4" w:rsidRPr="00856CA7">
        <w:rPr>
          <w:rFonts w:cs="Arial"/>
        </w:rPr>
        <w:br/>
      </w:r>
      <w:hyperlink r:id="rId10" w:history="1">
        <w:r w:rsidR="0083557A" w:rsidRPr="0088764F">
          <w:rPr>
            <w:rStyle w:val="Hyperlink"/>
            <w:rFonts w:cs="Arial"/>
          </w:rPr>
          <w:t>kaethner@hwk-bls.de</w:t>
        </w:r>
      </w:hyperlink>
    </w:p>
    <w:p w:rsidR="005E6F17" w:rsidRPr="00856CA7" w:rsidRDefault="00C67DE7" w:rsidP="00F23898">
      <w:pPr>
        <w:spacing w:line="280" w:lineRule="exact"/>
        <w:rPr>
          <w:rFonts w:cs="Arial"/>
        </w:rPr>
      </w:pPr>
      <w:r>
        <w:rPr>
          <w:rFonts w:cs="Arial"/>
        </w:rPr>
        <w:t xml:space="preserve">                                                                                                                                                                     </w:t>
      </w:r>
    </w:p>
    <w:p w:rsidR="00371306" w:rsidRPr="00856CA7" w:rsidRDefault="005E6F17" w:rsidP="00F23898">
      <w:pPr>
        <w:spacing w:line="280" w:lineRule="exact"/>
        <w:rPr>
          <w:rFonts w:cs="Arial"/>
          <w:sz w:val="20"/>
          <w:szCs w:val="20"/>
        </w:rPr>
      </w:pPr>
      <w:r>
        <w:rPr>
          <w:rFonts w:cs="Arial"/>
          <w:noProof/>
          <w:sz w:val="20"/>
          <w:szCs w:val="20"/>
          <w:lang w:eastAsia="de-DE"/>
        </w:rPr>
        <w:drawing>
          <wp:anchor distT="0" distB="0" distL="114300" distR="114300" simplePos="0" relativeHeight="251660288" behindDoc="0" locked="0" layoutInCell="1" allowOverlap="1" wp14:anchorId="3AAED68D" wp14:editId="6069B577">
            <wp:simplePos x="0" y="0"/>
            <wp:positionH relativeFrom="column">
              <wp:posOffset>-10795</wp:posOffset>
            </wp:positionH>
            <wp:positionV relativeFrom="paragraph">
              <wp:posOffset>210185</wp:posOffset>
            </wp:positionV>
            <wp:extent cx="1202400" cy="849600"/>
            <wp:effectExtent l="0" t="0" r="0" b="825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werkspreis.jpg"/>
                    <pic:cNvPicPr/>
                  </pic:nvPicPr>
                  <pic:blipFill>
                    <a:blip r:embed="rId11">
                      <a:extLst>
                        <a:ext uri="{28A0092B-C50C-407E-A947-70E740481C1C}">
                          <a14:useLocalDpi xmlns:a14="http://schemas.microsoft.com/office/drawing/2010/main" val="0"/>
                        </a:ext>
                      </a:extLst>
                    </a:blip>
                    <a:stretch>
                      <a:fillRect/>
                    </a:stretch>
                  </pic:blipFill>
                  <pic:spPr>
                    <a:xfrm>
                      <a:off x="0" y="0"/>
                      <a:ext cx="1202400" cy="849600"/>
                    </a:xfrm>
                    <a:prstGeom prst="rect">
                      <a:avLst/>
                    </a:prstGeom>
                  </pic:spPr>
                </pic:pic>
              </a:graphicData>
            </a:graphic>
            <wp14:sizeRelH relativeFrom="margin">
              <wp14:pctWidth>0</wp14:pctWidth>
            </wp14:sizeRelH>
            <wp14:sizeRelV relativeFrom="margin">
              <wp14:pctHeight>0</wp14:pctHeight>
            </wp14:sizeRelV>
          </wp:anchor>
        </w:drawing>
      </w:r>
    </w:p>
    <w:p w:rsidR="00177557" w:rsidRPr="001B68C0" w:rsidRDefault="00177557" w:rsidP="00604C13">
      <w:pPr>
        <w:pStyle w:val="Standard2"/>
        <w:spacing w:after="120" w:line="280" w:lineRule="atLeast"/>
      </w:pPr>
      <w:r w:rsidRPr="001B68C0">
        <w:t>Handwerk</w:t>
      </w:r>
      <w:r w:rsidR="00AE59D6" w:rsidRPr="001B68C0">
        <w:t xml:space="preserve">spreis im Rahmen der </w:t>
      </w:r>
      <w:r w:rsidR="0065297D" w:rsidRPr="001B68C0">
        <w:t>Lünale 202</w:t>
      </w:r>
      <w:r w:rsidR="00C31BF5">
        <w:t>4</w:t>
      </w:r>
    </w:p>
    <w:p w:rsidR="0083557A" w:rsidRDefault="0083557A" w:rsidP="00604C13">
      <w:pPr>
        <w:pStyle w:val="Standard2"/>
        <w:spacing w:after="0" w:line="280" w:lineRule="atLeast"/>
      </w:pPr>
    </w:p>
    <w:p w:rsidR="00371306" w:rsidRDefault="005B09A2" w:rsidP="0083557A">
      <w:pPr>
        <w:pStyle w:val="Standard2"/>
        <w:spacing w:after="0" w:line="280" w:lineRule="atLeast"/>
        <w:rPr>
          <w:b w:val="0"/>
          <w:bCs w:val="0"/>
          <w:szCs w:val="28"/>
        </w:rPr>
      </w:pPr>
      <w:r>
        <w:t>Thema:</w:t>
      </w:r>
      <w:r w:rsidR="0083557A">
        <w:t xml:space="preserve"> </w:t>
      </w:r>
      <w:r w:rsidR="00F63F57" w:rsidRPr="005D3EEA">
        <w:t>Design – Beste Produktgestaltung</w:t>
      </w:r>
      <w:r w:rsidR="00F63F57">
        <w:t xml:space="preserve"> </w:t>
      </w:r>
    </w:p>
    <w:p w:rsidR="00A16988" w:rsidRDefault="00A16988" w:rsidP="00F23898">
      <w:pPr>
        <w:autoSpaceDE w:val="0"/>
        <w:autoSpaceDN w:val="0"/>
        <w:adjustRightInd w:val="0"/>
        <w:spacing w:after="0" w:line="280" w:lineRule="exact"/>
        <w:rPr>
          <w:bCs/>
        </w:rPr>
      </w:pPr>
    </w:p>
    <w:p w:rsidR="00ED61FD" w:rsidRDefault="00177557" w:rsidP="00F23898">
      <w:pPr>
        <w:autoSpaceDE w:val="0"/>
        <w:autoSpaceDN w:val="0"/>
        <w:adjustRightInd w:val="0"/>
        <w:spacing w:after="0" w:line="280" w:lineRule="exact"/>
        <w:rPr>
          <w:bCs/>
        </w:rPr>
      </w:pPr>
      <w:r w:rsidRPr="00856CA7">
        <w:rPr>
          <w:bCs/>
        </w:rPr>
        <w:t>Hiermit bewerbe ich mich um den Handwerkspreis 20</w:t>
      </w:r>
      <w:r w:rsidR="0065297D">
        <w:rPr>
          <w:bCs/>
        </w:rPr>
        <w:t>2</w:t>
      </w:r>
      <w:r w:rsidR="00C31BF5">
        <w:rPr>
          <w:bCs/>
        </w:rPr>
        <w:t>4</w:t>
      </w:r>
      <w:r w:rsidRPr="00856CA7">
        <w:rPr>
          <w:bCs/>
        </w:rPr>
        <w:t>:</w:t>
      </w:r>
    </w:p>
    <w:p w:rsidR="00655677" w:rsidRDefault="00655677" w:rsidP="00F23898">
      <w:pPr>
        <w:autoSpaceDE w:val="0"/>
        <w:autoSpaceDN w:val="0"/>
        <w:adjustRightInd w:val="0"/>
        <w:spacing w:after="0" w:line="280" w:lineRule="exact"/>
        <w:rPr>
          <w:bCs/>
        </w:rPr>
      </w:pPr>
    </w:p>
    <w:p w:rsidR="00655677" w:rsidRDefault="00655677" w:rsidP="00F23898">
      <w:pPr>
        <w:autoSpaceDE w:val="0"/>
        <w:autoSpaceDN w:val="0"/>
        <w:adjustRightInd w:val="0"/>
        <w:spacing w:after="0" w:line="280" w:lineRule="exact"/>
        <w:rPr>
          <w:bCs/>
        </w:rPr>
      </w:pPr>
    </w:p>
    <w:tbl>
      <w:tblPr>
        <w:tblStyle w:val="HelleSchattierung-Akzent1"/>
        <w:tblW w:w="0" w:type="auto"/>
        <w:tblLook w:val="04A0" w:firstRow="1" w:lastRow="0" w:firstColumn="1" w:lastColumn="0" w:noHBand="0" w:noVBand="1"/>
      </w:tblPr>
      <w:tblGrid>
        <w:gridCol w:w="2935"/>
        <w:gridCol w:w="6249"/>
      </w:tblGrid>
      <w:tr w:rsidR="00655677" w:rsidTr="005E6F1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43" w:type="dxa"/>
            <w:tcBorders>
              <w:right w:val="single" w:sz="4" w:space="0" w:color="auto"/>
            </w:tcBorders>
          </w:tcPr>
          <w:p w:rsidR="00655677" w:rsidRDefault="00655677" w:rsidP="00F23898">
            <w:pPr>
              <w:autoSpaceDE w:val="0"/>
              <w:autoSpaceDN w:val="0"/>
              <w:adjustRightInd w:val="0"/>
              <w:spacing w:line="280" w:lineRule="exact"/>
              <w:rPr>
                <w:rFonts w:cs="Arial"/>
              </w:rPr>
            </w:pPr>
            <w:r>
              <w:rPr>
                <w:rFonts w:cs="Arial"/>
              </w:rPr>
              <w:t>Name</w:t>
            </w:r>
          </w:p>
        </w:tc>
        <w:tc>
          <w:tcPr>
            <w:tcW w:w="6269" w:type="dxa"/>
            <w:tcBorders>
              <w:left w:val="single" w:sz="4" w:space="0" w:color="auto"/>
            </w:tcBorders>
          </w:tcPr>
          <w:p w:rsidR="00655677" w:rsidRDefault="00B26E3F" w:rsidP="00F23898">
            <w:pPr>
              <w:autoSpaceDE w:val="0"/>
              <w:autoSpaceDN w:val="0"/>
              <w:adjustRightInd w:val="0"/>
              <w:spacing w:line="280" w:lineRule="exact"/>
              <w:cnfStyle w:val="100000000000" w:firstRow="1" w:lastRow="0" w:firstColumn="0" w:lastColumn="0" w:oddVBand="0" w:evenVBand="0" w:oddHBand="0" w:evenHBand="0" w:firstRowFirstColumn="0" w:firstRowLastColumn="0" w:lastRowFirstColumn="0" w:lastRowLastColumn="0"/>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55677" w:rsidTr="005E6F1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43" w:type="dxa"/>
            <w:tcBorders>
              <w:right w:val="single" w:sz="4" w:space="0" w:color="auto"/>
            </w:tcBorders>
          </w:tcPr>
          <w:p w:rsidR="00655677" w:rsidRPr="006A4368" w:rsidRDefault="00655677" w:rsidP="00F23898">
            <w:pPr>
              <w:autoSpaceDE w:val="0"/>
              <w:autoSpaceDN w:val="0"/>
              <w:adjustRightInd w:val="0"/>
              <w:spacing w:line="280" w:lineRule="exact"/>
              <w:rPr>
                <w:rFonts w:cs="Arial"/>
                <w:b w:val="0"/>
              </w:rPr>
            </w:pPr>
            <w:r w:rsidRPr="006A4368">
              <w:rPr>
                <w:rFonts w:cs="Arial"/>
                <w:b w:val="0"/>
              </w:rPr>
              <w:t>Unternehmen</w:t>
            </w:r>
          </w:p>
        </w:tc>
        <w:tc>
          <w:tcPr>
            <w:tcW w:w="6269" w:type="dxa"/>
            <w:tcBorders>
              <w:left w:val="single" w:sz="4" w:space="0" w:color="auto"/>
            </w:tcBorders>
          </w:tcPr>
          <w:p w:rsidR="00655677" w:rsidRDefault="00B26E3F" w:rsidP="00F23898">
            <w:pPr>
              <w:autoSpaceDE w:val="0"/>
              <w:autoSpaceDN w:val="0"/>
              <w:adjustRightInd w:val="0"/>
              <w:spacing w:line="280" w:lineRule="exact"/>
              <w:cnfStyle w:val="000000100000" w:firstRow="0" w:lastRow="0" w:firstColumn="0" w:lastColumn="0" w:oddVBand="0" w:evenVBand="0" w:oddHBand="1" w:evenHBand="0" w:firstRowFirstColumn="0" w:firstRowLastColumn="0" w:lastRowFirstColumn="0" w:lastRowLastColumn="0"/>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55677" w:rsidTr="005E6F17">
        <w:trPr>
          <w:trHeight w:val="340"/>
        </w:trPr>
        <w:tc>
          <w:tcPr>
            <w:cnfStyle w:val="001000000000" w:firstRow="0" w:lastRow="0" w:firstColumn="1" w:lastColumn="0" w:oddVBand="0" w:evenVBand="0" w:oddHBand="0" w:evenHBand="0" w:firstRowFirstColumn="0" w:firstRowLastColumn="0" w:lastRowFirstColumn="0" w:lastRowLastColumn="0"/>
            <w:tcW w:w="2943" w:type="dxa"/>
            <w:tcBorders>
              <w:right w:val="single" w:sz="4" w:space="0" w:color="auto"/>
            </w:tcBorders>
          </w:tcPr>
          <w:p w:rsidR="00655677" w:rsidRPr="006A4368" w:rsidRDefault="00655677" w:rsidP="00F23898">
            <w:pPr>
              <w:autoSpaceDE w:val="0"/>
              <w:autoSpaceDN w:val="0"/>
              <w:adjustRightInd w:val="0"/>
              <w:spacing w:line="280" w:lineRule="exact"/>
              <w:rPr>
                <w:rFonts w:cs="Arial"/>
                <w:b w:val="0"/>
              </w:rPr>
            </w:pPr>
            <w:r w:rsidRPr="006A4368">
              <w:rPr>
                <w:rFonts w:cs="Arial"/>
                <w:b w:val="0"/>
              </w:rPr>
              <w:t>Straße + Hausnummer</w:t>
            </w:r>
          </w:p>
        </w:tc>
        <w:tc>
          <w:tcPr>
            <w:tcW w:w="6269" w:type="dxa"/>
            <w:tcBorders>
              <w:left w:val="single" w:sz="4" w:space="0" w:color="auto"/>
            </w:tcBorders>
          </w:tcPr>
          <w:p w:rsidR="00655677" w:rsidRDefault="00B26E3F" w:rsidP="00F23898">
            <w:pPr>
              <w:autoSpaceDE w:val="0"/>
              <w:autoSpaceDN w:val="0"/>
              <w:adjustRightInd w:val="0"/>
              <w:spacing w:line="280" w:lineRule="exact"/>
              <w:cnfStyle w:val="000000000000" w:firstRow="0" w:lastRow="0" w:firstColumn="0" w:lastColumn="0" w:oddVBand="0" w:evenVBand="0" w:oddHBand="0" w:evenHBand="0" w:firstRowFirstColumn="0" w:firstRowLastColumn="0" w:lastRowFirstColumn="0" w:lastRowLastColumn="0"/>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55677" w:rsidTr="005E6F1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43" w:type="dxa"/>
            <w:tcBorders>
              <w:right w:val="single" w:sz="4" w:space="0" w:color="auto"/>
            </w:tcBorders>
          </w:tcPr>
          <w:p w:rsidR="00655677" w:rsidRPr="006A4368" w:rsidRDefault="00655677" w:rsidP="00F23898">
            <w:pPr>
              <w:autoSpaceDE w:val="0"/>
              <w:autoSpaceDN w:val="0"/>
              <w:adjustRightInd w:val="0"/>
              <w:spacing w:line="280" w:lineRule="exact"/>
              <w:rPr>
                <w:rFonts w:cs="Arial"/>
                <w:b w:val="0"/>
              </w:rPr>
            </w:pPr>
            <w:r w:rsidRPr="006A4368">
              <w:rPr>
                <w:rFonts w:cs="Arial"/>
                <w:b w:val="0"/>
              </w:rPr>
              <w:t>PLZ + Ort</w:t>
            </w:r>
          </w:p>
        </w:tc>
        <w:tc>
          <w:tcPr>
            <w:tcW w:w="6269" w:type="dxa"/>
            <w:tcBorders>
              <w:left w:val="single" w:sz="4" w:space="0" w:color="auto"/>
            </w:tcBorders>
          </w:tcPr>
          <w:p w:rsidR="00655677" w:rsidRDefault="00B26E3F" w:rsidP="00F23898">
            <w:pPr>
              <w:autoSpaceDE w:val="0"/>
              <w:autoSpaceDN w:val="0"/>
              <w:adjustRightInd w:val="0"/>
              <w:spacing w:line="280" w:lineRule="exact"/>
              <w:cnfStyle w:val="000000100000" w:firstRow="0" w:lastRow="0" w:firstColumn="0" w:lastColumn="0" w:oddVBand="0" w:evenVBand="0" w:oddHBand="1" w:evenHBand="0" w:firstRowFirstColumn="0" w:firstRowLastColumn="0" w:lastRowFirstColumn="0" w:lastRowLastColumn="0"/>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55677" w:rsidTr="005E6F17">
        <w:trPr>
          <w:trHeight w:val="340"/>
        </w:trPr>
        <w:tc>
          <w:tcPr>
            <w:cnfStyle w:val="001000000000" w:firstRow="0" w:lastRow="0" w:firstColumn="1" w:lastColumn="0" w:oddVBand="0" w:evenVBand="0" w:oddHBand="0" w:evenHBand="0" w:firstRowFirstColumn="0" w:firstRowLastColumn="0" w:lastRowFirstColumn="0" w:lastRowLastColumn="0"/>
            <w:tcW w:w="2943" w:type="dxa"/>
            <w:tcBorders>
              <w:right w:val="single" w:sz="4" w:space="0" w:color="auto"/>
            </w:tcBorders>
          </w:tcPr>
          <w:p w:rsidR="00655677" w:rsidRPr="006A4368" w:rsidRDefault="00655677" w:rsidP="00F23898">
            <w:pPr>
              <w:autoSpaceDE w:val="0"/>
              <w:autoSpaceDN w:val="0"/>
              <w:adjustRightInd w:val="0"/>
              <w:spacing w:line="280" w:lineRule="exact"/>
              <w:rPr>
                <w:rFonts w:cs="Arial"/>
                <w:b w:val="0"/>
              </w:rPr>
            </w:pPr>
            <w:r w:rsidRPr="006A4368">
              <w:rPr>
                <w:rFonts w:cs="Arial"/>
                <w:b w:val="0"/>
              </w:rPr>
              <w:t>Telefon</w:t>
            </w:r>
          </w:p>
        </w:tc>
        <w:tc>
          <w:tcPr>
            <w:tcW w:w="6269" w:type="dxa"/>
            <w:tcBorders>
              <w:left w:val="single" w:sz="4" w:space="0" w:color="auto"/>
            </w:tcBorders>
          </w:tcPr>
          <w:p w:rsidR="00655677" w:rsidRDefault="00B26E3F" w:rsidP="00F23898">
            <w:pPr>
              <w:autoSpaceDE w:val="0"/>
              <w:autoSpaceDN w:val="0"/>
              <w:adjustRightInd w:val="0"/>
              <w:spacing w:line="280" w:lineRule="exact"/>
              <w:cnfStyle w:val="000000000000" w:firstRow="0" w:lastRow="0" w:firstColumn="0" w:lastColumn="0" w:oddVBand="0" w:evenVBand="0" w:oddHBand="0" w:evenHBand="0" w:firstRowFirstColumn="0" w:firstRowLastColumn="0" w:lastRowFirstColumn="0" w:lastRowLastColumn="0"/>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55677" w:rsidTr="005E6F1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43" w:type="dxa"/>
            <w:tcBorders>
              <w:right w:val="single" w:sz="4" w:space="0" w:color="auto"/>
            </w:tcBorders>
          </w:tcPr>
          <w:p w:rsidR="00655677" w:rsidRPr="006A4368" w:rsidRDefault="00655677" w:rsidP="00F23898">
            <w:pPr>
              <w:autoSpaceDE w:val="0"/>
              <w:autoSpaceDN w:val="0"/>
              <w:adjustRightInd w:val="0"/>
              <w:spacing w:line="280" w:lineRule="exact"/>
              <w:rPr>
                <w:rFonts w:cs="Arial"/>
                <w:b w:val="0"/>
              </w:rPr>
            </w:pPr>
            <w:r w:rsidRPr="006A4368">
              <w:rPr>
                <w:rFonts w:cs="Arial"/>
                <w:b w:val="0"/>
              </w:rPr>
              <w:t>E-Mail</w:t>
            </w:r>
          </w:p>
        </w:tc>
        <w:tc>
          <w:tcPr>
            <w:tcW w:w="6269" w:type="dxa"/>
            <w:tcBorders>
              <w:left w:val="single" w:sz="4" w:space="0" w:color="auto"/>
            </w:tcBorders>
          </w:tcPr>
          <w:p w:rsidR="00655677" w:rsidRDefault="00B26E3F" w:rsidP="00F23898">
            <w:pPr>
              <w:autoSpaceDE w:val="0"/>
              <w:autoSpaceDN w:val="0"/>
              <w:adjustRightInd w:val="0"/>
              <w:spacing w:line="280" w:lineRule="exact"/>
              <w:cnfStyle w:val="000000100000" w:firstRow="0" w:lastRow="0" w:firstColumn="0" w:lastColumn="0" w:oddVBand="0" w:evenVBand="0" w:oddHBand="1" w:evenHBand="0" w:firstRowFirstColumn="0" w:firstRowLastColumn="0" w:lastRowFirstColumn="0" w:lastRowLastColumn="0"/>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55677" w:rsidTr="005E6F17">
        <w:trPr>
          <w:trHeight w:val="340"/>
        </w:trPr>
        <w:tc>
          <w:tcPr>
            <w:cnfStyle w:val="001000000000" w:firstRow="0" w:lastRow="0" w:firstColumn="1" w:lastColumn="0" w:oddVBand="0" w:evenVBand="0" w:oddHBand="0" w:evenHBand="0" w:firstRowFirstColumn="0" w:firstRowLastColumn="0" w:lastRowFirstColumn="0" w:lastRowLastColumn="0"/>
            <w:tcW w:w="2943" w:type="dxa"/>
            <w:tcBorders>
              <w:right w:val="single" w:sz="4" w:space="0" w:color="auto"/>
            </w:tcBorders>
          </w:tcPr>
          <w:p w:rsidR="00655677" w:rsidRPr="006A4368" w:rsidRDefault="00655677" w:rsidP="00F23898">
            <w:pPr>
              <w:autoSpaceDE w:val="0"/>
              <w:autoSpaceDN w:val="0"/>
              <w:adjustRightInd w:val="0"/>
              <w:spacing w:line="280" w:lineRule="exact"/>
              <w:rPr>
                <w:rFonts w:cs="Arial"/>
                <w:b w:val="0"/>
              </w:rPr>
            </w:pPr>
            <w:r w:rsidRPr="006A4368">
              <w:rPr>
                <w:rFonts w:cs="Arial"/>
                <w:b w:val="0"/>
              </w:rPr>
              <w:t>Titel des Beitrages</w:t>
            </w:r>
          </w:p>
        </w:tc>
        <w:tc>
          <w:tcPr>
            <w:tcW w:w="6269" w:type="dxa"/>
            <w:tcBorders>
              <w:left w:val="single" w:sz="4" w:space="0" w:color="auto"/>
            </w:tcBorders>
          </w:tcPr>
          <w:p w:rsidR="00655677" w:rsidRDefault="00B26E3F" w:rsidP="00F23898">
            <w:pPr>
              <w:autoSpaceDE w:val="0"/>
              <w:autoSpaceDN w:val="0"/>
              <w:adjustRightInd w:val="0"/>
              <w:spacing w:line="280" w:lineRule="exact"/>
              <w:cnfStyle w:val="000000000000" w:firstRow="0" w:lastRow="0" w:firstColumn="0" w:lastColumn="0" w:oddVBand="0" w:evenVBand="0" w:oddHBand="0" w:evenHBand="0" w:firstRowFirstColumn="0" w:firstRowLastColumn="0" w:lastRowFirstColumn="0" w:lastRowLastColumn="0"/>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55677" w:rsidTr="005E6F1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43" w:type="dxa"/>
            <w:tcBorders>
              <w:bottom w:val="single" w:sz="8" w:space="0" w:color="4F81BD" w:themeColor="accent1"/>
              <w:right w:val="single" w:sz="4" w:space="0" w:color="auto"/>
            </w:tcBorders>
          </w:tcPr>
          <w:p w:rsidR="00655677" w:rsidRPr="006A4368" w:rsidRDefault="00655677" w:rsidP="00F23898">
            <w:pPr>
              <w:autoSpaceDE w:val="0"/>
              <w:autoSpaceDN w:val="0"/>
              <w:adjustRightInd w:val="0"/>
              <w:spacing w:line="280" w:lineRule="exact"/>
              <w:rPr>
                <w:rFonts w:cs="Arial"/>
                <w:b w:val="0"/>
              </w:rPr>
            </w:pPr>
          </w:p>
        </w:tc>
        <w:tc>
          <w:tcPr>
            <w:tcW w:w="6269" w:type="dxa"/>
            <w:tcBorders>
              <w:left w:val="single" w:sz="4" w:space="0" w:color="auto"/>
            </w:tcBorders>
          </w:tcPr>
          <w:p w:rsidR="00655677" w:rsidRDefault="00655677" w:rsidP="00F23898">
            <w:pPr>
              <w:autoSpaceDE w:val="0"/>
              <w:autoSpaceDN w:val="0"/>
              <w:adjustRightInd w:val="0"/>
              <w:spacing w:line="280" w:lineRule="exact"/>
              <w:cnfStyle w:val="000000100000" w:firstRow="0" w:lastRow="0" w:firstColumn="0" w:lastColumn="0" w:oddVBand="0" w:evenVBand="0" w:oddHBand="1" w:evenHBand="0" w:firstRowFirstColumn="0" w:firstRowLastColumn="0" w:lastRowFirstColumn="0" w:lastRowLastColumn="0"/>
              <w:rPr>
                <w:rFonts w:cs="Arial"/>
              </w:rPr>
            </w:pPr>
          </w:p>
        </w:tc>
      </w:tr>
    </w:tbl>
    <w:p w:rsidR="00655677" w:rsidRPr="00856CA7" w:rsidRDefault="00655677" w:rsidP="00F23898">
      <w:pPr>
        <w:autoSpaceDE w:val="0"/>
        <w:autoSpaceDN w:val="0"/>
        <w:adjustRightInd w:val="0"/>
        <w:spacing w:after="0" w:line="280" w:lineRule="exact"/>
        <w:rPr>
          <w:rFonts w:cs="Arial"/>
        </w:rPr>
      </w:pPr>
    </w:p>
    <w:p w:rsidR="002E195B" w:rsidRDefault="002E195B" w:rsidP="00F23898">
      <w:pPr>
        <w:autoSpaceDE w:val="0"/>
        <w:autoSpaceDN w:val="0"/>
        <w:adjustRightInd w:val="0"/>
        <w:spacing w:after="0" w:line="280" w:lineRule="exact"/>
        <w:rPr>
          <w:rFonts w:cs="Arial"/>
        </w:rPr>
      </w:pPr>
    </w:p>
    <w:p w:rsidR="002E195B" w:rsidRDefault="002E195B" w:rsidP="00F23898">
      <w:pPr>
        <w:autoSpaceDE w:val="0"/>
        <w:autoSpaceDN w:val="0"/>
        <w:adjustRightInd w:val="0"/>
        <w:spacing w:after="0" w:line="280" w:lineRule="exact"/>
        <w:rPr>
          <w:rFonts w:cs="Arial"/>
        </w:rPr>
      </w:pPr>
    </w:p>
    <w:p w:rsidR="002E195B" w:rsidRDefault="002E195B" w:rsidP="00F23898">
      <w:pPr>
        <w:autoSpaceDE w:val="0"/>
        <w:autoSpaceDN w:val="0"/>
        <w:adjustRightInd w:val="0"/>
        <w:spacing w:after="0" w:line="280" w:lineRule="exact"/>
        <w:rPr>
          <w:rFonts w:cs="Arial"/>
        </w:rPr>
      </w:pPr>
    </w:p>
    <w:p w:rsidR="002E195B" w:rsidRDefault="002E195B" w:rsidP="00F23898">
      <w:pPr>
        <w:autoSpaceDE w:val="0"/>
        <w:autoSpaceDN w:val="0"/>
        <w:adjustRightInd w:val="0"/>
        <w:spacing w:after="0" w:line="280" w:lineRule="exact"/>
        <w:rPr>
          <w:rFonts w:cs="Arial"/>
        </w:rPr>
      </w:pPr>
    </w:p>
    <w:p w:rsidR="002E195B" w:rsidRDefault="002E195B" w:rsidP="00F23898">
      <w:pPr>
        <w:autoSpaceDE w:val="0"/>
        <w:autoSpaceDN w:val="0"/>
        <w:adjustRightInd w:val="0"/>
        <w:spacing w:after="0" w:line="280" w:lineRule="exact"/>
        <w:rPr>
          <w:rFonts w:cs="Arial"/>
        </w:rPr>
      </w:pPr>
    </w:p>
    <w:p w:rsidR="00371306" w:rsidRPr="00856CA7" w:rsidRDefault="00371306" w:rsidP="00F23898">
      <w:pPr>
        <w:autoSpaceDE w:val="0"/>
        <w:autoSpaceDN w:val="0"/>
        <w:adjustRightInd w:val="0"/>
        <w:spacing w:after="0" w:line="280" w:lineRule="exact"/>
        <w:rPr>
          <w:rFonts w:cs="Arial"/>
        </w:rPr>
      </w:pPr>
      <w:r w:rsidRPr="00856CA7">
        <w:rPr>
          <w:rFonts w:cs="Arial"/>
        </w:rPr>
        <w:t>Die Ausschreibungsbedingungen habe ich erhalten und erkenne sie hiermit an.</w:t>
      </w:r>
    </w:p>
    <w:p w:rsidR="00371306" w:rsidRPr="00856CA7" w:rsidRDefault="00371306" w:rsidP="00F23898">
      <w:pPr>
        <w:autoSpaceDE w:val="0"/>
        <w:autoSpaceDN w:val="0"/>
        <w:adjustRightInd w:val="0"/>
        <w:spacing w:after="0" w:line="280" w:lineRule="exact"/>
        <w:rPr>
          <w:rFonts w:cs="Arial"/>
        </w:rPr>
      </w:pPr>
      <w:r w:rsidRPr="00856CA7">
        <w:rPr>
          <w:rFonts w:cs="Arial"/>
        </w:rPr>
        <w:t>Meine vollständigen Bewerbungsunterlagen sind anliegend beigefügt.</w:t>
      </w:r>
    </w:p>
    <w:p w:rsidR="00177557" w:rsidRPr="00856CA7" w:rsidRDefault="00177557" w:rsidP="00F23898">
      <w:pPr>
        <w:spacing w:line="280" w:lineRule="exact"/>
        <w:rPr>
          <w:rFonts w:cs="Arial"/>
        </w:rPr>
      </w:pPr>
    </w:p>
    <w:p w:rsidR="00177557" w:rsidRPr="00856CA7" w:rsidRDefault="00177557" w:rsidP="00F23898">
      <w:pPr>
        <w:spacing w:line="280" w:lineRule="exact"/>
        <w:rPr>
          <w:rFonts w:cs="Arial"/>
        </w:rPr>
      </w:pPr>
    </w:p>
    <w:p w:rsidR="002E195B" w:rsidRDefault="002E195B" w:rsidP="00F23898">
      <w:pPr>
        <w:spacing w:line="280" w:lineRule="exact"/>
        <w:rPr>
          <w:rFonts w:cs="Arial"/>
        </w:rPr>
      </w:pPr>
    </w:p>
    <w:p w:rsidR="00177557" w:rsidRPr="005E6F17" w:rsidRDefault="005E6F17" w:rsidP="005E6F17">
      <w:pPr>
        <w:spacing w:line="280" w:lineRule="exact"/>
        <w:rPr>
          <w:rFonts w:cs="Arial"/>
        </w:rPr>
      </w:pPr>
      <w:r>
        <w:rPr>
          <w:rFonts w:cs="Arial"/>
        </w:rPr>
        <w:t>…………………………………………………………</w:t>
      </w:r>
      <w:r w:rsidR="002E195B">
        <w:rPr>
          <w:rFonts w:cs="Arial"/>
        </w:rPr>
        <w:t xml:space="preserve">                </w:t>
      </w:r>
      <w:r>
        <w:rPr>
          <w:rFonts w:cs="Arial"/>
        </w:rPr>
        <w:t xml:space="preserve">                               ……………………………………………………………</w:t>
      </w:r>
      <w:r w:rsidR="002E195B">
        <w:rPr>
          <w:rFonts w:cs="Arial"/>
        </w:rPr>
        <w:br/>
      </w:r>
      <w:r w:rsidR="00371306" w:rsidRPr="006A4368">
        <w:rPr>
          <w:rFonts w:cs="Arial"/>
          <w:sz w:val="18"/>
        </w:rPr>
        <w:t xml:space="preserve">Ort, Datum </w:t>
      </w:r>
      <w:r w:rsidR="00177557" w:rsidRPr="00856CA7">
        <w:rPr>
          <w:rFonts w:cs="Arial"/>
        </w:rPr>
        <w:tab/>
      </w:r>
      <w:r w:rsidR="00177557" w:rsidRPr="00856CA7">
        <w:rPr>
          <w:rFonts w:cs="Arial"/>
        </w:rPr>
        <w:tab/>
      </w:r>
      <w:r w:rsidR="00177557" w:rsidRPr="00856CA7">
        <w:rPr>
          <w:rFonts w:cs="Arial"/>
        </w:rPr>
        <w:tab/>
      </w:r>
      <w:r w:rsidR="00177557" w:rsidRPr="00856CA7">
        <w:rPr>
          <w:rFonts w:cs="Arial"/>
        </w:rPr>
        <w:tab/>
      </w:r>
      <w:r w:rsidR="00177557" w:rsidRPr="00856CA7">
        <w:rPr>
          <w:rFonts w:cs="Arial"/>
        </w:rPr>
        <w:tab/>
      </w:r>
      <w:r w:rsidR="00177557" w:rsidRPr="00856CA7">
        <w:rPr>
          <w:rFonts w:cs="Arial"/>
        </w:rPr>
        <w:tab/>
      </w:r>
      <w:r w:rsidR="00177557" w:rsidRPr="006A4368">
        <w:rPr>
          <w:rFonts w:cs="Arial"/>
          <w:sz w:val="18"/>
        </w:rPr>
        <w:tab/>
      </w:r>
      <w:r w:rsidRPr="006A4368">
        <w:rPr>
          <w:rFonts w:cs="Arial"/>
          <w:sz w:val="18"/>
        </w:rPr>
        <w:t>Unterschrift</w:t>
      </w:r>
    </w:p>
    <w:p w:rsidR="00C6564A" w:rsidRDefault="00C6564A" w:rsidP="00F23898">
      <w:pPr>
        <w:autoSpaceDE w:val="0"/>
        <w:autoSpaceDN w:val="0"/>
        <w:adjustRightInd w:val="0"/>
        <w:spacing w:after="0" w:line="280" w:lineRule="exact"/>
        <w:rPr>
          <w:rFonts w:cs="Arial"/>
          <w:bCs/>
        </w:rPr>
      </w:pPr>
    </w:p>
    <w:p w:rsidR="00990A78" w:rsidRDefault="00990A78" w:rsidP="00F23898">
      <w:pPr>
        <w:autoSpaceDE w:val="0"/>
        <w:autoSpaceDN w:val="0"/>
        <w:adjustRightInd w:val="0"/>
        <w:spacing w:after="0" w:line="280" w:lineRule="exact"/>
        <w:rPr>
          <w:rFonts w:cs="Arial"/>
          <w:bCs/>
        </w:rPr>
      </w:pPr>
    </w:p>
    <w:p w:rsidR="00990A78" w:rsidRDefault="00990A78" w:rsidP="00F23898">
      <w:pPr>
        <w:autoSpaceDE w:val="0"/>
        <w:autoSpaceDN w:val="0"/>
        <w:adjustRightInd w:val="0"/>
        <w:spacing w:after="0" w:line="280" w:lineRule="exact"/>
        <w:rPr>
          <w:rFonts w:cs="Arial"/>
          <w:bCs/>
        </w:rPr>
      </w:pPr>
    </w:p>
    <w:p w:rsidR="0083557A" w:rsidRDefault="0083557A" w:rsidP="00F23898">
      <w:pPr>
        <w:autoSpaceDE w:val="0"/>
        <w:autoSpaceDN w:val="0"/>
        <w:adjustRightInd w:val="0"/>
        <w:spacing w:after="0" w:line="280" w:lineRule="exact"/>
        <w:rPr>
          <w:rFonts w:cs="Arial"/>
          <w:bCs/>
        </w:rPr>
      </w:pPr>
    </w:p>
    <w:p w:rsidR="0083557A" w:rsidRDefault="0083557A" w:rsidP="00F23898">
      <w:pPr>
        <w:autoSpaceDE w:val="0"/>
        <w:autoSpaceDN w:val="0"/>
        <w:adjustRightInd w:val="0"/>
        <w:spacing w:after="0" w:line="280" w:lineRule="exact"/>
        <w:rPr>
          <w:rFonts w:cs="Arial"/>
          <w:bCs/>
        </w:rPr>
      </w:pPr>
    </w:p>
    <w:p w:rsidR="00840212" w:rsidRDefault="00840212" w:rsidP="00F23898">
      <w:pPr>
        <w:autoSpaceDE w:val="0"/>
        <w:autoSpaceDN w:val="0"/>
        <w:adjustRightInd w:val="0"/>
        <w:spacing w:after="0" w:line="280" w:lineRule="exact"/>
        <w:rPr>
          <w:rFonts w:cs="Arial"/>
          <w:bCs/>
        </w:rPr>
      </w:pPr>
    </w:p>
    <w:tbl>
      <w:tblPr>
        <w:tblStyle w:val="Tabellenraster"/>
        <w:tblW w:w="0" w:type="auto"/>
        <w:tblInd w:w="108" w:type="dxa"/>
        <w:tblLook w:val="04A0" w:firstRow="1" w:lastRow="0" w:firstColumn="1" w:lastColumn="0" w:noHBand="0" w:noVBand="1"/>
      </w:tblPr>
      <w:tblGrid>
        <w:gridCol w:w="9066"/>
      </w:tblGrid>
      <w:tr w:rsidR="00251347" w:rsidTr="008B422B">
        <w:tc>
          <w:tcPr>
            <w:tcW w:w="9066" w:type="dxa"/>
          </w:tcPr>
          <w:p w:rsidR="00251347" w:rsidRPr="00774D5B" w:rsidRDefault="00B43F90" w:rsidP="00251347">
            <w:pPr>
              <w:pStyle w:val="Listenabsatz"/>
              <w:autoSpaceDE w:val="0"/>
              <w:autoSpaceDN w:val="0"/>
              <w:adjustRightInd w:val="0"/>
              <w:spacing w:line="280" w:lineRule="exact"/>
              <w:ind w:left="0"/>
              <w:rPr>
                <w:rFonts w:cs="Arial"/>
                <w:b/>
              </w:rPr>
            </w:pPr>
            <w:r>
              <w:rPr>
                <w:rFonts w:cs="Arial"/>
                <w:b/>
                <w:sz w:val="24"/>
              </w:rPr>
              <w:lastRenderedPageBreak/>
              <w:t xml:space="preserve">1. </w:t>
            </w:r>
            <w:r w:rsidR="00251347" w:rsidRPr="00774D5B">
              <w:rPr>
                <w:rFonts w:cs="Arial"/>
                <w:b/>
                <w:sz w:val="24"/>
              </w:rPr>
              <w:t>Angaben zum Betrieb:</w:t>
            </w:r>
          </w:p>
        </w:tc>
      </w:tr>
      <w:tr w:rsidR="00251347" w:rsidTr="008B422B">
        <w:tc>
          <w:tcPr>
            <w:tcW w:w="9066" w:type="dxa"/>
            <w:shd w:val="clear" w:color="auto" w:fill="DBE5F1" w:themeFill="accent1" w:themeFillTint="33"/>
          </w:tcPr>
          <w:p w:rsidR="00251347" w:rsidRDefault="00251347" w:rsidP="00D35411">
            <w:pPr>
              <w:pStyle w:val="Listenabsatz"/>
              <w:autoSpaceDE w:val="0"/>
              <w:autoSpaceDN w:val="0"/>
              <w:adjustRightInd w:val="0"/>
              <w:spacing w:line="280" w:lineRule="exact"/>
              <w:ind w:left="0"/>
              <w:rPr>
                <w:rFonts w:cs="Arial"/>
              </w:rPr>
            </w:pPr>
          </w:p>
          <w:p w:rsidR="00251347" w:rsidRDefault="00251347" w:rsidP="00D35411">
            <w:pPr>
              <w:pStyle w:val="Listenabsatz"/>
              <w:autoSpaceDE w:val="0"/>
              <w:autoSpaceDN w:val="0"/>
              <w:adjustRightInd w:val="0"/>
              <w:spacing w:line="280" w:lineRule="exact"/>
              <w:ind w:left="0"/>
              <w:rPr>
                <w:rFonts w:cs="Arial"/>
              </w:rPr>
            </w:pPr>
            <w:r>
              <w:rPr>
                <w:rFonts w:cs="Arial"/>
              </w:rPr>
              <w:t>Gründung:</w:t>
            </w:r>
            <w:r w:rsidR="00B26E3F">
              <w:rPr>
                <w:rFonts w:cs="Arial"/>
              </w:rPr>
              <w:t xml:space="preserve"> </w:t>
            </w:r>
          </w:p>
          <w:p w:rsidR="00251347" w:rsidRDefault="00251347" w:rsidP="00D35411">
            <w:pPr>
              <w:pStyle w:val="Listenabsatz"/>
              <w:autoSpaceDE w:val="0"/>
              <w:autoSpaceDN w:val="0"/>
              <w:adjustRightInd w:val="0"/>
              <w:spacing w:line="280" w:lineRule="exact"/>
              <w:ind w:left="0"/>
              <w:rPr>
                <w:rFonts w:cs="Arial"/>
              </w:rPr>
            </w:pPr>
          </w:p>
          <w:p w:rsidR="00251347" w:rsidRDefault="00251347" w:rsidP="00D35411">
            <w:pPr>
              <w:pStyle w:val="Listenabsatz"/>
              <w:autoSpaceDE w:val="0"/>
              <w:autoSpaceDN w:val="0"/>
              <w:adjustRightInd w:val="0"/>
              <w:spacing w:line="280" w:lineRule="exact"/>
              <w:ind w:left="0"/>
              <w:rPr>
                <w:rFonts w:cs="Arial"/>
              </w:rPr>
            </w:pPr>
            <w:r>
              <w:rPr>
                <w:rFonts w:cs="Arial"/>
              </w:rPr>
              <w:t>Gewerk/Geschäftsfeld:</w:t>
            </w:r>
            <w:r w:rsidR="00B26E3F">
              <w:rPr>
                <w:rFonts w:cs="Arial"/>
              </w:rPr>
              <w:t xml:space="preserve"> </w:t>
            </w:r>
            <w:r w:rsidR="00B26E3F">
              <w:rPr>
                <w:rFonts w:cs="Arial"/>
              </w:rPr>
              <w:fldChar w:fldCharType="begin">
                <w:ffData>
                  <w:name w:val=""/>
                  <w:enabled/>
                  <w:calcOnExit w:val="0"/>
                  <w:textInput/>
                </w:ffData>
              </w:fldChar>
            </w:r>
            <w:r w:rsidR="00B26E3F">
              <w:rPr>
                <w:rFonts w:cs="Arial"/>
              </w:rPr>
              <w:instrText xml:space="preserve"> FORMTEXT </w:instrText>
            </w:r>
            <w:r w:rsidR="00B26E3F">
              <w:rPr>
                <w:rFonts w:cs="Arial"/>
              </w:rPr>
            </w:r>
            <w:r w:rsidR="00B26E3F">
              <w:rPr>
                <w:rFonts w:cs="Arial"/>
              </w:rPr>
              <w:fldChar w:fldCharType="separate"/>
            </w:r>
            <w:r w:rsidR="00B26E3F">
              <w:rPr>
                <w:rFonts w:cs="Arial"/>
                <w:noProof/>
              </w:rPr>
              <w:t> </w:t>
            </w:r>
            <w:r w:rsidR="00B26E3F">
              <w:rPr>
                <w:rFonts w:cs="Arial"/>
                <w:noProof/>
              </w:rPr>
              <w:t> </w:t>
            </w:r>
            <w:r w:rsidR="00B26E3F">
              <w:rPr>
                <w:rFonts w:cs="Arial"/>
                <w:noProof/>
              </w:rPr>
              <w:t> </w:t>
            </w:r>
            <w:r w:rsidR="00B26E3F">
              <w:rPr>
                <w:rFonts w:cs="Arial"/>
                <w:noProof/>
              </w:rPr>
              <w:t> </w:t>
            </w:r>
            <w:r w:rsidR="00B26E3F">
              <w:rPr>
                <w:rFonts w:cs="Arial"/>
                <w:noProof/>
              </w:rPr>
              <w:t> </w:t>
            </w:r>
            <w:r w:rsidR="00B26E3F">
              <w:rPr>
                <w:rFonts w:cs="Arial"/>
              </w:rPr>
              <w:fldChar w:fldCharType="end"/>
            </w:r>
          </w:p>
          <w:p w:rsidR="00251347" w:rsidRDefault="00251347" w:rsidP="00D35411">
            <w:pPr>
              <w:pStyle w:val="Listenabsatz"/>
              <w:autoSpaceDE w:val="0"/>
              <w:autoSpaceDN w:val="0"/>
              <w:adjustRightInd w:val="0"/>
              <w:spacing w:line="280" w:lineRule="exact"/>
              <w:ind w:left="0"/>
              <w:rPr>
                <w:rFonts w:cs="Arial"/>
              </w:rPr>
            </w:pPr>
          </w:p>
          <w:p w:rsidR="00251347" w:rsidRDefault="00251347" w:rsidP="00D35411">
            <w:pPr>
              <w:pStyle w:val="Listenabsatz"/>
              <w:autoSpaceDE w:val="0"/>
              <w:autoSpaceDN w:val="0"/>
              <w:adjustRightInd w:val="0"/>
              <w:spacing w:line="280" w:lineRule="exact"/>
              <w:ind w:left="0"/>
              <w:rPr>
                <w:rFonts w:cs="Arial"/>
              </w:rPr>
            </w:pPr>
            <w:r>
              <w:rPr>
                <w:rFonts w:cs="Arial"/>
              </w:rPr>
              <w:t>Leistungsspektrum:</w:t>
            </w:r>
            <w:r w:rsidR="00B26E3F">
              <w:rPr>
                <w:rFonts w:cs="Arial"/>
              </w:rPr>
              <w:t xml:space="preserve"> </w:t>
            </w:r>
            <w:r w:rsidR="00B26E3F">
              <w:rPr>
                <w:rFonts w:cs="Arial"/>
              </w:rPr>
              <w:fldChar w:fldCharType="begin">
                <w:ffData>
                  <w:name w:val=""/>
                  <w:enabled/>
                  <w:calcOnExit w:val="0"/>
                  <w:textInput/>
                </w:ffData>
              </w:fldChar>
            </w:r>
            <w:r w:rsidR="00B26E3F">
              <w:rPr>
                <w:rFonts w:cs="Arial"/>
              </w:rPr>
              <w:instrText xml:space="preserve"> FORMTEXT </w:instrText>
            </w:r>
            <w:r w:rsidR="00B26E3F">
              <w:rPr>
                <w:rFonts w:cs="Arial"/>
              </w:rPr>
            </w:r>
            <w:r w:rsidR="00B26E3F">
              <w:rPr>
                <w:rFonts w:cs="Arial"/>
              </w:rPr>
              <w:fldChar w:fldCharType="separate"/>
            </w:r>
            <w:r w:rsidR="00B26E3F">
              <w:rPr>
                <w:rFonts w:cs="Arial"/>
                <w:noProof/>
              </w:rPr>
              <w:t> </w:t>
            </w:r>
            <w:r w:rsidR="00B26E3F">
              <w:rPr>
                <w:rFonts w:cs="Arial"/>
                <w:noProof/>
              </w:rPr>
              <w:t> </w:t>
            </w:r>
            <w:r w:rsidR="00B26E3F">
              <w:rPr>
                <w:rFonts w:cs="Arial"/>
                <w:noProof/>
              </w:rPr>
              <w:t> </w:t>
            </w:r>
            <w:r w:rsidR="00B26E3F">
              <w:rPr>
                <w:rFonts w:cs="Arial"/>
                <w:noProof/>
              </w:rPr>
              <w:t> </w:t>
            </w:r>
            <w:r w:rsidR="00B26E3F">
              <w:rPr>
                <w:rFonts w:cs="Arial"/>
                <w:noProof/>
              </w:rPr>
              <w:t> </w:t>
            </w:r>
            <w:r w:rsidR="00B26E3F">
              <w:rPr>
                <w:rFonts w:cs="Arial"/>
              </w:rPr>
              <w:fldChar w:fldCharType="end"/>
            </w:r>
          </w:p>
          <w:p w:rsidR="00251347" w:rsidRDefault="00251347" w:rsidP="00D35411">
            <w:pPr>
              <w:pStyle w:val="Listenabsatz"/>
              <w:autoSpaceDE w:val="0"/>
              <w:autoSpaceDN w:val="0"/>
              <w:adjustRightInd w:val="0"/>
              <w:spacing w:line="280" w:lineRule="exact"/>
              <w:ind w:left="0"/>
              <w:rPr>
                <w:rFonts w:cs="Arial"/>
              </w:rPr>
            </w:pPr>
          </w:p>
          <w:p w:rsidR="00251347" w:rsidRDefault="00251347" w:rsidP="00D35411">
            <w:pPr>
              <w:pStyle w:val="Listenabsatz"/>
              <w:autoSpaceDE w:val="0"/>
              <w:autoSpaceDN w:val="0"/>
              <w:adjustRightInd w:val="0"/>
              <w:spacing w:line="280" w:lineRule="exact"/>
              <w:ind w:left="0"/>
              <w:rPr>
                <w:rFonts w:cs="Arial"/>
              </w:rPr>
            </w:pPr>
            <w:r>
              <w:rPr>
                <w:rFonts w:cs="Arial"/>
              </w:rPr>
              <w:t>Anzahl Mitarbeiter</w:t>
            </w:r>
            <w:r w:rsidR="00A16988">
              <w:rPr>
                <w:rFonts w:cs="Arial"/>
              </w:rPr>
              <w:t>*innen</w:t>
            </w:r>
            <w:r>
              <w:rPr>
                <w:rFonts w:cs="Arial"/>
              </w:rPr>
              <w:t>:</w:t>
            </w:r>
            <w:r w:rsidR="00B26E3F">
              <w:rPr>
                <w:rFonts w:cs="Arial"/>
              </w:rPr>
              <w:t xml:space="preserve"> </w:t>
            </w:r>
            <w:r w:rsidR="00B26E3F">
              <w:rPr>
                <w:rFonts w:cs="Arial"/>
              </w:rPr>
              <w:fldChar w:fldCharType="begin">
                <w:ffData>
                  <w:name w:val=""/>
                  <w:enabled/>
                  <w:calcOnExit w:val="0"/>
                  <w:textInput/>
                </w:ffData>
              </w:fldChar>
            </w:r>
            <w:r w:rsidR="00B26E3F">
              <w:rPr>
                <w:rFonts w:cs="Arial"/>
              </w:rPr>
              <w:instrText xml:space="preserve"> FORMTEXT </w:instrText>
            </w:r>
            <w:r w:rsidR="00B26E3F">
              <w:rPr>
                <w:rFonts w:cs="Arial"/>
              </w:rPr>
            </w:r>
            <w:r w:rsidR="00B26E3F">
              <w:rPr>
                <w:rFonts w:cs="Arial"/>
              </w:rPr>
              <w:fldChar w:fldCharType="separate"/>
            </w:r>
            <w:r w:rsidR="00B26E3F">
              <w:rPr>
                <w:rFonts w:cs="Arial"/>
                <w:noProof/>
              </w:rPr>
              <w:t> </w:t>
            </w:r>
            <w:r w:rsidR="00B26E3F">
              <w:rPr>
                <w:rFonts w:cs="Arial"/>
                <w:noProof/>
              </w:rPr>
              <w:t> </w:t>
            </w:r>
            <w:r w:rsidR="00B26E3F">
              <w:rPr>
                <w:rFonts w:cs="Arial"/>
                <w:noProof/>
              </w:rPr>
              <w:t> </w:t>
            </w:r>
            <w:r w:rsidR="00B26E3F">
              <w:rPr>
                <w:rFonts w:cs="Arial"/>
                <w:noProof/>
              </w:rPr>
              <w:t> </w:t>
            </w:r>
            <w:r w:rsidR="00B26E3F">
              <w:rPr>
                <w:rFonts w:cs="Arial"/>
                <w:noProof/>
              </w:rPr>
              <w:t> </w:t>
            </w:r>
            <w:r w:rsidR="00B26E3F">
              <w:rPr>
                <w:rFonts w:cs="Arial"/>
              </w:rPr>
              <w:fldChar w:fldCharType="end"/>
            </w:r>
          </w:p>
          <w:p w:rsidR="00251347" w:rsidRDefault="00251347" w:rsidP="00D35411">
            <w:pPr>
              <w:pStyle w:val="Listenabsatz"/>
              <w:autoSpaceDE w:val="0"/>
              <w:autoSpaceDN w:val="0"/>
              <w:adjustRightInd w:val="0"/>
              <w:spacing w:line="280" w:lineRule="exact"/>
              <w:ind w:left="0"/>
              <w:rPr>
                <w:rFonts w:cs="Arial"/>
              </w:rPr>
            </w:pPr>
          </w:p>
        </w:tc>
      </w:tr>
      <w:tr w:rsidR="00251347" w:rsidTr="008B422B">
        <w:tc>
          <w:tcPr>
            <w:tcW w:w="9066" w:type="dxa"/>
          </w:tcPr>
          <w:p w:rsidR="00862632" w:rsidRDefault="00B43F90" w:rsidP="00251347">
            <w:pPr>
              <w:pStyle w:val="Listenabsatz"/>
              <w:autoSpaceDE w:val="0"/>
              <w:autoSpaceDN w:val="0"/>
              <w:adjustRightInd w:val="0"/>
              <w:spacing w:line="280" w:lineRule="exact"/>
              <w:ind w:left="0"/>
              <w:rPr>
                <w:rFonts w:cs="Arial"/>
                <w:b/>
                <w:sz w:val="24"/>
              </w:rPr>
            </w:pPr>
            <w:r>
              <w:rPr>
                <w:rFonts w:cs="Arial"/>
                <w:b/>
                <w:sz w:val="24"/>
              </w:rPr>
              <w:t xml:space="preserve">2. a) </w:t>
            </w:r>
            <w:r w:rsidR="00251347" w:rsidRPr="00774D5B">
              <w:rPr>
                <w:rFonts w:cs="Arial"/>
                <w:b/>
                <w:sz w:val="24"/>
              </w:rPr>
              <w:t xml:space="preserve">Beschreibung </w:t>
            </w:r>
            <w:r w:rsidR="00C31BF5">
              <w:rPr>
                <w:rFonts w:cs="Arial"/>
                <w:b/>
                <w:sz w:val="24"/>
              </w:rPr>
              <w:t xml:space="preserve">Ihres </w:t>
            </w:r>
            <w:r w:rsidR="00BC4EEC">
              <w:rPr>
                <w:rFonts w:cs="Arial"/>
                <w:b/>
                <w:sz w:val="24"/>
              </w:rPr>
              <w:t xml:space="preserve">Beitrages zum Thema </w:t>
            </w:r>
            <w:r w:rsidR="00877AE0">
              <w:rPr>
                <w:rFonts w:cs="Arial"/>
                <w:b/>
                <w:sz w:val="24"/>
              </w:rPr>
              <w:t>Produktgestaltung</w:t>
            </w:r>
          </w:p>
          <w:p w:rsidR="00862632" w:rsidRPr="00BE00A4" w:rsidRDefault="00862632" w:rsidP="00251347">
            <w:pPr>
              <w:pStyle w:val="Listenabsatz"/>
              <w:autoSpaceDE w:val="0"/>
              <w:autoSpaceDN w:val="0"/>
              <w:adjustRightInd w:val="0"/>
              <w:spacing w:line="280" w:lineRule="exact"/>
              <w:ind w:left="0"/>
              <w:rPr>
                <w:rFonts w:cs="Arial"/>
                <w:sz w:val="20"/>
                <w:szCs w:val="20"/>
              </w:rPr>
            </w:pPr>
            <w:r w:rsidRPr="00BE00A4">
              <w:rPr>
                <w:rFonts w:cs="Arial"/>
                <w:sz w:val="20"/>
                <w:szCs w:val="20"/>
              </w:rPr>
              <w:t xml:space="preserve">Bitte berücksichtigen Sie folgende </w:t>
            </w:r>
            <w:r w:rsidR="006E611E">
              <w:rPr>
                <w:rFonts w:cs="Arial"/>
                <w:sz w:val="20"/>
                <w:szCs w:val="20"/>
              </w:rPr>
              <w:t>Aspekte</w:t>
            </w:r>
            <w:r w:rsidRPr="00BE00A4">
              <w:rPr>
                <w:rFonts w:cs="Arial"/>
                <w:sz w:val="20"/>
                <w:szCs w:val="20"/>
              </w:rPr>
              <w:t>:</w:t>
            </w:r>
            <w:r w:rsidR="00251347" w:rsidRPr="00BE00A4">
              <w:rPr>
                <w:rFonts w:cs="Arial"/>
                <w:sz w:val="20"/>
                <w:szCs w:val="20"/>
              </w:rPr>
              <w:t xml:space="preserve"> </w:t>
            </w:r>
          </w:p>
          <w:p w:rsidR="00862632" w:rsidRPr="00BE00A4" w:rsidRDefault="00877AE0" w:rsidP="00862632">
            <w:pPr>
              <w:pStyle w:val="Listenabsatz"/>
              <w:numPr>
                <w:ilvl w:val="0"/>
                <w:numId w:val="17"/>
              </w:numPr>
              <w:autoSpaceDE w:val="0"/>
              <w:autoSpaceDN w:val="0"/>
              <w:adjustRightInd w:val="0"/>
              <w:spacing w:line="280" w:lineRule="exact"/>
              <w:rPr>
                <w:rFonts w:cs="Arial"/>
                <w:sz w:val="20"/>
                <w:szCs w:val="20"/>
              </w:rPr>
            </w:pPr>
            <w:r>
              <w:rPr>
                <w:rFonts w:cs="Arial"/>
                <w:sz w:val="20"/>
                <w:szCs w:val="20"/>
              </w:rPr>
              <w:t xml:space="preserve">Formgestaltung und Qualität der handwerklichen Ausführung </w:t>
            </w:r>
          </w:p>
          <w:p w:rsidR="00862632" w:rsidRDefault="00877AE0" w:rsidP="00862632">
            <w:pPr>
              <w:pStyle w:val="Listenabsatz"/>
              <w:numPr>
                <w:ilvl w:val="0"/>
                <w:numId w:val="17"/>
              </w:numPr>
              <w:autoSpaceDE w:val="0"/>
              <w:autoSpaceDN w:val="0"/>
              <w:adjustRightInd w:val="0"/>
              <w:spacing w:line="280" w:lineRule="exact"/>
              <w:rPr>
                <w:rFonts w:cs="Arial"/>
                <w:sz w:val="20"/>
                <w:szCs w:val="20"/>
              </w:rPr>
            </w:pPr>
            <w:r>
              <w:rPr>
                <w:rFonts w:cs="Arial"/>
                <w:sz w:val="20"/>
                <w:szCs w:val="20"/>
              </w:rPr>
              <w:t xml:space="preserve">Material- und funktionsgerechte Umsetzung </w:t>
            </w:r>
          </w:p>
          <w:p w:rsidR="00877AE0" w:rsidRPr="00BE00A4" w:rsidRDefault="00D5328B" w:rsidP="00862632">
            <w:pPr>
              <w:pStyle w:val="Listenabsatz"/>
              <w:numPr>
                <w:ilvl w:val="0"/>
                <w:numId w:val="17"/>
              </w:numPr>
              <w:autoSpaceDE w:val="0"/>
              <w:autoSpaceDN w:val="0"/>
              <w:adjustRightInd w:val="0"/>
              <w:spacing w:line="280" w:lineRule="exact"/>
              <w:rPr>
                <w:rFonts w:cs="Arial"/>
                <w:sz w:val="20"/>
                <w:szCs w:val="20"/>
              </w:rPr>
            </w:pPr>
            <w:r>
              <w:rPr>
                <w:rFonts w:cs="Arial"/>
                <w:sz w:val="20"/>
                <w:szCs w:val="20"/>
              </w:rPr>
              <w:t>z</w:t>
            </w:r>
            <w:r w:rsidR="00877AE0">
              <w:rPr>
                <w:rFonts w:cs="Arial"/>
                <w:sz w:val="20"/>
                <w:szCs w:val="20"/>
              </w:rPr>
              <w:t>ukunftsweisende Gestaltung/Neuartigkeit der Idee</w:t>
            </w:r>
          </w:p>
          <w:p w:rsidR="006E611E" w:rsidRPr="008B422B" w:rsidRDefault="00862632" w:rsidP="006E611E">
            <w:pPr>
              <w:pStyle w:val="Listenabsatz"/>
              <w:numPr>
                <w:ilvl w:val="0"/>
                <w:numId w:val="17"/>
              </w:numPr>
              <w:autoSpaceDE w:val="0"/>
              <w:autoSpaceDN w:val="0"/>
              <w:adjustRightInd w:val="0"/>
              <w:spacing w:line="280" w:lineRule="exact"/>
              <w:rPr>
                <w:rFonts w:cs="Arial"/>
                <w:sz w:val="20"/>
                <w:szCs w:val="20"/>
              </w:rPr>
            </w:pPr>
            <w:r w:rsidRPr="00BE00A4">
              <w:rPr>
                <w:rFonts w:cs="Arial"/>
                <w:sz w:val="20"/>
                <w:szCs w:val="20"/>
              </w:rPr>
              <w:t>Erfolg/Wirtschaftlichkeit</w:t>
            </w:r>
            <w:r w:rsidR="00877AE0">
              <w:rPr>
                <w:rFonts w:cs="Arial"/>
                <w:sz w:val="20"/>
                <w:szCs w:val="20"/>
              </w:rPr>
              <w:t xml:space="preserve"> (aktuell und perspektivisch) </w:t>
            </w:r>
          </w:p>
          <w:p w:rsidR="006E611E" w:rsidRPr="008B422B" w:rsidRDefault="006E611E" w:rsidP="006E611E">
            <w:pPr>
              <w:autoSpaceDE w:val="0"/>
              <w:autoSpaceDN w:val="0"/>
              <w:adjustRightInd w:val="0"/>
              <w:spacing w:line="280" w:lineRule="exact"/>
              <w:rPr>
                <w:rFonts w:cstheme="minorHAnsi"/>
                <w:w w:val="97"/>
              </w:rPr>
            </w:pPr>
            <w:r w:rsidRPr="006E611E">
              <w:rPr>
                <w:rFonts w:cs="Arial"/>
                <w:w w:val="97"/>
                <w:sz w:val="20"/>
                <w:szCs w:val="20"/>
              </w:rPr>
              <w:t xml:space="preserve">Angaben zum Produkt: </w:t>
            </w:r>
            <w:r w:rsidRPr="006E611E">
              <w:rPr>
                <w:rFonts w:cstheme="minorHAnsi"/>
                <w:w w:val="97"/>
              </w:rPr>
              <w:t>verwendete Materialien, angewandte Techniken, Maßangaben, Entstehungsjahr</w:t>
            </w:r>
          </w:p>
        </w:tc>
      </w:tr>
      <w:tr w:rsidR="00251347" w:rsidTr="008B422B">
        <w:trPr>
          <w:trHeight w:val="9088"/>
        </w:trPr>
        <w:tc>
          <w:tcPr>
            <w:tcW w:w="9066" w:type="dxa"/>
            <w:shd w:val="clear" w:color="auto" w:fill="DBE5F1" w:themeFill="accent1" w:themeFillTint="33"/>
          </w:tcPr>
          <w:p w:rsidR="005E6F17" w:rsidRDefault="005E6F17" w:rsidP="00B26E3F">
            <w:pPr>
              <w:spacing w:line="280" w:lineRule="exact"/>
              <w:rPr>
                <w:rFonts w:cs="Arial"/>
              </w:rPr>
            </w:pPr>
          </w:p>
          <w:p w:rsidR="004874A0" w:rsidRDefault="00357B48" w:rsidP="00B26E3F">
            <w:pPr>
              <w:spacing w:line="280" w:lineRule="exact"/>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4874A0" w:rsidRDefault="004874A0" w:rsidP="00B26E3F">
            <w:pPr>
              <w:spacing w:line="280" w:lineRule="exact"/>
              <w:rPr>
                <w:rFonts w:cs="Arial"/>
              </w:rPr>
            </w:pPr>
          </w:p>
          <w:p w:rsidR="004874A0" w:rsidRDefault="004874A0" w:rsidP="00B26E3F">
            <w:pPr>
              <w:spacing w:line="280" w:lineRule="exact"/>
              <w:rPr>
                <w:rFonts w:cs="Arial"/>
              </w:rPr>
            </w:pPr>
          </w:p>
          <w:p w:rsidR="004874A0" w:rsidRDefault="004874A0" w:rsidP="00B26E3F">
            <w:pPr>
              <w:spacing w:line="280" w:lineRule="exact"/>
              <w:rPr>
                <w:rFonts w:cs="Arial"/>
              </w:rPr>
            </w:pPr>
          </w:p>
          <w:p w:rsidR="004874A0" w:rsidRDefault="004874A0" w:rsidP="00B26E3F">
            <w:pPr>
              <w:spacing w:line="280" w:lineRule="exact"/>
              <w:rPr>
                <w:rFonts w:cs="Arial"/>
              </w:rPr>
            </w:pPr>
          </w:p>
          <w:p w:rsidR="004874A0" w:rsidRDefault="004874A0" w:rsidP="00B26E3F">
            <w:pPr>
              <w:spacing w:line="280" w:lineRule="exact"/>
              <w:rPr>
                <w:rFonts w:cs="Arial"/>
              </w:rPr>
            </w:pPr>
          </w:p>
          <w:p w:rsidR="004874A0" w:rsidRDefault="004874A0" w:rsidP="00B26E3F">
            <w:pPr>
              <w:spacing w:line="280" w:lineRule="exact"/>
              <w:rPr>
                <w:rFonts w:cs="Arial"/>
              </w:rPr>
            </w:pPr>
          </w:p>
          <w:p w:rsidR="004874A0" w:rsidRDefault="004874A0" w:rsidP="00B26E3F">
            <w:pPr>
              <w:spacing w:line="280" w:lineRule="exact"/>
              <w:rPr>
                <w:rFonts w:cs="Arial"/>
              </w:rPr>
            </w:pPr>
          </w:p>
        </w:tc>
      </w:tr>
      <w:tr w:rsidR="00251347" w:rsidTr="008B422B">
        <w:tc>
          <w:tcPr>
            <w:tcW w:w="9066" w:type="dxa"/>
          </w:tcPr>
          <w:p w:rsidR="00251347" w:rsidRPr="00862632" w:rsidRDefault="00251347" w:rsidP="00862632">
            <w:pPr>
              <w:autoSpaceDE w:val="0"/>
              <w:autoSpaceDN w:val="0"/>
              <w:adjustRightInd w:val="0"/>
              <w:spacing w:line="280" w:lineRule="exact"/>
              <w:rPr>
                <w:rFonts w:cs="Arial"/>
                <w:b/>
              </w:rPr>
            </w:pPr>
            <w:bookmarkStart w:id="0" w:name="_Hlk92110169"/>
          </w:p>
        </w:tc>
      </w:tr>
      <w:bookmarkEnd w:id="0"/>
      <w:tr w:rsidR="00251347" w:rsidTr="008B422B">
        <w:trPr>
          <w:trHeight w:val="12892"/>
        </w:trPr>
        <w:tc>
          <w:tcPr>
            <w:tcW w:w="9066" w:type="dxa"/>
            <w:shd w:val="clear" w:color="auto" w:fill="DBE5F1" w:themeFill="accent1" w:themeFillTint="33"/>
          </w:tcPr>
          <w:p w:rsidR="00357B48" w:rsidRDefault="00357B48" w:rsidP="00D35411">
            <w:pPr>
              <w:pStyle w:val="Listenabsatz"/>
              <w:autoSpaceDE w:val="0"/>
              <w:autoSpaceDN w:val="0"/>
              <w:adjustRightInd w:val="0"/>
              <w:spacing w:line="280" w:lineRule="exact"/>
              <w:ind w:left="0"/>
              <w:rPr>
                <w:rFonts w:cs="Arial"/>
              </w:rPr>
            </w:pPr>
          </w:p>
          <w:p w:rsidR="0083557A" w:rsidRDefault="0083557A" w:rsidP="00D35411">
            <w:pPr>
              <w:pStyle w:val="Listenabsatz"/>
              <w:autoSpaceDE w:val="0"/>
              <w:autoSpaceDN w:val="0"/>
              <w:adjustRightInd w:val="0"/>
              <w:spacing w:line="280" w:lineRule="exact"/>
              <w:ind w:left="0"/>
              <w:rPr>
                <w:rFonts w:cs="Arial"/>
              </w:rPr>
            </w:pPr>
          </w:p>
          <w:p w:rsidR="0083557A" w:rsidRDefault="0083557A" w:rsidP="00D35411">
            <w:pPr>
              <w:pStyle w:val="Listenabsatz"/>
              <w:autoSpaceDE w:val="0"/>
              <w:autoSpaceDN w:val="0"/>
              <w:adjustRightInd w:val="0"/>
              <w:spacing w:line="280" w:lineRule="exact"/>
              <w:ind w:left="0"/>
              <w:rPr>
                <w:rFonts w:cs="Arial"/>
              </w:rPr>
            </w:pPr>
          </w:p>
          <w:p w:rsidR="0083557A" w:rsidRDefault="0083557A" w:rsidP="00D35411">
            <w:pPr>
              <w:pStyle w:val="Listenabsatz"/>
              <w:autoSpaceDE w:val="0"/>
              <w:autoSpaceDN w:val="0"/>
              <w:adjustRightInd w:val="0"/>
              <w:spacing w:line="280" w:lineRule="exact"/>
              <w:ind w:left="0"/>
              <w:rPr>
                <w:rFonts w:cs="Arial"/>
              </w:rPr>
            </w:pPr>
          </w:p>
          <w:p w:rsidR="0083557A" w:rsidRDefault="0083557A" w:rsidP="00D35411">
            <w:pPr>
              <w:pStyle w:val="Listenabsatz"/>
              <w:autoSpaceDE w:val="0"/>
              <w:autoSpaceDN w:val="0"/>
              <w:adjustRightInd w:val="0"/>
              <w:spacing w:line="280" w:lineRule="exact"/>
              <w:ind w:left="0"/>
              <w:rPr>
                <w:rFonts w:cs="Arial"/>
              </w:rPr>
            </w:pPr>
          </w:p>
          <w:p w:rsidR="0083557A" w:rsidRDefault="0083557A" w:rsidP="00D35411">
            <w:pPr>
              <w:pStyle w:val="Listenabsatz"/>
              <w:autoSpaceDE w:val="0"/>
              <w:autoSpaceDN w:val="0"/>
              <w:adjustRightInd w:val="0"/>
              <w:spacing w:line="280" w:lineRule="exact"/>
              <w:ind w:left="0"/>
              <w:rPr>
                <w:rFonts w:cs="Arial"/>
              </w:rPr>
            </w:pPr>
          </w:p>
          <w:p w:rsidR="0083557A" w:rsidRDefault="0083557A" w:rsidP="00D35411">
            <w:pPr>
              <w:pStyle w:val="Listenabsatz"/>
              <w:autoSpaceDE w:val="0"/>
              <w:autoSpaceDN w:val="0"/>
              <w:adjustRightInd w:val="0"/>
              <w:spacing w:line="280" w:lineRule="exact"/>
              <w:ind w:left="0"/>
              <w:rPr>
                <w:rFonts w:cs="Arial"/>
              </w:rPr>
            </w:pPr>
          </w:p>
          <w:p w:rsidR="0083557A" w:rsidRDefault="0083557A" w:rsidP="00D35411">
            <w:pPr>
              <w:pStyle w:val="Listenabsatz"/>
              <w:autoSpaceDE w:val="0"/>
              <w:autoSpaceDN w:val="0"/>
              <w:adjustRightInd w:val="0"/>
              <w:spacing w:line="280" w:lineRule="exact"/>
              <w:ind w:left="0"/>
              <w:rPr>
                <w:rFonts w:cs="Arial"/>
              </w:rPr>
            </w:pPr>
          </w:p>
          <w:p w:rsidR="0083557A" w:rsidRDefault="0083557A" w:rsidP="00D35411">
            <w:pPr>
              <w:pStyle w:val="Listenabsatz"/>
              <w:autoSpaceDE w:val="0"/>
              <w:autoSpaceDN w:val="0"/>
              <w:adjustRightInd w:val="0"/>
              <w:spacing w:line="280" w:lineRule="exact"/>
              <w:ind w:left="0"/>
              <w:rPr>
                <w:rFonts w:cs="Arial"/>
              </w:rPr>
            </w:pPr>
          </w:p>
          <w:p w:rsidR="0083557A" w:rsidRDefault="0083557A" w:rsidP="00D35411">
            <w:pPr>
              <w:pStyle w:val="Listenabsatz"/>
              <w:autoSpaceDE w:val="0"/>
              <w:autoSpaceDN w:val="0"/>
              <w:adjustRightInd w:val="0"/>
              <w:spacing w:line="280" w:lineRule="exact"/>
              <w:ind w:left="0"/>
              <w:rPr>
                <w:rFonts w:cs="Arial"/>
              </w:rPr>
            </w:pPr>
          </w:p>
          <w:p w:rsidR="0083557A" w:rsidRDefault="0083557A" w:rsidP="00D35411">
            <w:pPr>
              <w:pStyle w:val="Listenabsatz"/>
              <w:autoSpaceDE w:val="0"/>
              <w:autoSpaceDN w:val="0"/>
              <w:adjustRightInd w:val="0"/>
              <w:spacing w:line="280" w:lineRule="exact"/>
              <w:ind w:left="0"/>
              <w:rPr>
                <w:rFonts w:cs="Arial"/>
              </w:rPr>
            </w:pPr>
          </w:p>
          <w:p w:rsidR="0083557A" w:rsidRDefault="0083557A" w:rsidP="00D35411">
            <w:pPr>
              <w:pStyle w:val="Listenabsatz"/>
              <w:autoSpaceDE w:val="0"/>
              <w:autoSpaceDN w:val="0"/>
              <w:adjustRightInd w:val="0"/>
              <w:spacing w:line="280" w:lineRule="exact"/>
              <w:ind w:left="0"/>
              <w:rPr>
                <w:rFonts w:cs="Arial"/>
              </w:rPr>
            </w:pPr>
          </w:p>
          <w:p w:rsidR="0083557A" w:rsidRDefault="0083557A" w:rsidP="00D35411">
            <w:pPr>
              <w:pStyle w:val="Listenabsatz"/>
              <w:autoSpaceDE w:val="0"/>
              <w:autoSpaceDN w:val="0"/>
              <w:adjustRightInd w:val="0"/>
              <w:spacing w:line="280" w:lineRule="exact"/>
              <w:ind w:left="0"/>
              <w:rPr>
                <w:rFonts w:cs="Arial"/>
              </w:rPr>
            </w:pPr>
          </w:p>
          <w:p w:rsidR="0083557A" w:rsidRDefault="0083557A" w:rsidP="00D35411">
            <w:pPr>
              <w:pStyle w:val="Listenabsatz"/>
              <w:autoSpaceDE w:val="0"/>
              <w:autoSpaceDN w:val="0"/>
              <w:adjustRightInd w:val="0"/>
              <w:spacing w:line="280" w:lineRule="exact"/>
              <w:ind w:left="0"/>
              <w:rPr>
                <w:rFonts w:cs="Arial"/>
              </w:rPr>
            </w:pPr>
          </w:p>
          <w:p w:rsidR="0083557A" w:rsidRDefault="0083557A" w:rsidP="00D35411">
            <w:pPr>
              <w:pStyle w:val="Listenabsatz"/>
              <w:autoSpaceDE w:val="0"/>
              <w:autoSpaceDN w:val="0"/>
              <w:adjustRightInd w:val="0"/>
              <w:spacing w:line="280" w:lineRule="exact"/>
              <w:ind w:left="0"/>
              <w:rPr>
                <w:rFonts w:cs="Arial"/>
              </w:rPr>
            </w:pPr>
          </w:p>
          <w:p w:rsidR="0083557A" w:rsidRDefault="0083557A" w:rsidP="00D35411">
            <w:pPr>
              <w:pStyle w:val="Listenabsatz"/>
              <w:autoSpaceDE w:val="0"/>
              <w:autoSpaceDN w:val="0"/>
              <w:adjustRightInd w:val="0"/>
              <w:spacing w:line="280" w:lineRule="exact"/>
              <w:ind w:left="0"/>
              <w:rPr>
                <w:rFonts w:cs="Arial"/>
              </w:rPr>
            </w:pPr>
          </w:p>
          <w:p w:rsidR="0083557A" w:rsidRDefault="0083557A" w:rsidP="00D35411">
            <w:pPr>
              <w:pStyle w:val="Listenabsatz"/>
              <w:autoSpaceDE w:val="0"/>
              <w:autoSpaceDN w:val="0"/>
              <w:adjustRightInd w:val="0"/>
              <w:spacing w:line="280" w:lineRule="exact"/>
              <w:ind w:left="0"/>
              <w:rPr>
                <w:rFonts w:cs="Arial"/>
              </w:rPr>
            </w:pPr>
          </w:p>
          <w:p w:rsidR="0083557A" w:rsidRDefault="0083557A" w:rsidP="00D35411">
            <w:pPr>
              <w:pStyle w:val="Listenabsatz"/>
              <w:autoSpaceDE w:val="0"/>
              <w:autoSpaceDN w:val="0"/>
              <w:adjustRightInd w:val="0"/>
              <w:spacing w:line="280" w:lineRule="exact"/>
              <w:ind w:left="0"/>
              <w:rPr>
                <w:rFonts w:cs="Arial"/>
              </w:rPr>
            </w:pPr>
          </w:p>
          <w:p w:rsidR="0083557A" w:rsidRDefault="0083557A" w:rsidP="00D35411">
            <w:pPr>
              <w:pStyle w:val="Listenabsatz"/>
              <w:autoSpaceDE w:val="0"/>
              <w:autoSpaceDN w:val="0"/>
              <w:adjustRightInd w:val="0"/>
              <w:spacing w:line="280" w:lineRule="exact"/>
              <w:ind w:left="0"/>
              <w:rPr>
                <w:rFonts w:cs="Arial"/>
              </w:rPr>
            </w:pPr>
          </w:p>
          <w:p w:rsidR="0083557A" w:rsidRDefault="0083557A" w:rsidP="00D35411">
            <w:pPr>
              <w:pStyle w:val="Listenabsatz"/>
              <w:autoSpaceDE w:val="0"/>
              <w:autoSpaceDN w:val="0"/>
              <w:adjustRightInd w:val="0"/>
              <w:spacing w:line="280" w:lineRule="exact"/>
              <w:ind w:left="0"/>
              <w:rPr>
                <w:rFonts w:cs="Arial"/>
              </w:rPr>
            </w:pPr>
          </w:p>
          <w:p w:rsidR="0083557A" w:rsidRDefault="0083557A" w:rsidP="00D35411">
            <w:pPr>
              <w:pStyle w:val="Listenabsatz"/>
              <w:autoSpaceDE w:val="0"/>
              <w:autoSpaceDN w:val="0"/>
              <w:adjustRightInd w:val="0"/>
              <w:spacing w:line="280" w:lineRule="exact"/>
              <w:ind w:left="0"/>
              <w:rPr>
                <w:rFonts w:cs="Arial"/>
              </w:rPr>
            </w:pPr>
          </w:p>
          <w:p w:rsidR="0083557A" w:rsidRDefault="0083557A" w:rsidP="00D35411">
            <w:pPr>
              <w:pStyle w:val="Listenabsatz"/>
              <w:autoSpaceDE w:val="0"/>
              <w:autoSpaceDN w:val="0"/>
              <w:adjustRightInd w:val="0"/>
              <w:spacing w:line="280" w:lineRule="exact"/>
              <w:ind w:left="0"/>
              <w:rPr>
                <w:rFonts w:cs="Arial"/>
              </w:rPr>
            </w:pPr>
          </w:p>
          <w:p w:rsidR="0083557A" w:rsidRDefault="0083557A" w:rsidP="00D35411">
            <w:pPr>
              <w:pStyle w:val="Listenabsatz"/>
              <w:autoSpaceDE w:val="0"/>
              <w:autoSpaceDN w:val="0"/>
              <w:adjustRightInd w:val="0"/>
              <w:spacing w:line="280" w:lineRule="exact"/>
              <w:ind w:left="0"/>
              <w:rPr>
                <w:rFonts w:cs="Arial"/>
              </w:rPr>
            </w:pPr>
          </w:p>
          <w:p w:rsidR="0083557A" w:rsidRDefault="0083557A" w:rsidP="00D35411">
            <w:pPr>
              <w:pStyle w:val="Listenabsatz"/>
              <w:autoSpaceDE w:val="0"/>
              <w:autoSpaceDN w:val="0"/>
              <w:adjustRightInd w:val="0"/>
              <w:spacing w:line="280" w:lineRule="exact"/>
              <w:ind w:left="0"/>
              <w:rPr>
                <w:rFonts w:cs="Arial"/>
              </w:rPr>
            </w:pPr>
          </w:p>
          <w:p w:rsidR="0083557A" w:rsidRDefault="0083557A" w:rsidP="00D35411">
            <w:pPr>
              <w:pStyle w:val="Listenabsatz"/>
              <w:autoSpaceDE w:val="0"/>
              <w:autoSpaceDN w:val="0"/>
              <w:adjustRightInd w:val="0"/>
              <w:spacing w:line="280" w:lineRule="exact"/>
              <w:ind w:left="0"/>
              <w:rPr>
                <w:rFonts w:cs="Arial"/>
              </w:rPr>
            </w:pPr>
          </w:p>
          <w:p w:rsidR="0083557A" w:rsidRDefault="0083557A" w:rsidP="00D35411">
            <w:pPr>
              <w:pStyle w:val="Listenabsatz"/>
              <w:autoSpaceDE w:val="0"/>
              <w:autoSpaceDN w:val="0"/>
              <w:adjustRightInd w:val="0"/>
              <w:spacing w:line="280" w:lineRule="exact"/>
              <w:ind w:left="0"/>
              <w:rPr>
                <w:rFonts w:cs="Arial"/>
              </w:rPr>
            </w:pPr>
          </w:p>
          <w:p w:rsidR="0083557A" w:rsidRDefault="0083557A" w:rsidP="00D35411">
            <w:pPr>
              <w:pStyle w:val="Listenabsatz"/>
              <w:autoSpaceDE w:val="0"/>
              <w:autoSpaceDN w:val="0"/>
              <w:adjustRightInd w:val="0"/>
              <w:spacing w:line="280" w:lineRule="exact"/>
              <w:ind w:left="0"/>
              <w:rPr>
                <w:rFonts w:cs="Arial"/>
              </w:rPr>
            </w:pPr>
          </w:p>
          <w:p w:rsidR="0083557A" w:rsidRDefault="0083557A" w:rsidP="00D35411">
            <w:pPr>
              <w:pStyle w:val="Listenabsatz"/>
              <w:autoSpaceDE w:val="0"/>
              <w:autoSpaceDN w:val="0"/>
              <w:adjustRightInd w:val="0"/>
              <w:spacing w:line="280" w:lineRule="exact"/>
              <w:ind w:left="0"/>
              <w:rPr>
                <w:rFonts w:cs="Arial"/>
              </w:rPr>
            </w:pPr>
          </w:p>
          <w:p w:rsidR="0083557A" w:rsidRDefault="0083557A" w:rsidP="00D35411">
            <w:pPr>
              <w:pStyle w:val="Listenabsatz"/>
              <w:autoSpaceDE w:val="0"/>
              <w:autoSpaceDN w:val="0"/>
              <w:adjustRightInd w:val="0"/>
              <w:spacing w:line="280" w:lineRule="exact"/>
              <w:ind w:left="0"/>
              <w:rPr>
                <w:rFonts w:cs="Arial"/>
              </w:rPr>
            </w:pPr>
          </w:p>
          <w:p w:rsidR="0083557A" w:rsidRDefault="0083557A" w:rsidP="00D35411">
            <w:pPr>
              <w:pStyle w:val="Listenabsatz"/>
              <w:autoSpaceDE w:val="0"/>
              <w:autoSpaceDN w:val="0"/>
              <w:adjustRightInd w:val="0"/>
              <w:spacing w:line="280" w:lineRule="exact"/>
              <w:ind w:left="0"/>
              <w:rPr>
                <w:rFonts w:cs="Arial"/>
              </w:rPr>
            </w:pPr>
          </w:p>
          <w:p w:rsidR="0083557A" w:rsidRDefault="0083557A" w:rsidP="00D35411">
            <w:pPr>
              <w:pStyle w:val="Listenabsatz"/>
              <w:autoSpaceDE w:val="0"/>
              <w:autoSpaceDN w:val="0"/>
              <w:adjustRightInd w:val="0"/>
              <w:spacing w:line="280" w:lineRule="exact"/>
              <w:ind w:left="0"/>
              <w:rPr>
                <w:rFonts w:cs="Arial"/>
              </w:rPr>
            </w:pPr>
          </w:p>
          <w:p w:rsidR="0083557A" w:rsidRDefault="0083557A" w:rsidP="00D35411">
            <w:pPr>
              <w:pStyle w:val="Listenabsatz"/>
              <w:autoSpaceDE w:val="0"/>
              <w:autoSpaceDN w:val="0"/>
              <w:adjustRightInd w:val="0"/>
              <w:spacing w:line="280" w:lineRule="exact"/>
              <w:ind w:left="0"/>
              <w:rPr>
                <w:rFonts w:cs="Arial"/>
              </w:rPr>
            </w:pPr>
          </w:p>
          <w:p w:rsidR="0083557A" w:rsidRDefault="0083557A" w:rsidP="00D35411">
            <w:pPr>
              <w:pStyle w:val="Listenabsatz"/>
              <w:autoSpaceDE w:val="0"/>
              <w:autoSpaceDN w:val="0"/>
              <w:adjustRightInd w:val="0"/>
              <w:spacing w:line="280" w:lineRule="exact"/>
              <w:ind w:left="0"/>
              <w:rPr>
                <w:rFonts w:cs="Arial"/>
              </w:rPr>
            </w:pPr>
          </w:p>
          <w:p w:rsidR="0083557A" w:rsidRDefault="0083557A" w:rsidP="00D35411">
            <w:pPr>
              <w:pStyle w:val="Listenabsatz"/>
              <w:autoSpaceDE w:val="0"/>
              <w:autoSpaceDN w:val="0"/>
              <w:adjustRightInd w:val="0"/>
              <w:spacing w:line="280" w:lineRule="exact"/>
              <w:ind w:left="0"/>
              <w:rPr>
                <w:rFonts w:cs="Arial"/>
              </w:rPr>
            </w:pPr>
          </w:p>
          <w:p w:rsidR="0083557A" w:rsidRDefault="0083557A" w:rsidP="00D35411">
            <w:pPr>
              <w:pStyle w:val="Listenabsatz"/>
              <w:autoSpaceDE w:val="0"/>
              <w:autoSpaceDN w:val="0"/>
              <w:adjustRightInd w:val="0"/>
              <w:spacing w:line="280" w:lineRule="exact"/>
              <w:ind w:left="0"/>
              <w:rPr>
                <w:rFonts w:cs="Arial"/>
              </w:rPr>
            </w:pPr>
          </w:p>
          <w:p w:rsidR="0083557A" w:rsidRDefault="0083557A" w:rsidP="00D35411">
            <w:pPr>
              <w:pStyle w:val="Listenabsatz"/>
              <w:autoSpaceDE w:val="0"/>
              <w:autoSpaceDN w:val="0"/>
              <w:adjustRightInd w:val="0"/>
              <w:spacing w:line="280" w:lineRule="exact"/>
              <w:ind w:left="0"/>
              <w:rPr>
                <w:rFonts w:cs="Arial"/>
              </w:rPr>
            </w:pPr>
          </w:p>
          <w:p w:rsidR="0083557A" w:rsidRDefault="0083557A" w:rsidP="00D35411">
            <w:pPr>
              <w:pStyle w:val="Listenabsatz"/>
              <w:autoSpaceDE w:val="0"/>
              <w:autoSpaceDN w:val="0"/>
              <w:adjustRightInd w:val="0"/>
              <w:spacing w:line="280" w:lineRule="exact"/>
              <w:ind w:left="0"/>
              <w:rPr>
                <w:rFonts w:cs="Arial"/>
              </w:rPr>
            </w:pPr>
          </w:p>
          <w:p w:rsidR="0083557A" w:rsidRDefault="0083557A" w:rsidP="00D35411">
            <w:pPr>
              <w:pStyle w:val="Listenabsatz"/>
              <w:autoSpaceDE w:val="0"/>
              <w:autoSpaceDN w:val="0"/>
              <w:adjustRightInd w:val="0"/>
              <w:spacing w:line="280" w:lineRule="exact"/>
              <w:ind w:left="0"/>
              <w:rPr>
                <w:rFonts w:cs="Arial"/>
              </w:rPr>
            </w:pPr>
          </w:p>
          <w:p w:rsidR="0083557A" w:rsidRDefault="0083557A" w:rsidP="00D35411">
            <w:pPr>
              <w:pStyle w:val="Listenabsatz"/>
              <w:autoSpaceDE w:val="0"/>
              <w:autoSpaceDN w:val="0"/>
              <w:adjustRightInd w:val="0"/>
              <w:spacing w:line="280" w:lineRule="exact"/>
              <w:ind w:left="0"/>
              <w:rPr>
                <w:rFonts w:cs="Arial"/>
              </w:rPr>
            </w:pPr>
          </w:p>
          <w:p w:rsidR="0083557A" w:rsidRDefault="0083557A" w:rsidP="00D35411">
            <w:pPr>
              <w:pStyle w:val="Listenabsatz"/>
              <w:autoSpaceDE w:val="0"/>
              <w:autoSpaceDN w:val="0"/>
              <w:adjustRightInd w:val="0"/>
              <w:spacing w:line="280" w:lineRule="exact"/>
              <w:ind w:left="0"/>
              <w:rPr>
                <w:rFonts w:cs="Arial"/>
              </w:rPr>
            </w:pPr>
          </w:p>
          <w:p w:rsidR="0083557A" w:rsidRDefault="0083557A" w:rsidP="00D35411">
            <w:pPr>
              <w:pStyle w:val="Listenabsatz"/>
              <w:autoSpaceDE w:val="0"/>
              <w:autoSpaceDN w:val="0"/>
              <w:adjustRightInd w:val="0"/>
              <w:spacing w:line="280" w:lineRule="exact"/>
              <w:ind w:left="0"/>
              <w:rPr>
                <w:rFonts w:cs="Arial"/>
              </w:rPr>
            </w:pPr>
          </w:p>
          <w:p w:rsidR="0083557A" w:rsidRDefault="0083557A" w:rsidP="00D35411">
            <w:pPr>
              <w:pStyle w:val="Listenabsatz"/>
              <w:autoSpaceDE w:val="0"/>
              <w:autoSpaceDN w:val="0"/>
              <w:adjustRightInd w:val="0"/>
              <w:spacing w:line="280" w:lineRule="exact"/>
              <w:ind w:left="0"/>
              <w:rPr>
                <w:rFonts w:cs="Arial"/>
              </w:rPr>
            </w:pPr>
          </w:p>
          <w:p w:rsidR="0083557A" w:rsidRDefault="0083557A" w:rsidP="00D35411">
            <w:pPr>
              <w:pStyle w:val="Listenabsatz"/>
              <w:autoSpaceDE w:val="0"/>
              <w:autoSpaceDN w:val="0"/>
              <w:adjustRightInd w:val="0"/>
              <w:spacing w:line="280" w:lineRule="exact"/>
              <w:ind w:left="0"/>
              <w:rPr>
                <w:rFonts w:cs="Arial"/>
              </w:rPr>
            </w:pPr>
          </w:p>
          <w:p w:rsidR="0083557A" w:rsidRDefault="0083557A" w:rsidP="00D35411">
            <w:pPr>
              <w:pStyle w:val="Listenabsatz"/>
              <w:autoSpaceDE w:val="0"/>
              <w:autoSpaceDN w:val="0"/>
              <w:adjustRightInd w:val="0"/>
              <w:spacing w:line="280" w:lineRule="exact"/>
              <w:ind w:left="0"/>
              <w:rPr>
                <w:rFonts w:cs="Arial"/>
              </w:rPr>
            </w:pPr>
          </w:p>
          <w:p w:rsidR="0083557A" w:rsidRDefault="0083557A" w:rsidP="00D35411">
            <w:pPr>
              <w:pStyle w:val="Listenabsatz"/>
              <w:autoSpaceDE w:val="0"/>
              <w:autoSpaceDN w:val="0"/>
              <w:adjustRightInd w:val="0"/>
              <w:spacing w:line="280" w:lineRule="exact"/>
              <w:ind w:left="0"/>
              <w:rPr>
                <w:rFonts w:cs="Arial"/>
              </w:rPr>
            </w:pPr>
          </w:p>
          <w:p w:rsidR="0083557A" w:rsidRDefault="0083557A" w:rsidP="00D35411">
            <w:pPr>
              <w:pStyle w:val="Listenabsatz"/>
              <w:autoSpaceDE w:val="0"/>
              <w:autoSpaceDN w:val="0"/>
              <w:adjustRightInd w:val="0"/>
              <w:spacing w:line="280" w:lineRule="exact"/>
              <w:ind w:left="0"/>
              <w:rPr>
                <w:rFonts w:cs="Arial"/>
              </w:rPr>
            </w:pPr>
          </w:p>
          <w:p w:rsidR="0083557A" w:rsidRDefault="0083557A" w:rsidP="00D35411">
            <w:pPr>
              <w:pStyle w:val="Listenabsatz"/>
              <w:autoSpaceDE w:val="0"/>
              <w:autoSpaceDN w:val="0"/>
              <w:adjustRightInd w:val="0"/>
              <w:spacing w:line="280" w:lineRule="exact"/>
              <w:ind w:left="0"/>
              <w:rPr>
                <w:rFonts w:cs="Arial"/>
              </w:rPr>
            </w:pPr>
          </w:p>
          <w:p w:rsidR="0083557A" w:rsidRDefault="0083557A" w:rsidP="00D35411">
            <w:pPr>
              <w:pStyle w:val="Listenabsatz"/>
              <w:autoSpaceDE w:val="0"/>
              <w:autoSpaceDN w:val="0"/>
              <w:adjustRightInd w:val="0"/>
              <w:spacing w:line="280" w:lineRule="exact"/>
              <w:ind w:left="0"/>
              <w:rPr>
                <w:rFonts w:cs="Arial"/>
              </w:rPr>
            </w:pPr>
          </w:p>
          <w:p w:rsidR="0083557A" w:rsidRDefault="0083557A" w:rsidP="00D35411">
            <w:pPr>
              <w:pStyle w:val="Listenabsatz"/>
              <w:autoSpaceDE w:val="0"/>
              <w:autoSpaceDN w:val="0"/>
              <w:adjustRightInd w:val="0"/>
              <w:spacing w:line="280" w:lineRule="exact"/>
              <w:ind w:left="0"/>
              <w:rPr>
                <w:rFonts w:cs="Arial"/>
              </w:rPr>
            </w:pPr>
          </w:p>
          <w:p w:rsidR="00C31BF5" w:rsidRDefault="00C31BF5" w:rsidP="00D35411">
            <w:pPr>
              <w:pStyle w:val="Listenabsatz"/>
              <w:autoSpaceDE w:val="0"/>
              <w:autoSpaceDN w:val="0"/>
              <w:adjustRightInd w:val="0"/>
              <w:spacing w:line="280" w:lineRule="exact"/>
              <w:ind w:left="0"/>
              <w:rPr>
                <w:rFonts w:cs="Arial"/>
              </w:rPr>
            </w:pPr>
          </w:p>
          <w:p w:rsidR="00C31BF5" w:rsidRDefault="00C31BF5" w:rsidP="00D35411">
            <w:pPr>
              <w:pStyle w:val="Listenabsatz"/>
              <w:autoSpaceDE w:val="0"/>
              <w:autoSpaceDN w:val="0"/>
              <w:adjustRightInd w:val="0"/>
              <w:spacing w:line="280" w:lineRule="exact"/>
              <w:ind w:left="0"/>
              <w:rPr>
                <w:rFonts w:cs="Arial"/>
              </w:rPr>
            </w:pPr>
          </w:p>
          <w:p w:rsidR="00C31BF5" w:rsidRDefault="00C31BF5" w:rsidP="00D35411">
            <w:pPr>
              <w:pStyle w:val="Listenabsatz"/>
              <w:autoSpaceDE w:val="0"/>
              <w:autoSpaceDN w:val="0"/>
              <w:adjustRightInd w:val="0"/>
              <w:spacing w:line="280" w:lineRule="exact"/>
              <w:ind w:left="0"/>
              <w:rPr>
                <w:rFonts w:cs="Arial"/>
              </w:rPr>
            </w:pPr>
          </w:p>
          <w:p w:rsidR="00C31BF5" w:rsidRDefault="00C31BF5" w:rsidP="00D35411">
            <w:pPr>
              <w:pStyle w:val="Listenabsatz"/>
              <w:autoSpaceDE w:val="0"/>
              <w:autoSpaceDN w:val="0"/>
              <w:adjustRightInd w:val="0"/>
              <w:spacing w:line="280" w:lineRule="exact"/>
              <w:ind w:left="0"/>
              <w:rPr>
                <w:rFonts w:cs="Arial"/>
              </w:rPr>
            </w:pPr>
          </w:p>
          <w:p w:rsidR="00C31BF5" w:rsidRDefault="00C31BF5" w:rsidP="00D35411">
            <w:pPr>
              <w:pStyle w:val="Listenabsatz"/>
              <w:autoSpaceDE w:val="0"/>
              <w:autoSpaceDN w:val="0"/>
              <w:adjustRightInd w:val="0"/>
              <w:spacing w:line="280" w:lineRule="exact"/>
              <w:ind w:left="0"/>
              <w:rPr>
                <w:rFonts w:cs="Arial"/>
              </w:rPr>
            </w:pPr>
          </w:p>
          <w:p w:rsidR="00C31BF5" w:rsidRDefault="00C31BF5" w:rsidP="00D35411">
            <w:pPr>
              <w:pStyle w:val="Listenabsatz"/>
              <w:autoSpaceDE w:val="0"/>
              <w:autoSpaceDN w:val="0"/>
              <w:adjustRightInd w:val="0"/>
              <w:spacing w:line="280" w:lineRule="exact"/>
              <w:ind w:left="0"/>
              <w:rPr>
                <w:rFonts w:cs="Arial"/>
              </w:rPr>
            </w:pPr>
          </w:p>
          <w:p w:rsidR="00C31BF5" w:rsidRDefault="00C31BF5" w:rsidP="00D35411">
            <w:pPr>
              <w:pStyle w:val="Listenabsatz"/>
              <w:autoSpaceDE w:val="0"/>
              <w:autoSpaceDN w:val="0"/>
              <w:adjustRightInd w:val="0"/>
              <w:spacing w:line="280" w:lineRule="exact"/>
              <w:ind w:left="0"/>
              <w:rPr>
                <w:rFonts w:cs="Arial"/>
              </w:rPr>
            </w:pPr>
          </w:p>
          <w:p w:rsidR="00C31BF5" w:rsidRDefault="00C31BF5" w:rsidP="00D35411">
            <w:pPr>
              <w:pStyle w:val="Listenabsatz"/>
              <w:autoSpaceDE w:val="0"/>
              <w:autoSpaceDN w:val="0"/>
              <w:adjustRightInd w:val="0"/>
              <w:spacing w:line="280" w:lineRule="exact"/>
              <w:ind w:left="0"/>
              <w:rPr>
                <w:rFonts w:cs="Arial"/>
              </w:rPr>
            </w:pPr>
          </w:p>
          <w:p w:rsidR="00C31BF5" w:rsidRDefault="00C31BF5" w:rsidP="00D35411">
            <w:pPr>
              <w:pStyle w:val="Listenabsatz"/>
              <w:autoSpaceDE w:val="0"/>
              <w:autoSpaceDN w:val="0"/>
              <w:adjustRightInd w:val="0"/>
              <w:spacing w:line="280" w:lineRule="exact"/>
              <w:ind w:left="0"/>
              <w:rPr>
                <w:rFonts w:cs="Arial"/>
              </w:rPr>
            </w:pPr>
          </w:p>
          <w:p w:rsidR="00C31BF5" w:rsidRDefault="00C31BF5" w:rsidP="00D35411">
            <w:pPr>
              <w:pStyle w:val="Listenabsatz"/>
              <w:autoSpaceDE w:val="0"/>
              <w:autoSpaceDN w:val="0"/>
              <w:adjustRightInd w:val="0"/>
              <w:spacing w:line="280" w:lineRule="exact"/>
              <w:ind w:left="0"/>
              <w:rPr>
                <w:rFonts w:cs="Arial"/>
              </w:rPr>
            </w:pPr>
          </w:p>
          <w:p w:rsidR="00C31BF5" w:rsidRDefault="00C31BF5" w:rsidP="00D35411">
            <w:pPr>
              <w:pStyle w:val="Listenabsatz"/>
              <w:autoSpaceDE w:val="0"/>
              <w:autoSpaceDN w:val="0"/>
              <w:adjustRightInd w:val="0"/>
              <w:spacing w:line="280" w:lineRule="exact"/>
              <w:ind w:left="0"/>
              <w:rPr>
                <w:rFonts w:cs="Arial"/>
              </w:rPr>
            </w:pPr>
          </w:p>
          <w:p w:rsidR="00C31BF5" w:rsidRDefault="00C31BF5" w:rsidP="00D35411">
            <w:pPr>
              <w:pStyle w:val="Listenabsatz"/>
              <w:autoSpaceDE w:val="0"/>
              <w:autoSpaceDN w:val="0"/>
              <w:adjustRightInd w:val="0"/>
              <w:spacing w:line="280" w:lineRule="exact"/>
              <w:ind w:left="0"/>
              <w:rPr>
                <w:rFonts w:cs="Arial"/>
              </w:rPr>
            </w:pPr>
          </w:p>
          <w:p w:rsidR="00C31BF5" w:rsidRDefault="00C31BF5" w:rsidP="00D35411">
            <w:pPr>
              <w:pStyle w:val="Listenabsatz"/>
              <w:autoSpaceDE w:val="0"/>
              <w:autoSpaceDN w:val="0"/>
              <w:adjustRightInd w:val="0"/>
              <w:spacing w:line="280" w:lineRule="exact"/>
              <w:ind w:left="0"/>
              <w:rPr>
                <w:rFonts w:cs="Arial"/>
              </w:rPr>
            </w:pPr>
          </w:p>
          <w:p w:rsidR="00C31BF5" w:rsidRDefault="00C31BF5" w:rsidP="00D35411">
            <w:pPr>
              <w:pStyle w:val="Listenabsatz"/>
              <w:autoSpaceDE w:val="0"/>
              <w:autoSpaceDN w:val="0"/>
              <w:adjustRightInd w:val="0"/>
              <w:spacing w:line="280" w:lineRule="exact"/>
              <w:ind w:left="0"/>
              <w:rPr>
                <w:rFonts w:cs="Arial"/>
              </w:rPr>
            </w:pPr>
          </w:p>
          <w:p w:rsidR="00C31BF5" w:rsidRDefault="00C31BF5" w:rsidP="00D35411">
            <w:pPr>
              <w:pStyle w:val="Listenabsatz"/>
              <w:autoSpaceDE w:val="0"/>
              <w:autoSpaceDN w:val="0"/>
              <w:adjustRightInd w:val="0"/>
              <w:spacing w:line="280" w:lineRule="exact"/>
              <w:ind w:left="0"/>
              <w:rPr>
                <w:rFonts w:cs="Arial"/>
              </w:rPr>
            </w:pPr>
          </w:p>
          <w:p w:rsidR="00C31BF5" w:rsidRDefault="00C31BF5" w:rsidP="00D35411">
            <w:pPr>
              <w:pStyle w:val="Listenabsatz"/>
              <w:autoSpaceDE w:val="0"/>
              <w:autoSpaceDN w:val="0"/>
              <w:adjustRightInd w:val="0"/>
              <w:spacing w:line="280" w:lineRule="exact"/>
              <w:ind w:left="0"/>
              <w:rPr>
                <w:rFonts w:cs="Arial"/>
              </w:rPr>
            </w:pPr>
          </w:p>
          <w:p w:rsidR="00C31BF5" w:rsidRDefault="00C31BF5" w:rsidP="00D35411">
            <w:pPr>
              <w:pStyle w:val="Listenabsatz"/>
              <w:autoSpaceDE w:val="0"/>
              <w:autoSpaceDN w:val="0"/>
              <w:adjustRightInd w:val="0"/>
              <w:spacing w:line="280" w:lineRule="exact"/>
              <w:ind w:left="0"/>
              <w:rPr>
                <w:rFonts w:cs="Arial"/>
              </w:rPr>
            </w:pPr>
          </w:p>
          <w:p w:rsidR="00C31BF5" w:rsidRDefault="00C31BF5" w:rsidP="00D35411">
            <w:pPr>
              <w:pStyle w:val="Listenabsatz"/>
              <w:autoSpaceDE w:val="0"/>
              <w:autoSpaceDN w:val="0"/>
              <w:adjustRightInd w:val="0"/>
              <w:spacing w:line="280" w:lineRule="exact"/>
              <w:ind w:left="0"/>
              <w:rPr>
                <w:rFonts w:cs="Arial"/>
              </w:rPr>
            </w:pPr>
          </w:p>
          <w:p w:rsidR="00C31BF5" w:rsidRDefault="00C31BF5" w:rsidP="00D35411">
            <w:pPr>
              <w:pStyle w:val="Listenabsatz"/>
              <w:autoSpaceDE w:val="0"/>
              <w:autoSpaceDN w:val="0"/>
              <w:adjustRightInd w:val="0"/>
              <w:spacing w:line="280" w:lineRule="exact"/>
              <w:ind w:left="0"/>
              <w:rPr>
                <w:rFonts w:cs="Arial"/>
              </w:rPr>
            </w:pPr>
          </w:p>
          <w:p w:rsidR="00C31BF5" w:rsidRDefault="00C31BF5" w:rsidP="00D35411">
            <w:pPr>
              <w:pStyle w:val="Listenabsatz"/>
              <w:autoSpaceDE w:val="0"/>
              <w:autoSpaceDN w:val="0"/>
              <w:adjustRightInd w:val="0"/>
              <w:spacing w:line="280" w:lineRule="exact"/>
              <w:ind w:left="0"/>
              <w:rPr>
                <w:rFonts w:cs="Arial"/>
              </w:rPr>
            </w:pPr>
          </w:p>
          <w:p w:rsidR="00C31BF5" w:rsidRDefault="00C31BF5" w:rsidP="00D35411">
            <w:pPr>
              <w:pStyle w:val="Listenabsatz"/>
              <w:autoSpaceDE w:val="0"/>
              <w:autoSpaceDN w:val="0"/>
              <w:adjustRightInd w:val="0"/>
              <w:spacing w:line="280" w:lineRule="exact"/>
              <w:ind w:left="0"/>
              <w:rPr>
                <w:rFonts w:cs="Arial"/>
              </w:rPr>
            </w:pPr>
          </w:p>
          <w:p w:rsidR="00C31BF5" w:rsidRDefault="00C31BF5" w:rsidP="00D35411">
            <w:pPr>
              <w:pStyle w:val="Listenabsatz"/>
              <w:autoSpaceDE w:val="0"/>
              <w:autoSpaceDN w:val="0"/>
              <w:adjustRightInd w:val="0"/>
              <w:spacing w:line="280" w:lineRule="exact"/>
              <w:ind w:left="0"/>
              <w:rPr>
                <w:rFonts w:cs="Arial"/>
              </w:rPr>
            </w:pPr>
          </w:p>
          <w:p w:rsidR="00C31BF5" w:rsidRDefault="00C31BF5" w:rsidP="00D35411">
            <w:pPr>
              <w:pStyle w:val="Listenabsatz"/>
              <w:autoSpaceDE w:val="0"/>
              <w:autoSpaceDN w:val="0"/>
              <w:adjustRightInd w:val="0"/>
              <w:spacing w:line="280" w:lineRule="exact"/>
              <w:ind w:left="0"/>
              <w:rPr>
                <w:rFonts w:cs="Arial"/>
              </w:rPr>
            </w:pPr>
          </w:p>
          <w:p w:rsidR="00C31BF5" w:rsidRDefault="00C31BF5" w:rsidP="00D35411">
            <w:pPr>
              <w:pStyle w:val="Listenabsatz"/>
              <w:autoSpaceDE w:val="0"/>
              <w:autoSpaceDN w:val="0"/>
              <w:adjustRightInd w:val="0"/>
              <w:spacing w:line="280" w:lineRule="exact"/>
              <w:ind w:left="0"/>
              <w:rPr>
                <w:rFonts w:cs="Arial"/>
              </w:rPr>
            </w:pPr>
          </w:p>
          <w:p w:rsidR="00C31BF5" w:rsidRDefault="00C31BF5" w:rsidP="00D35411">
            <w:pPr>
              <w:pStyle w:val="Listenabsatz"/>
              <w:autoSpaceDE w:val="0"/>
              <w:autoSpaceDN w:val="0"/>
              <w:adjustRightInd w:val="0"/>
              <w:spacing w:line="280" w:lineRule="exact"/>
              <w:ind w:left="0"/>
              <w:rPr>
                <w:rFonts w:cs="Arial"/>
              </w:rPr>
            </w:pPr>
          </w:p>
          <w:p w:rsidR="00C31BF5" w:rsidRDefault="00C31BF5" w:rsidP="00D35411">
            <w:pPr>
              <w:pStyle w:val="Listenabsatz"/>
              <w:autoSpaceDE w:val="0"/>
              <w:autoSpaceDN w:val="0"/>
              <w:adjustRightInd w:val="0"/>
              <w:spacing w:line="280" w:lineRule="exact"/>
              <w:ind w:left="0"/>
              <w:rPr>
                <w:rFonts w:cs="Arial"/>
              </w:rPr>
            </w:pPr>
          </w:p>
          <w:p w:rsidR="00C31BF5" w:rsidRDefault="00C31BF5" w:rsidP="00D35411">
            <w:pPr>
              <w:pStyle w:val="Listenabsatz"/>
              <w:autoSpaceDE w:val="0"/>
              <w:autoSpaceDN w:val="0"/>
              <w:adjustRightInd w:val="0"/>
              <w:spacing w:line="280" w:lineRule="exact"/>
              <w:ind w:left="0"/>
              <w:rPr>
                <w:rFonts w:cs="Arial"/>
              </w:rPr>
            </w:pPr>
          </w:p>
          <w:p w:rsidR="00C31BF5" w:rsidRDefault="00C31BF5" w:rsidP="00D35411">
            <w:pPr>
              <w:pStyle w:val="Listenabsatz"/>
              <w:autoSpaceDE w:val="0"/>
              <w:autoSpaceDN w:val="0"/>
              <w:adjustRightInd w:val="0"/>
              <w:spacing w:line="280" w:lineRule="exact"/>
              <w:ind w:left="0"/>
              <w:rPr>
                <w:rFonts w:cs="Arial"/>
              </w:rPr>
            </w:pPr>
          </w:p>
          <w:p w:rsidR="00C31BF5" w:rsidRDefault="00C31BF5" w:rsidP="00D35411">
            <w:pPr>
              <w:pStyle w:val="Listenabsatz"/>
              <w:autoSpaceDE w:val="0"/>
              <w:autoSpaceDN w:val="0"/>
              <w:adjustRightInd w:val="0"/>
              <w:spacing w:line="280" w:lineRule="exact"/>
              <w:ind w:left="0"/>
              <w:rPr>
                <w:rFonts w:cs="Arial"/>
              </w:rPr>
            </w:pPr>
          </w:p>
          <w:p w:rsidR="00C31BF5" w:rsidRDefault="00C31BF5" w:rsidP="00D35411">
            <w:pPr>
              <w:pStyle w:val="Listenabsatz"/>
              <w:autoSpaceDE w:val="0"/>
              <w:autoSpaceDN w:val="0"/>
              <w:adjustRightInd w:val="0"/>
              <w:spacing w:line="280" w:lineRule="exact"/>
              <w:ind w:left="0"/>
              <w:rPr>
                <w:rFonts w:cs="Arial"/>
              </w:rPr>
            </w:pPr>
          </w:p>
          <w:p w:rsidR="00C31BF5" w:rsidRDefault="00C31BF5" w:rsidP="00D35411">
            <w:pPr>
              <w:pStyle w:val="Listenabsatz"/>
              <w:autoSpaceDE w:val="0"/>
              <w:autoSpaceDN w:val="0"/>
              <w:adjustRightInd w:val="0"/>
              <w:spacing w:line="280" w:lineRule="exact"/>
              <w:ind w:left="0"/>
              <w:rPr>
                <w:rFonts w:cs="Arial"/>
              </w:rPr>
            </w:pPr>
          </w:p>
          <w:p w:rsidR="00C31BF5" w:rsidRDefault="00C31BF5" w:rsidP="00D35411">
            <w:pPr>
              <w:pStyle w:val="Listenabsatz"/>
              <w:autoSpaceDE w:val="0"/>
              <w:autoSpaceDN w:val="0"/>
              <w:adjustRightInd w:val="0"/>
              <w:spacing w:line="280" w:lineRule="exact"/>
              <w:ind w:left="0"/>
              <w:rPr>
                <w:rFonts w:cs="Arial"/>
              </w:rPr>
            </w:pPr>
          </w:p>
          <w:p w:rsidR="00C31BF5" w:rsidRDefault="00C31BF5" w:rsidP="00D35411">
            <w:pPr>
              <w:pStyle w:val="Listenabsatz"/>
              <w:autoSpaceDE w:val="0"/>
              <w:autoSpaceDN w:val="0"/>
              <w:adjustRightInd w:val="0"/>
              <w:spacing w:line="280" w:lineRule="exact"/>
              <w:ind w:left="0"/>
              <w:rPr>
                <w:rFonts w:cs="Arial"/>
              </w:rPr>
            </w:pPr>
          </w:p>
          <w:p w:rsidR="00C31BF5" w:rsidRDefault="00C31BF5" w:rsidP="00D35411">
            <w:pPr>
              <w:pStyle w:val="Listenabsatz"/>
              <w:autoSpaceDE w:val="0"/>
              <w:autoSpaceDN w:val="0"/>
              <w:adjustRightInd w:val="0"/>
              <w:spacing w:line="280" w:lineRule="exact"/>
              <w:ind w:left="0"/>
              <w:rPr>
                <w:rFonts w:cs="Arial"/>
              </w:rPr>
            </w:pPr>
          </w:p>
          <w:p w:rsidR="00C31BF5" w:rsidRDefault="00C31BF5" w:rsidP="00D35411">
            <w:pPr>
              <w:pStyle w:val="Listenabsatz"/>
              <w:autoSpaceDE w:val="0"/>
              <w:autoSpaceDN w:val="0"/>
              <w:adjustRightInd w:val="0"/>
              <w:spacing w:line="280" w:lineRule="exact"/>
              <w:ind w:left="0"/>
              <w:rPr>
                <w:rFonts w:cs="Arial"/>
              </w:rPr>
            </w:pPr>
          </w:p>
          <w:p w:rsidR="00C31BF5" w:rsidRDefault="00C31BF5" w:rsidP="00D35411">
            <w:pPr>
              <w:pStyle w:val="Listenabsatz"/>
              <w:autoSpaceDE w:val="0"/>
              <w:autoSpaceDN w:val="0"/>
              <w:adjustRightInd w:val="0"/>
              <w:spacing w:line="280" w:lineRule="exact"/>
              <w:ind w:left="0"/>
              <w:rPr>
                <w:rFonts w:cs="Arial"/>
              </w:rPr>
            </w:pPr>
          </w:p>
          <w:p w:rsidR="00C31BF5" w:rsidRDefault="00C31BF5" w:rsidP="00D35411">
            <w:pPr>
              <w:pStyle w:val="Listenabsatz"/>
              <w:autoSpaceDE w:val="0"/>
              <w:autoSpaceDN w:val="0"/>
              <w:adjustRightInd w:val="0"/>
              <w:spacing w:line="280" w:lineRule="exact"/>
              <w:ind w:left="0"/>
              <w:rPr>
                <w:rFonts w:cs="Arial"/>
              </w:rPr>
            </w:pPr>
          </w:p>
          <w:p w:rsidR="00C31BF5" w:rsidRDefault="00C31BF5" w:rsidP="00D35411">
            <w:pPr>
              <w:pStyle w:val="Listenabsatz"/>
              <w:autoSpaceDE w:val="0"/>
              <w:autoSpaceDN w:val="0"/>
              <w:adjustRightInd w:val="0"/>
              <w:spacing w:line="280" w:lineRule="exact"/>
              <w:ind w:left="0"/>
              <w:rPr>
                <w:rFonts w:cs="Arial"/>
              </w:rPr>
            </w:pPr>
          </w:p>
          <w:p w:rsidR="00C31BF5" w:rsidRDefault="00C31BF5" w:rsidP="00D35411">
            <w:pPr>
              <w:pStyle w:val="Listenabsatz"/>
              <w:autoSpaceDE w:val="0"/>
              <w:autoSpaceDN w:val="0"/>
              <w:adjustRightInd w:val="0"/>
              <w:spacing w:line="280" w:lineRule="exact"/>
              <w:ind w:left="0"/>
              <w:rPr>
                <w:rFonts w:cs="Arial"/>
              </w:rPr>
            </w:pPr>
          </w:p>
          <w:p w:rsidR="00C31BF5" w:rsidRDefault="00C31BF5" w:rsidP="00D35411">
            <w:pPr>
              <w:pStyle w:val="Listenabsatz"/>
              <w:autoSpaceDE w:val="0"/>
              <w:autoSpaceDN w:val="0"/>
              <w:adjustRightInd w:val="0"/>
              <w:spacing w:line="280" w:lineRule="exact"/>
              <w:ind w:left="0"/>
              <w:rPr>
                <w:rFonts w:cs="Arial"/>
              </w:rPr>
            </w:pPr>
          </w:p>
          <w:p w:rsidR="00C31BF5" w:rsidRDefault="00C31BF5" w:rsidP="00D35411">
            <w:pPr>
              <w:pStyle w:val="Listenabsatz"/>
              <w:autoSpaceDE w:val="0"/>
              <w:autoSpaceDN w:val="0"/>
              <w:adjustRightInd w:val="0"/>
              <w:spacing w:line="280" w:lineRule="exact"/>
              <w:ind w:left="0"/>
              <w:rPr>
                <w:rFonts w:cs="Arial"/>
              </w:rPr>
            </w:pPr>
          </w:p>
          <w:p w:rsidR="00C31BF5" w:rsidRDefault="00C31BF5" w:rsidP="00D35411">
            <w:pPr>
              <w:pStyle w:val="Listenabsatz"/>
              <w:autoSpaceDE w:val="0"/>
              <w:autoSpaceDN w:val="0"/>
              <w:adjustRightInd w:val="0"/>
              <w:spacing w:line="280" w:lineRule="exact"/>
              <w:ind w:left="0"/>
              <w:rPr>
                <w:rFonts w:cs="Arial"/>
              </w:rPr>
            </w:pPr>
          </w:p>
          <w:p w:rsidR="00C31BF5" w:rsidRDefault="00C31BF5" w:rsidP="00D35411">
            <w:pPr>
              <w:pStyle w:val="Listenabsatz"/>
              <w:autoSpaceDE w:val="0"/>
              <w:autoSpaceDN w:val="0"/>
              <w:adjustRightInd w:val="0"/>
              <w:spacing w:line="280" w:lineRule="exact"/>
              <w:ind w:left="0"/>
              <w:rPr>
                <w:rFonts w:cs="Arial"/>
              </w:rPr>
            </w:pPr>
          </w:p>
          <w:p w:rsidR="00C31BF5" w:rsidRDefault="00C31BF5" w:rsidP="00D35411">
            <w:pPr>
              <w:pStyle w:val="Listenabsatz"/>
              <w:autoSpaceDE w:val="0"/>
              <w:autoSpaceDN w:val="0"/>
              <w:adjustRightInd w:val="0"/>
              <w:spacing w:line="280" w:lineRule="exact"/>
              <w:ind w:left="0"/>
              <w:rPr>
                <w:rFonts w:cs="Arial"/>
              </w:rPr>
            </w:pPr>
          </w:p>
          <w:p w:rsidR="00C31BF5" w:rsidRDefault="00C31BF5" w:rsidP="00D35411">
            <w:pPr>
              <w:pStyle w:val="Listenabsatz"/>
              <w:autoSpaceDE w:val="0"/>
              <w:autoSpaceDN w:val="0"/>
              <w:adjustRightInd w:val="0"/>
              <w:spacing w:line="280" w:lineRule="exact"/>
              <w:ind w:left="0"/>
              <w:rPr>
                <w:rFonts w:cs="Arial"/>
              </w:rPr>
            </w:pPr>
          </w:p>
          <w:p w:rsidR="00C31BF5" w:rsidRDefault="00C31BF5" w:rsidP="00D35411">
            <w:pPr>
              <w:pStyle w:val="Listenabsatz"/>
              <w:autoSpaceDE w:val="0"/>
              <w:autoSpaceDN w:val="0"/>
              <w:adjustRightInd w:val="0"/>
              <w:spacing w:line="280" w:lineRule="exact"/>
              <w:ind w:left="0"/>
              <w:rPr>
                <w:rFonts w:cs="Arial"/>
              </w:rPr>
            </w:pPr>
          </w:p>
          <w:p w:rsidR="00C31BF5" w:rsidRDefault="00C31BF5" w:rsidP="00D35411">
            <w:pPr>
              <w:pStyle w:val="Listenabsatz"/>
              <w:autoSpaceDE w:val="0"/>
              <w:autoSpaceDN w:val="0"/>
              <w:adjustRightInd w:val="0"/>
              <w:spacing w:line="280" w:lineRule="exact"/>
              <w:ind w:left="0"/>
              <w:rPr>
                <w:rFonts w:cs="Arial"/>
              </w:rPr>
            </w:pPr>
          </w:p>
          <w:p w:rsidR="00C31BF5" w:rsidRDefault="00C31BF5" w:rsidP="00D35411">
            <w:pPr>
              <w:pStyle w:val="Listenabsatz"/>
              <w:autoSpaceDE w:val="0"/>
              <w:autoSpaceDN w:val="0"/>
              <w:adjustRightInd w:val="0"/>
              <w:spacing w:line="280" w:lineRule="exact"/>
              <w:ind w:left="0"/>
              <w:rPr>
                <w:rFonts w:cs="Arial"/>
              </w:rPr>
            </w:pPr>
          </w:p>
          <w:p w:rsidR="00BC4EEC" w:rsidRDefault="00BC4EEC" w:rsidP="00D35411">
            <w:pPr>
              <w:pStyle w:val="Listenabsatz"/>
              <w:autoSpaceDE w:val="0"/>
              <w:autoSpaceDN w:val="0"/>
              <w:adjustRightInd w:val="0"/>
              <w:spacing w:line="280" w:lineRule="exact"/>
              <w:ind w:left="0"/>
              <w:rPr>
                <w:rFonts w:cs="Arial"/>
              </w:rPr>
            </w:pPr>
          </w:p>
          <w:p w:rsidR="008B422B" w:rsidRDefault="008B422B" w:rsidP="00D35411">
            <w:pPr>
              <w:pStyle w:val="Listenabsatz"/>
              <w:autoSpaceDE w:val="0"/>
              <w:autoSpaceDN w:val="0"/>
              <w:adjustRightInd w:val="0"/>
              <w:spacing w:line="280" w:lineRule="exact"/>
              <w:ind w:left="0"/>
              <w:rPr>
                <w:rFonts w:cs="Arial"/>
              </w:rPr>
            </w:pPr>
          </w:p>
          <w:p w:rsidR="008B422B" w:rsidRDefault="008B422B" w:rsidP="00D35411">
            <w:pPr>
              <w:pStyle w:val="Listenabsatz"/>
              <w:autoSpaceDE w:val="0"/>
              <w:autoSpaceDN w:val="0"/>
              <w:adjustRightInd w:val="0"/>
              <w:spacing w:line="280" w:lineRule="exact"/>
              <w:ind w:left="0"/>
              <w:rPr>
                <w:rFonts w:cs="Arial"/>
              </w:rPr>
            </w:pPr>
          </w:p>
        </w:tc>
      </w:tr>
    </w:tbl>
    <w:p w:rsidR="008B422B" w:rsidRDefault="008B422B">
      <w:r>
        <w:lastRenderedPageBreak/>
        <w:br w:type="page"/>
      </w:r>
    </w:p>
    <w:tbl>
      <w:tblPr>
        <w:tblStyle w:val="Tabellenraster"/>
        <w:tblW w:w="0" w:type="auto"/>
        <w:tblInd w:w="108" w:type="dxa"/>
        <w:tblLook w:val="04A0" w:firstRow="1" w:lastRow="0" w:firstColumn="1" w:lastColumn="0" w:noHBand="0" w:noVBand="1"/>
      </w:tblPr>
      <w:tblGrid>
        <w:gridCol w:w="9066"/>
      </w:tblGrid>
      <w:tr w:rsidR="00862632" w:rsidTr="008B422B">
        <w:tc>
          <w:tcPr>
            <w:tcW w:w="9066" w:type="dxa"/>
            <w:shd w:val="clear" w:color="auto" w:fill="auto"/>
          </w:tcPr>
          <w:p w:rsidR="00862632" w:rsidRDefault="00B43F90" w:rsidP="00862632">
            <w:pPr>
              <w:pStyle w:val="Listenabsatz"/>
              <w:autoSpaceDE w:val="0"/>
              <w:autoSpaceDN w:val="0"/>
              <w:adjustRightInd w:val="0"/>
              <w:spacing w:line="280" w:lineRule="exact"/>
              <w:ind w:left="0"/>
              <w:rPr>
                <w:rFonts w:cs="Arial"/>
                <w:b/>
                <w:sz w:val="24"/>
              </w:rPr>
            </w:pPr>
            <w:r>
              <w:rPr>
                <w:rFonts w:cs="Arial"/>
                <w:b/>
                <w:sz w:val="24"/>
              </w:rPr>
              <w:lastRenderedPageBreak/>
              <w:t xml:space="preserve">2. </w:t>
            </w:r>
            <w:r w:rsidR="0083557A">
              <w:rPr>
                <w:rFonts w:cs="Arial"/>
                <w:b/>
                <w:sz w:val="24"/>
              </w:rPr>
              <w:t>b</w:t>
            </w:r>
            <w:r>
              <w:rPr>
                <w:rFonts w:cs="Arial"/>
                <w:b/>
                <w:sz w:val="24"/>
              </w:rPr>
              <w:t xml:space="preserve">) </w:t>
            </w:r>
            <w:r w:rsidR="00862632">
              <w:rPr>
                <w:rFonts w:cs="Arial"/>
                <w:b/>
                <w:sz w:val="24"/>
              </w:rPr>
              <w:t xml:space="preserve">Welche langfristigen Effekte </w:t>
            </w:r>
            <w:r w:rsidR="007F34B7">
              <w:rPr>
                <w:rFonts w:cs="Arial"/>
                <w:b/>
                <w:sz w:val="24"/>
              </w:rPr>
              <w:t>haben Ihre Aktivitäten</w:t>
            </w:r>
            <w:r w:rsidR="00862632">
              <w:rPr>
                <w:rFonts w:cs="Arial"/>
                <w:b/>
                <w:sz w:val="24"/>
              </w:rPr>
              <w:t xml:space="preserve"> </w:t>
            </w:r>
            <w:r w:rsidR="00BC4EEC">
              <w:rPr>
                <w:rFonts w:cs="Arial"/>
                <w:b/>
                <w:sz w:val="24"/>
              </w:rPr>
              <w:t xml:space="preserve">im Bereich Gestaltung und Design </w:t>
            </w:r>
            <w:r w:rsidR="00862632">
              <w:rPr>
                <w:rFonts w:cs="Arial"/>
                <w:b/>
                <w:sz w:val="24"/>
              </w:rPr>
              <w:t>für</w:t>
            </w:r>
          </w:p>
          <w:p w:rsidR="00862632" w:rsidRDefault="00862632" w:rsidP="00862632">
            <w:pPr>
              <w:pStyle w:val="Listenabsatz"/>
              <w:numPr>
                <w:ilvl w:val="0"/>
                <w:numId w:val="17"/>
              </w:numPr>
              <w:autoSpaceDE w:val="0"/>
              <w:autoSpaceDN w:val="0"/>
              <w:adjustRightInd w:val="0"/>
              <w:spacing w:line="280" w:lineRule="exact"/>
              <w:rPr>
                <w:rFonts w:cs="Arial"/>
                <w:b/>
                <w:sz w:val="24"/>
              </w:rPr>
            </w:pPr>
            <w:r>
              <w:rPr>
                <w:rFonts w:cs="Arial"/>
                <w:b/>
                <w:sz w:val="24"/>
              </w:rPr>
              <w:t>Ihren Betrieb</w:t>
            </w:r>
          </w:p>
          <w:p w:rsidR="00862632" w:rsidRPr="00357B48" w:rsidRDefault="00862632" w:rsidP="00357B48">
            <w:pPr>
              <w:pStyle w:val="Listenabsatz"/>
              <w:numPr>
                <w:ilvl w:val="0"/>
                <w:numId w:val="17"/>
              </w:numPr>
              <w:autoSpaceDE w:val="0"/>
              <w:autoSpaceDN w:val="0"/>
              <w:adjustRightInd w:val="0"/>
              <w:spacing w:line="280" w:lineRule="exact"/>
              <w:rPr>
                <w:rFonts w:cs="Arial"/>
                <w:b/>
                <w:sz w:val="24"/>
              </w:rPr>
            </w:pPr>
            <w:r w:rsidRPr="00357B48">
              <w:rPr>
                <w:rFonts w:cs="Arial"/>
                <w:b/>
                <w:sz w:val="24"/>
              </w:rPr>
              <w:t>Ihre Mitarbeiter*innen</w:t>
            </w:r>
          </w:p>
          <w:p w:rsidR="00862632" w:rsidRDefault="00862632" w:rsidP="00555A7D">
            <w:pPr>
              <w:pStyle w:val="Listenabsatz"/>
              <w:numPr>
                <w:ilvl w:val="0"/>
                <w:numId w:val="17"/>
              </w:numPr>
              <w:autoSpaceDE w:val="0"/>
              <w:autoSpaceDN w:val="0"/>
              <w:adjustRightInd w:val="0"/>
              <w:spacing w:line="280" w:lineRule="exact"/>
              <w:rPr>
                <w:rFonts w:cs="Arial"/>
              </w:rPr>
            </w:pPr>
            <w:r>
              <w:rPr>
                <w:rFonts w:cs="Arial"/>
                <w:b/>
                <w:sz w:val="24"/>
              </w:rPr>
              <w:t>Ihre Kund*innen?</w:t>
            </w:r>
          </w:p>
        </w:tc>
      </w:tr>
      <w:tr w:rsidR="00862632" w:rsidTr="008B422B">
        <w:trPr>
          <w:trHeight w:val="12050"/>
        </w:trPr>
        <w:tc>
          <w:tcPr>
            <w:tcW w:w="9066" w:type="dxa"/>
            <w:shd w:val="clear" w:color="auto" w:fill="DBE5F1" w:themeFill="accent1" w:themeFillTint="33"/>
          </w:tcPr>
          <w:p w:rsidR="00862632" w:rsidRDefault="00862632" w:rsidP="00D35411">
            <w:pPr>
              <w:pStyle w:val="Listenabsatz"/>
              <w:autoSpaceDE w:val="0"/>
              <w:autoSpaceDN w:val="0"/>
              <w:adjustRightInd w:val="0"/>
              <w:spacing w:line="280" w:lineRule="exact"/>
              <w:ind w:left="0"/>
              <w:rPr>
                <w:rFonts w:cs="Arial"/>
              </w:rPr>
            </w:pPr>
          </w:p>
          <w:p w:rsidR="00357B48" w:rsidRDefault="00357B48" w:rsidP="00D35411">
            <w:pPr>
              <w:pStyle w:val="Listenabsatz"/>
              <w:autoSpaceDE w:val="0"/>
              <w:autoSpaceDN w:val="0"/>
              <w:adjustRightInd w:val="0"/>
              <w:spacing w:line="280" w:lineRule="exact"/>
              <w:ind w:left="0"/>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51347" w:rsidTr="008B422B">
        <w:tc>
          <w:tcPr>
            <w:tcW w:w="9066" w:type="dxa"/>
          </w:tcPr>
          <w:p w:rsidR="00877AE0" w:rsidRPr="00D61F8C" w:rsidRDefault="008B422B" w:rsidP="00D35411">
            <w:pPr>
              <w:pStyle w:val="Listenabsatz"/>
              <w:autoSpaceDE w:val="0"/>
              <w:autoSpaceDN w:val="0"/>
              <w:adjustRightInd w:val="0"/>
              <w:spacing w:line="280" w:lineRule="exact"/>
              <w:ind w:left="0"/>
              <w:rPr>
                <w:rFonts w:cs="Arial"/>
                <w:b/>
              </w:rPr>
            </w:pPr>
            <w:r>
              <w:rPr>
                <w:rFonts w:cs="Arial"/>
                <w:b/>
              </w:rPr>
              <w:t>Als Anlage:</w:t>
            </w:r>
            <w:r w:rsidR="00CB6EF1" w:rsidRPr="00D61F8C">
              <w:rPr>
                <w:rFonts w:cs="Arial"/>
                <w:b/>
              </w:rPr>
              <w:t xml:space="preserve"> </w:t>
            </w:r>
            <w:r w:rsidR="00877AE0">
              <w:rPr>
                <w:rFonts w:cs="Arial"/>
                <w:b/>
              </w:rPr>
              <w:t xml:space="preserve">aussagekräftige Fotodokumentation (siehe </w:t>
            </w:r>
            <w:r>
              <w:rPr>
                <w:rFonts w:cs="Arial"/>
                <w:b/>
              </w:rPr>
              <w:t>Ausschreibungsbedingungen).</w:t>
            </w:r>
          </w:p>
        </w:tc>
      </w:tr>
    </w:tbl>
    <w:p w:rsidR="00371306" w:rsidRDefault="00177557" w:rsidP="00877AE0">
      <w:pPr>
        <w:autoSpaceDE w:val="0"/>
        <w:autoSpaceDN w:val="0"/>
        <w:adjustRightInd w:val="0"/>
        <w:spacing w:after="0" w:line="280" w:lineRule="exact"/>
        <w:rPr>
          <w:rFonts w:cstheme="minorHAnsi"/>
          <w:b/>
          <w:bCs/>
          <w:sz w:val="26"/>
          <w:szCs w:val="26"/>
        </w:rPr>
      </w:pPr>
      <w:r w:rsidRPr="006E611E">
        <w:rPr>
          <w:rFonts w:cstheme="minorHAnsi"/>
          <w:b/>
          <w:bCs/>
          <w:sz w:val="26"/>
          <w:szCs w:val="26"/>
        </w:rPr>
        <w:lastRenderedPageBreak/>
        <w:t>Kurzer Leitfaden zur Bewer</w:t>
      </w:r>
      <w:r w:rsidR="00AD4495" w:rsidRPr="006E611E">
        <w:rPr>
          <w:rFonts w:cstheme="minorHAnsi"/>
          <w:b/>
          <w:bCs/>
          <w:sz w:val="26"/>
          <w:szCs w:val="26"/>
        </w:rPr>
        <w:t xml:space="preserve">bung für den </w:t>
      </w:r>
      <w:r w:rsidR="00774D5B" w:rsidRPr="006E611E">
        <w:rPr>
          <w:rFonts w:cstheme="minorHAnsi"/>
          <w:b/>
          <w:bCs/>
          <w:sz w:val="26"/>
          <w:szCs w:val="26"/>
        </w:rPr>
        <w:t>Lünale-</w:t>
      </w:r>
      <w:r w:rsidR="00AD4495" w:rsidRPr="006E611E">
        <w:rPr>
          <w:rFonts w:cstheme="minorHAnsi"/>
          <w:b/>
          <w:bCs/>
          <w:sz w:val="26"/>
          <w:szCs w:val="26"/>
        </w:rPr>
        <w:t xml:space="preserve">Handwerkspreis </w:t>
      </w:r>
      <w:r w:rsidR="00254981" w:rsidRPr="006E611E">
        <w:rPr>
          <w:rFonts w:cstheme="minorHAnsi"/>
          <w:b/>
          <w:bCs/>
          <w:sz w:val="26"/>
          <w:szCs w:val="26"/>
        </w:rPr>
        <w:t>202</w:t>
      </w:r>
      <w:r w:rsidR="000050EF" w:rsidRPr="006E611E">
        <w:rPr>
          <w:rFonts w:cstheme="minorHAnsi"/>
          <w:b/>
          <w:bCs/>
          <w:sz w:val="26"/>
          <w:szCs w:val="26"/>
        </w:rPr>
        <w:t>4</w:t>
      </w:r>
    </w:p>
    <w:p w:rsidR="0005527F" w:rsidRPr="005D3EEA" w:rsidRDefault="00C70051" w:rsidP="00214A57">
      <w:pPr>
        <w:autoSpaceDE w:val="0"/>
        <w:autoSpaceDN w:val="0"/>
        <w:adjustRightInd w:val="0"/>
        <w:spacing w:after="0" w:line="240" w:lineRule="auto"/>
        <w:rPr>
          <w:rFonts w:cstheme="minorHAnsi"/>
        </w:rPr>
      </w:pPr>
      <w:r w:rsidRPr="005D3EEA">
        <w:rPr>
          <w:rFonts w:cstheme="minorHAnsi"/>
        </w:rPr>
        <w:br/>
      </w:r>
      <w:r w:rsidR="004C3AD0" w:rsidRPr="005D3EEA">
        <w:rPr>
          <w:rFonts w:cstheme="minorHAnsi"/>
        </w:rPr>
        <w:t xml:space="preserve">Gegenstand des diesjährigen Handwerkspreises ist das </w:t>
      </w:r>
      <w:bookmarkStart w:id="1" w:name="_Hlk69982098"/>
      <w:r w:rsidR="004C3AD0" w:rsidRPr="005D3EEA">
        <w:rPr>
          <w:rFonts w:cstheme="minorHAnsi"/>
        </w:rPr>
        <w:t xml:space="preserve">Thema </w:t>
      </w:r>
      <w:bookmarkEnd w:id="1"/>
      <w:r w:rsidR="00CB2FC1" w:rsidRPr="005D3EEA">
        <w:rPr>
          <w:rFonts w:cstheme="minorHAnsi"/>
        </w:rPr>
        <w:t>“</w:t>
      </w:r>
      <w:r w:rsidR="00BC4EEC" w:rsidRPr="005D3EEA">
        <w:rPr>
          <w:rFonts w:cstheme="minorHAnsi"/>
        </w:rPr>
        <w:t>Design</w:t>
      </w:r>
      <w:r w:rsidR="005E2463" w:rsidRPr="005D3EEA">
        <w:rPr>
          <w:rFonts w:cstheme="minorHAnsi"/>
        </w:rPr>
        <w:t xml:space="preserve"> – Beste Produktgestaltung</w:t>
      </w:r>
      <w:r w:rsidR="00BC4EEC" w:rsidRPr="005D3EEA">
        <w:rPr>
          <w:rFonts w:cstheme="minorHAnsi"/>
        </w:rPr>
        <w:t>“</w:t>
      </w:r>
      <w:r w:rsidR="0005527F" w:rsidRPr="005D3EEA">
        <w:rPr>
          <w:rFonts w:cstheme="minorHAnsi"/>
        </w:rPr>
        <w:t>. Der Preis soll innovative Entwürfe und deren gelungene handwerkliche Umsetzung in qualitativ hochwertige, marktfähige Produkte würdigen sowie die immense wirtschaftliche und gesellschaftliche Bedeutung des gestaltenden Handwerks herausstellen.</w:t>
      </w:r>
    </w:p>
    <w:p w:rsidR="0005527F" w:rsidRPr="005D3EEA" w:rsidRDefault="0005527F" w:rsidP="008528B8">
      <w:pPr>
        <w:autoSpaceDE w:val="0"/>
        <w:autoSpaceDN w:val="0"/>
        <w:spacing w:after="0" w:line="280" w:lineRule="exact"/>
        <w:rPr>
          <w:rFonts w:cstheme="minorHAnsi"/>
        </w:rPr>
      </w:pPr>
    </w:p>
    <w:p w:rsidR="0005527F" w:rsidRPr="005D3EEA" w:rsidRDefault="001A52A7" w:rsidP="00877AE0">
      <w:pPr>
        <w:autoSpaceDE w:val="0"/>
        <w:autoSpaceDN w:val="0"/>
        <w:spacing w:after="0" w:line="280" w:lineRule="exact"/>
        <w:rPr>
          <w:rFonts w:cstheme="minorHAnsi"/>
        </w:rPr>
      </w:pPr>
      <w:r w:rsidRPr="005D3EEA">
        <w:rPr>
          <w:rFonts w:cstheme="minorHAnsi"/>
        </w:rPr>
        <w:t xml:space="preserve">Angesichts einer zunehmenden </w:t>
      </w:r>
      <w:r w:rsidR="0005527F" w:rsidRPr="005D3EEA">
        <w:rPr>
          <w:rFonts w:cstheme="minorHAnsi"/>
        </w:rPr>
        <w:t xml:space="preserve">Individualisierung wächst der </w:t>
      </w:r>
      <w:r w:rsidRPr="005D3EEA">
        <w:rPr>
          <w:rFonts w:cstheme="minorHAnsi"/>
        </w:rPr>
        <w:t xml:space="preserve">Bedarf nach </w:t>
      </w:r>
      <w:r w:rsidR="00443595" w:rsidRPr="005D3EEA">
        <w:rPr>
          <w:rFonts w:cstheme="minorHAnsi"/>
        </w:rPr>
        <w:t xml:space="preserve">unverwechselbaren </w:t>
      </w:r>
      <w:r w:rsidRPr="005D3EEA">
        <w:rPr>
          <w:rFonts w:cstheme="minorHAnsi"/>
        </w:rPr>
        <w:t>Produkten</w:t>
      </w:r>
      <w:r w:rsidR="00443595" w:rsidRPr="005D3EEA">
        <w:rPr>
          <w:rFonts w:cstheme="minorHAnsi"/>
        </w:rPr>
        <w:t xml:space="preserve"> stetig</w:t>
      </w:r>
      <w:r w:rsidR="0005527F" w:rsidRPr="005D3EEA">
        <w:rPr>
          <w:rFonts w:cstheme="minorHAnsi"/>
        </w:rPr>
        <w:t xml:space="preserve">. </w:t>
      </w:r>
      <w:r w:rsidR="00443595" w:rsidRPr="005D3EEA">
        <w:rPr>
          <w:rFonts w:cstheme="minorHAnsi"/>
        </w:rPr>
        <w:t xml:space="preserve">Hier zeigt das gestaltende Handwerk sein einzigartiges Können: handwerkliche Qualität und die konsequente Auseinandersetzung mit Gestaltung bieten den Kunden individuelle, passgenaue Produkte, von Unikaten bis handwerklichen Kleinserien. Vom Entwurfsprozess über die Entwicklung und Fertigung </w:t>
      </w:r>
      <w:r w:rsidR="00214A57" w:rsidRPr="005D3EEA">
        <w:rPr>
          <w:rFonts w:cstheme="minorHAnsi"/>
        </w:rPr>
        <w:t xml:space="preserve">bis zum Absatz </w:t>
      </w:r>
      <w:r w:rsidR="00032E75">
        <w:rPr>
          <w:rFonts w:cstheme="minorHAnsi"/>
        </w:rPr>
        <w:t>–</w:t>
      </w:r>
      <w:r w:rsidR="00214A57" w:rsidRPr="005D3EEA">
        <w:rPr>
          <w:rFonts w:cstheme="minorHAnsi"/>
        </w:rPr>
        <w:t xml:space="preserve"> d</w:t>
      </w:r>
      <w:r w:rsidR="00443595" w:rsidRPr="005D3EEA">
        <w:rPr>
          <w:rFonts w:cstheme="minorHAnsi"/>
        </w:rPr>
        <w:t xml:space="preserve">er gestalterische Prozess ist durchzogen von Formensprache, dem Zusammenspiel von Gestaltung und Material sowie der zugleich unerlässlichen Funktion. Gestaltung </w:t>
      </w:r>
      <w:r w:rsidR="00E458D1" w:rsidRPr="005D3EEA">
        <w:rPr>
          <w:rFonts w:cstheme="minorHAnsi"/>
        </w:rPr>
        <w:t>durchdringt</w:t>
      </w:r>
      <w:r w:rsidR="00443595" w:rsidRPr="005D3EEA">
        <w:rPr>
          <w:rFonts w:cstheme="minorHAnsi"/>
        </w:rPr>
        <w:t xml:space="preserve"> dabei den gesamten Betrieb und das Denken und Arbeiten</w:t>
      </w:r>
      <w:r w:rsidR="003C0755">
        <w:rPr>
          <w:rFonts w:cstheme="minorHAnsi"/>
        </w:rPr>
        <w:t xml:space="preserve"> der Ausführenden</w:t>
      </w:r>
      <w:r w:rsidR="00443595" w:rsidRPr="005D3EEA">
        <w:rPr>
          <w:rFonts w:cstheme="minorHAnsi"/>
        </w:rPr>
        <w:t xml:space="preserve">, </w:t>
      </w:r>
      <w:r w:rsidR="005E2463" w:rsidRPr="005D3EEA">
        <w:rPr>
          <w:rFonts w:cstheme="minorHAnsi"/>
        </w:rPr>
        <w:t>es verbinden sich Visionen</w:t>
      </w:r>
      <w:r w:rsidR="00443595" w:rsidRPr="005D3EEA">
        <w:rPr>
          <w:rFonts w:cstheme="minorHAnsi"/>
        </w:rPr>
        <w:t xml:space="preserve"> und Ziele</w:t>
      </w:r>
      <w:r w:rsidR="005E2463" w:rsidRPr="005D3EEA">
        <w:rPr>
          <w:rFonts w:cstheme="minorHAnsi"/>
        </w:rPr>
        <w:t>, Tradition mit Moderne</w:t>
      </w:r>
      <w:r w:rsidR="00443595" w:rsidRPr="005D3EEA">
        <w:rPr>
          <w:rFonts w:cstheme="minorHAnsi"/>
        </w:rPr>
        <w:t xml:space="preserve">. </w:t>
      </w:r>
      <w:r w:rsidR="00214A57" w:rsidRPr="005D3EEA">
        <w:rPr>
          <w:rFonts w:cstheme="minorHAnsi"/>
        </w:rPr>
        <w:t xml:space="preserve">So entstehen einzigartige, unverwechselbare Produkte, </w:t>
      </w:r>
      <w:r w:rsidR="005E2463" w:rsidRPr="005D3EEA">
        <w:rPr>
          <w:rFonts w:cstheme="minorHAnsi"/>
        </w:rPr>
        <w:t>die besondere Stellenwerte im Leben der Kunden einnehmen</w:t>
      </w:r>
      <w:r w:rsidR="00E458D1" w:rsidRPr="005D3EEA">
        <w:rPr>
          <w:rFonts w:cstheme="minorHAnsi"/>
        </w:rPr>
        <w:t xml:space="preserve">, die geschätzt und gehegt </w:t>
      </w:r>
      <w:r w:rsidR="005D3EEA" w:rsidRPr="005D3EEA">
        <w:rPr>
          <w:rFonts w:cstheme="minorHAnsi"/>
        </w:rPr>
        <w:t xml:space="preserve">werden </w:t>
      </w:r>
      <w:r w:rsidR="00E458D1" w:rsidRPr="005D3EEA">
        <w:rPr>
          <w:rFonts w:cstheme="minorHAnsi"/>
        </w:rPr>
        <w:t xml:space="preserve">und </w:t>
      </w:r>
      <w:r w:rsidR="005D3EEA" w:rsidRPr="005D3EEA">
        <w:rPr>
          <w:rFonts w:cstheme="minorHAnsi"/>
        </w:rPr>
        <w:t xml:space="preserve">so </w:t>
      </w:r>
      <w:r w:rsidR="00E458D1" w:rsidRPr="005D3EEA">
        <w:rPr>
          <w:rFonts w:cstheme="minorHAnsi"/>
        </w:rPr>
        <w:t xml:space="preserve">Generationen überdauern können. </w:t>
      </w:r>
    </w:p>
    <w:p w:rsidR="0005527F" w:rsidRPr="005D3EEA" w:rsidRDefault="0005527F" w:rsidP="00877AE0">
      <w:pPr>
        <w:autoSpaceDE w:val="0"/>
        <w:autoSpaceDN w:val="0"/>
        <w:spacing w:after="0" w:line="280" w:lineRule="exact"/>
        <w:rPr>
          <w:rFonts w:cstheme="minorHAnsi"/>
        </w:rPr>
      </w:pPr>
    </w:p>
    <w:p w:rsidR="00700075" w:rsidRPr="005D3EEA" w:rsidRDefault="000050EF" w:rsidP="00877AE0">
      <w:pPr>
        <w:autoSpaceDE w:val="0"/>
        <w:autoSpaceDN w:val="0"/>
        <w:spacing w:after="0" w:line="280" w:lineRule="exact"/>
        <w:rPr>
          <w:rFonts w:cstheme="minorHAnsi"/>
        </w:rPr>
      </w:pPr>
      <w:r w:rsidRPr="005D3EEA">
        <w:rPr>
          <w:rFonts w:cstheme="minorHAnsi"/>
        </w:rPr>
        <w:t>Der diesjährige Lünale</w:t>
      </w:r>
      <w:r w:rsidR="005E2463" w:rsidRPr="005D3EEA">
        <w:rPr>
          <w:rFonts w:cstheme="minorHAnsi"/>
        </w:rPr>
        <w:t>-</w:t>
      </w:r>
      <w:r w:rsidRPr="005D3EEA">
        <w:rPr>
          <w:rFonts w:cstheme="minorHAnsi"/>
        </w:rPr>
        <w:t xml:space="preserve">Handwerkspreis sucht </w:t>
      </w:r>
      <w:r w:rsidR="00E458D1" w:rsidRPr="005D3EEA">
        <w:rPr>
          <w:rFonts w:cstheme="minorHAnsi"/>
        </w:rPr>
        <w:t xml:space="preserve">daher </w:t>
      </w:r>
      <w:r w:rsidRPr="005D3EEA">
        <w:rPr>
          <w:rFonts w:cstheme="minorHAnsi"/>
        </w:rPr>
        <w:t xml:space="preserve">die innovativsten Gestaltungskonzepte aus dem Handwerk. Ob </w:t>
      </w:r>
      <w:r w:rsidR="005E2463" w:rsidRPr="005D3EEA">
        <w:rPr>
          <w:rFonts w:cstheme="minorHAnsi"/>
        </w:rPr>
        <w:t>Schmuck</w:t>
      </w:r>
      <w:r w:rsidR="005D3EEA" w:rsidRPr="005D3EEA">
        <w:rPr>
          <w:rFonts w:cstheme="minorHAnsi"/>
        </w:rPr>
        <w:t>, Metall</w:t>
      </w:r>
      <w:r w:rsidR="005E2463" w:rsidRPr="005D3EEA">
        <w:rPr>
          <w:rFonts w:cstheme="minorHAnsi"/>
        </w:rPr>
        <w:t>gestaltung</w:t>
      </w:r>
      <w:r w:rsidR="005D3EEA" w:rsidRPr="005D3EEA">
        <w:rPr>
          <w:rFonts w:cstheme="minorHAnsi"/>
        </w:rPr>
        <w:t xml:space="preserve">, </w:t>
      </w:r>
      <w:r w:rsidRPr="005D3EEA">
        <w:rPr>
          <w:rFonts w:cstheme="minorHAnsi"/>
        </w:rPr>
        <w:t>Möbel</w:t>
      </w:r>
      <w:r w:rsidR="005E2463" w:rsidRPr="005D3EEA">
        <w:rPr>
          <w:rFonts w:cstheme="minorHAnsi"/>
        </w:rPr>
        <w:t>- oder Instrumenten</w:t>
      </w:r>
      <w:r w:rsidRPr="005D3EEA">
        <w:rPr>
          <w:rFonts w:cstheme="minorHAnsi"/>
        </w:rPr>
        <w:t xml:space="preserve">bau, Keramik oder Weberei – zeigen Sie uns, wie Sie mit Ihrem handwerklichen </w:t>
      </w:r>
      <w:r w:rsidR="005E2463" w:rsidRPr="005D3EEA">
        <w:rPr>
          <w:rFonts w:cstheme="minorHAnsi"/>
        </w:rPr>
        <w:t>Können</w:t>
      </w:r>
      <w:r w:rsidRPr="005D3EEA">
        <w:rPr>
          <w:rFonts w:cstheme="minorHAnsi"/>
        </w:rPr>
        <w:t xml:space="preserve"> und Ihrer Kreativität einzigartige Stücke erschaffen, die den Zeitgeist treffen und gleichzeitig auf bewährten </w:t>
      </w:r>
      <w:r w:rsidR="00E458D1" w:rsidRPr="005D3EEA">
        <w:rPr>
          <w:rFonts w:cstheme="minorHAnsi"/>
        </w:rPr>
        <w:t xml:space="preserve">sowie aktuellen </w:t>
      </w:r>
      <w:r w:rsidRPr="005D3EEA">
        <w:rPr>
          <w:rFonts w:cstheme="minorHAnsi"/>
        </w:rPr>
        <w:t>Techniken basieren.</w:t>
      </w:r>
    </w:p>
    <w:p w:rsidR="00877AE0" w:rsidRPr="005D3EEA" w:rsidRDefault="00877AE0" w:rsidP="00877AE0">
      <w:pPr>
        <w:autoSpaceDE w:val="0"/>
        <w:autoSpaceDN w:val="0"/>
        <w:spacing w:after="0" w:line="280" w:lineRule="exact"/>
        <w:rPr>
          <w:rFonts w:cstheme="minorHAnsi"/>
        </w:rPr>
      </w:pPr>
    </w:p>
    <w:p w:rsidR="0065297D" w:rsidRPr="005D3EEA" w:rsidRDefault="008458D4" w:rsidP="00877AE0">
      <w:pPr>
        <w:autoSpaceDE w:val="0"/>
        <w:autoSpaceDN w:val="0"/>
        <w:spacing w:after="0" w:line="280" w:lineRule="exact"/>
        <w:rPr>
          <w:rFonts w:cstheme="minorHAnsi"/>
          <w:b/>
        </w:rPr>
      </w:pPr>
      <w:r w:rsidRPr="005D3EEA">
        <w:rPr>
          <w:rFonts w:cstheme="minorHAnsi"/>
          <w:b/>
        </w:rPr>
        <w:t>Erzählen</w:t>
      </w:r>
      <w:r w:rsidR="00F333E9" w:rsidRPr="005D3EEA">
        <w:rPr>
          <w:rFonts w:cstheme="minorHAnsi"/>
          <w:b/>
        </w:rPr>
        <w:t xml:space="preserve"> Sie uns von Ihren </w:t>
      </w:r>
      <w:r w:rsidR="000050EF" w:rsidRPr="005D3EEA">
        <w:rPr>
          <w:rFonts w:cstheme="minorHAnsi"/>
          <w:b/>
        </w:rPr>
        <w:t>Gestaltungs-</w:t>
      </w:r>
      <w:r w:rsidR="00F333E9" w:rsidRPr="005D3EEA">
        <w:rPr>
          <w:rFonts w:cstheme="minorHAnsi"/>
          <w:b/>
        </w:rPr>
        <w:t>Aktivitäten:</w:t>
      </w:r>
    </w:p>
    <w:p w:rsidR="00C21265" w:rsidRPr="005D3EEA" w:rsidRDefault="001A52A7" w:rsidP="00877AE0">
      <w:pPr>
        <w:autoSpaceDE w:val="0"/>
        <w:autoSpaceDN w:val="0"/>
        <w:spacing w:after="0" w:line="280" w:lineRule="exact"/>
        <w:rPr>
          <w:rFonts w:cstheme="minorHAnsi"/>
        </w:rPr>
      </w:pPr>
      <w:r w:rsidRPr="005D3EEA">
        <w:rPr>
          <w:rFonts w:cstheme="minorHAnsi"/>
        </w:rPr>
        <w:t xml:space="preserve">Was hat Sie bewegt, individuelle Produkte zu gestalten, was haben Sie als Betrieb davon, dass Sie sich auf Gestaltung fokussieren und was halten Ihre Kunden und Mitarbeiter von Ihren Aktivitäten? </w:t>
      </w:r>
    </w:p>
    <w:p w:rsidR="00877AE0" w:rsidRPr="005D3EEA" w:rsidRDefault="00877AE0" w:rsidP="00877AE0">
      <w:pPr>
        <w:autoSpaceDE w:val="0"/>
        <w:autoSpaceDN w:val="0"/>
        <w:spacing w:after="0" w:line="280" w:lineRule="exact"/>
        <w:rPr>
          <w:rFonts w:cstheme="minorHAnsi"/>
        </w:rPr>
      </w:pPr>
    </w:p>
    <w:p w:rsidR="00E97C9E" w:rsidRPr="005D3EEA" w:rsidRDefault="00E97C9E" w:rsidP="00877AE0">
      <w:pPr>
        <w:autoSpaceDE w:val="0"/>
        <w:autoSpaceDN w:val="0"/>
        <w:spacing w:after="0" w:line="280" w:lineRule="exact"/>
        <w:rPr>
          <w:rFonts w:cstheme="minorHAnsi"/>
          <w:b/>
        </w:rPr>
      </w:pPr>
      <w:r w:rsidRPr="005D3EEA">
        <w:rPr>
          <w:rFonts w:cstheme="minorHAnsi"/>
          <w:b/>
        </w:rPr>
        <w:t>W</w:t>
      </w:r>
      <w:r w:rsidR="00F333E9" w:rsidRPr="005D3EEA">
        <w:rPr>
          <w:rFonts w:cstheme="minorHAnsi"/>
          <w:b/>
        </w:rPr>
        <w:t>as haben Sie von der Teilnahme?</w:t>
      </w:r>
    </w:p>
    <w:p w:rsidR="0083557A" w:rsidRPr="005D3EEA" w:rsidRDefault="0083557A" w:rsidP="00877AE0">
      <w:pPr>
        <w:autoSpaceDE w:val="0"/>
        <w:autoSpaceDN w:val="0"/>
        <w:spacing w:after="0" w:line="280" w:lineRule="exact"/>
        <w:rPr>
          <w:rFonts w:cstheme="minorHAnsi"/>
        </w:rPr>
      </w:pPr>
      <w:r w:rsidRPr="005D3EEA">
        <w:rPr>
          <w:rFonts w:cstheme="minorHAnsi"/>
        </w:rPr>
        <w:t xml:space="preserve">Unser Ziel: Mit guten Beispielen zu </w:t>
      </w:r>
      <w:r w:rsidR="000050EF" w:rsidRPr="005D3EEA">
        <w:rPr>
          <w:rFonts w:cstheme="minorHAnsi"/>
        </w:rPr>
        <w:t xml:space="preserve">Gestaltung </w:t>
      </w:r>
      <w:r w:rsidRPr="005D3EEA">
        <w:rPr>
          <w:rFonts w:cstheme="minorHAnsi"/>
        </w:rPr>
        <w:t xml:space="preserve">im Handwerk wollen wir </w:t>
      </w:r>
      <w:r w:rsidR="000050EF" w:rsidRPr="005D3EEA">
        <w:rPr>
          <w:rFonts w:cstheme="minorHAnsi"/>
        </w:rPr>
        <w:t xml:space="preserve">zeigen, dass Gestaltung </w:t>
      </w:r>
      <w:r w:rsidRPr="005D3EEA">
        <w:rPr>
          <w:rFonts w:cstheme="minorHAnsi"/>
        </w:rPr>
        <w:t xml:space="preserve">in den kleinen und mittelständischen Betrieben des Handwerks </w:t>
      </w:r>
      <w:r w:rsidR="00E458D1" w:rsidRPr="005D3EEA">
        <w:rPr>
          <w:rFonts w:cstheme="minorHAnsi"/>
        </w:rPr>
        <w:t>einen festen Platz</w:t>
      </w:r>
      <w:r w:rsidRPr="005D3EEA">
        <w:rPr>
          <w:rFonts w:cstheme="minorHAnsi"/>
        </w:rPr>
        <w:t xml:space="preserve"> hat</w:t>
      </w:r>
      <w:r w:rsidR="001A52A7" w:rsidRPr="005D3EEA">
        <w:rPr>
          <w:rFonts w:cstheme="minorHAnsi"/>
        </w:rPr>
        <w:t xml:space="preserve"> und dass die Berücksichtigung von Gestaltung </w:t>
      </w:r>
      <w:r w:rsidR="003C0755">
        <w:rPr>
          <w:rFonts w:cstheme="minorHAnsi"/>
        </w:rPr>
        <w:t xml:space="preserve">und Design </w:t>
      </w:r>
      <w:r w:rsidR="001A52A7" w:rsidRPr="005D3EEA">
        <w:rPr>
          <w:rFonts w:cstheme="minorHAnsi"/>
        </w:rPr>
        <w:t xml:space="preserve">echte Wettbewerbsvorteile </w:t>
      </w:r>
      <w:r w:rsidR="00E458D1" w:rsidRPr="005D3EEA">
        <w:rPr>
          <w:rFonts w:cstheme="minorHAnsi"/>
        </w:rPr>
        <w:t>mit sich bringt.</w:t>
      </w:r>
      <w:r w:rsidRPr="005D3EEA">
        <w:rPr>
          <w:rFonts w:cstheme="minorHAnsi"/>
        </w:rPr>
        <w:t xml:space="preserve"> Wir möchten zeigen, </w:t>
      </w:r>
      <w:r w:rsidR="00E458D1" w:rsidRPr="005D3EEA">
        <w:rPr>
          <w:rFonts w:cstheme="minorHAnsi"/>
        </w:rPr>
        <w:t xml:space="preserve">welche </w:t>
      </w:r>
      <w:r w:rsidR="005D3EEA">
        <w:rPr>
          <w:rFonts w:cstheme="minorHAnsi"/>
        </w:rPr>
        <w:t xml:space="preserve">Kreativität und </w:t>
      </w:r>
      <w:r w:rsidR="00E458D1" w:rsidRPr="005D3EEA">
        <w:rPr>
          <w:rFonts w:cstheme="minorHAnsi"/>
        </w:rPr>
        <w:t>Vielfalt das gestaltende Handwerk liefert.</w:t>
      </w:r>
      <w:r w:rsidRPr="005D3EEA">
        <w:rPr>
          <w:rFonts w:cstheme="minorHAnsi"/>
        </w:rPr>
        <w:t xml:space="preserve"> Und: Letztlich wollen wir damit andere Handwerksbetriebe </w:t>
      </w:r>
      <w:r w:rsidR="00E458D1" w:rsidRPr="005D3EEA">
        <w:rPr>
          <w:rFonts w:cstheme="minorHAnsi"/>
        </w:rPr>
        <w:t xml:space="preserve">zu eigenen Projekten </w:t>
      </w:r>
      <w:r w:rsidRPr="005D3EEA">
        <w:rPr>
          <w:rFonts w:cstheme="minorHAnsi"/>
        </w:rPr>
        <w:t>motivieren.</w:t>
      </w:r>
    </w:p>
    <w:p w:rsidR="0083557A" w:rsidRPr="005D3EEA" w:rsidRDefault="0083557A" w:rsidP="00877AE0">
      <w:pPr>
        <w:autoSpaceDE w:val="0"/>
        <w:autoSpaceDN w:val="0"/>
        <w:spacing w:after="0" w:line="280" w:lineRule="exact"/>
        <w:rPr>
          <w:rFonts w:cstheme="minorHAnsi"/>
        </w:rPr>
      </w:pPr>
    </w:p>
    <w:p w:rsidR="001D4C2C" w:rsidRPr="005D3EEA" w:rsidRDefault="00E97C9E" w:rsidP="00877AE0">
      <w:pPr>
        <w:autoSpaceDE w:val="0"/>
        <w:autoSpaceDN w:val="0"/>
        <w:spacing w:after="0" w:line="280" w:lineRule="exact"/>
        <w:rPr>
          <w:rFonts w:cstheme="minorHAnsi"/>
        </w:rPr>
      </w:pPr>
      <w:r w:rsidRPr="005D3EEA">
        <w:rPr>
          <w:rFonts w:cstheme="minorHAnsi"/>
        </w:rPr>
        <w:t xml:space="preserve">Neben dieser Beispielfunktion haben Sie außerdem </w:t>
      </w:r>
      <w:r w:rsidR="00B8061A" w:rsidRPr="005D3EEA">
        <w:rPr>
          <w:rFonts w:cstheme="minorHAnsi"/>
        </w:rPr>
        <w:t xml:space="preserve">– durch die überregionale Öffentlichkeitsarbeit </w:t>
      </w:r>
      <w:r w:rsidR="005D3EEA" w:rsidRPr="005D3EEA">
        <w:rPr>
          <w:rFonts w:cstheme="minorHAnsi"/>
        </w:rPr>
        <w:t>–</w:t>
      </w:r>
      <w:r w:rsidR="00B8061A" w:rsidRPr="005D3EEA">
        <w:rPr>
          <w:rFonts w:cstheme="minorHAnsi"/>
        </w:rPr>
        <w:t xml:space="preserve"> </w:t>
      </w:r>
      <w:r w:rsidRPr="005D3EEA">
        <w:rPr>
          <w:rFonts w:cstheme="minorHAnsi"/>
        </w:rPr>
        <w:t xml:space="preserve">die </w:t>
      </w:r>
      <w:r w:rsidR="00DD20BB" w:rsidRPr="005D3EEA">
        <w:rPr>
          <w:rFonts w:cstheme="minorHAnsi"/>
        </w:rPr>
        <w:t xml:space="preserve">Gelegenheit, </w:t>
      </w:r>
      <w:r w:rsidR="00B8061A" w:rsidRPr="005D3EEA">
        <w:rPr>
          <w:rFonts w:cstheme="minorHAnsi"/>
        </w:rPr>
        <w:t>auf sich aufmerksam zu machen. Die</w:t>
      </w:r>
      <w:r w:rsidR="0083557A" w:rsidRPr="005D3EEA">
        <w:rPr>
          <w:rFonts w:cstheme="minorHAnsi"/>
        </w:rPr>
        <w:t xml:space="preserve"> drei</w:t>
      </w:r>
      <w:r w:rsidR="00B8061A" w:rsidRPr="005D3EEA">
        <w:rPr>
          <w:rFonts w:cstheme="minorHAnsi"/>
        </w:rPr>
        <w:t xml:space="preserve"> besten Konzepte erhalten eine Einladung zur Preisverleihung – ein echtes Netzwerktreffen des Who-</w:t>
      </w:r>
      <w:proofErr w:type="spellStart"/>
      <w:r w:rsidR="00B8061A" w:rsidRPr="005D3EEA">
        <w:rPr>
          <w:rFonts w:cstheme="minorHAnsi"/>
        </w:rPr>
        <w:t>is</w:t>
      </w:r>
      <w:proofErr w:type="spellEnd"/>
      <w:r w:rsidR="00B8061A" w:rsidRPr="005D3EEA">
        <w:rPr>
          <w:rFonts w:cstheme="minorHAnsi"/>
        </w:rPr>
        <w:t>-</w:t>
      </w:r>
      <w:proofErr w:type="spellStart"/>
      <w:r w:rsidR="00B8061A" w:rsidRPr="005D3EEA">
        <w:rPr>
          <w:rFonts w:cstheme="minorHAnsi"/>
        </w:rPr>
        <w:t>who</w:t>
      </w:r>
      <w:proofErr w:type="spellEnd"/>
      <w:r w:rsidR="00B8061A" w:rsidRPr="005D3EEA">
        <w:rPr>
          <w:rFonts w:cstheme="minorHAnsi"/>
        </w:rPr>
        <w:t xml:space="preserve"> aus der Region Lüneburg sowie </w:t>
      </w:r>
      <w:r w:rsidR="00AD2CBF" w:rsidRPr="005D3EEA">
        <w:rPr>
          <w:rFonts w:cstheme="minorHAnsi"/>
        </w:rPr>
        <w:t>eine Chance</w:t>
      </w:r>
      <w:r w:rsidR="00DD20BB" w:rsidRPr="005D3EEA">
        <w:rPr>
          <w:rFonts w:cstheme="minorHAnsi"/>
        </w:rPr>
        <w:t>,</w:t>
      </w:r>
      <w:r w:rsidR="00AD2CBF" w:rsidRPr="005D3EEA">
        <w:rPr>
          <w:rFonts w:cstheme="minorHAnsi"/>
        </w:rPr>
        <w:t xml:space="preserve"> </w:t>
      </w:r>
      <w:r w:rsidR="00B8061A" w:rsidRPr="005D3EEA">
        <w:rPr>
          <w:rFonts w:cstheme="minorHAnsi"/>
        </w:rPr>
        <w:t>für d</w:t>
      </w:r>
      <w:r w:rsidR="0065297D" w:rsidRPr="005D3EEA">
        <w:rPr>
          <w:rFonts w:cstheme="minorHAnsi"/>
        </w:rPr>
        <w:t>en</w:t>
      </w:r>
      <w:r w:rsidR="00B8061A" w:rsidRPr="005D3EEA">
        <w:rPr>
          <w:rFonts w:cstheme="minorHAnsi"/>
        </w:rPr>
        <w:t xml:space="preserve"> beste</w:t>
      </w:r>
      <w:r w:rsidR="0065297D" w:rsidRPr="005D3EEA">
        <w:rPr>
          <w:rFonts w:cstheme="minorHAnsi"/>
        </w:rPr>
        <w:t>n</w:t>
      </w:r>
      <w:r w:rsidR="00B8061A" w:rsidRPr="005D3EEA">
        <w:rPr>
          <w:rFonts w:cstheme="minorHAnsi"/>
        </w:rPr>
        <w:t xml:space="preserve"> </w:t>
      </w:r>
      <w:r w:rsidR="0065297D" w:rsidRPr="005D3EEA">
        <w:rPr>
          <w:rFonts w:cstheme="minorHAnsi"/>
        </w:rPr>
        <w:t>Beitrag</w:t>
      </w:r>
      <w:r w:rsidR="00B8061A" w:rsidRPr="005D3EEA">
        <w:rPr>
          <w:rFonts w:cstheme="minorHAnsi"/>
        </w:rPr>
        <w:t xml:space="preserve"> </w:t>
      </w:r>
      <w:r w:rsidR="00AD2CBF" w:rsidRPr="005D3EEA">
        <w:rPr>
          <w:rFonts w:cstheme="minorHAnsi"/>
        </w:rPr>
        <w:t>den</w:t>
      </w:r>
      <w:r w:rsidR="00B8061A" w:rsidRPr="005D3EEA">
        <w:rPr>
          <w:rFonts w:cstheme="minorHAnsi"/>
        </w:rPr>
        <w:t xml:space="preserve"> </w:t>
      </w:r>
      <w:r w:rsidR="00BC4EEC" w:rsidRPr="005D3EEA">
        <w:rPr>
          <w:rFonts w:cstheme="minorHAnsi"/>
        </w:rPr>
        <w:t xml:space="preserve">renommierten </w:t>
      </w:r>
      <w:r w:rsidR="00B8061A" w:rsidRPr="005D3EEA">
        <w:rPr>
          <w:rFonts w:cstheme="minorHAnsi"/>
        </w:rPr>
        <w:t>Handwerkspreis</w:t>
      </w:r>
      <w:r w:rsidR="00AD2CBF" w:rsidRPr="005D3EEA">
        <w:rPr>
          <w:rFonts w:cstheme="minorHAnsi"/>
        </w:rPr>
        <w:t xml:space="preserve"> zu gewinnen</w:t>
      </w:r>
      <w:r w:rsidR="00B8061A" w:rsidRPr="005D3EEA">
        <w:rPr>
          <w:rFonts w:cstheme="minorHAnsi"/>
        </w:rPr>
        <w:t>!</w:t>
      </w:r>
      <w:r w:rsidR="00C9424A" w:rsidRPr="005D3EEA">
        <w:rPr>
          <w:rFonts w:cstheme="minorHAnsi"/>
        </w:rPr>
        <w:br/>
        <w:t>Die eingereichten Beiträge erhalten ebenfalls die Gelegenheit, sich in den Geschäftsräumen der Preisstifter im Rahmen einer Ausstellung zu präsentieren.</w:t>
      </w:r>
    </w:p>
    <w:p w:rsidR="005D3EEA" w:rsidRDefault="005D3EEA" w:rsidP="00877AE0">
      <w:pPr>
        <w:autoSpaceDE w:val="0"/>
        <w:autoSpaceDN w:val="0"/>
        <w:adjustRightInd w:val="0"/>
        <w:spacing w:after="0" w:line="280" w:lineRule="exact"/>
        <w:rPr>
          <w:rFonts w:cstheme="minorHAnsi"/>
          <w:b/>
        </w:rPr>
      </w:pPr>
    </w:p>
    <w:p w:rsidR="00E3649A" w:rsidRPr="00877AE0" w:rsidRDefault="00E3649A" w:rsidP="00877AE0">
      <w:pPr>
        <w:autoSpaceDE w:val="0"/>
        <w:autoSpaceDN w:val="0"/>
        <w:adjustRightInd w:val="0"/>
        <w:spacing w:after="0" w:line="280" w:lineRule="exact"/>
        <w:rPr>
          <w:rFonts w:cstheme="minorHAnsi"/>
          <w:b/>
        </w:rPr>
      </w:pPr>
      <w:r w:rsidRPr="00877AE0">
        <w:rPr>
          <w:rFonts w:cstheme="minorHAnsi"/>
          <w:b/>
        </w:rPr>
        <w:t>Wie bewerben Sie sich um den Handwerkspreis?</w:t>
      </w:r>
    </w:p>
    <w:p w:rsidR="00E3649A" w:rsidRPr="00877AE0" w:rsidRDefault="00E3649A" w:rsidP="00877AE0">
      <w:pPr>
        <w:autoSpaceDE w:val="0"/>
        <w:autoSpaceDN w:val="0"/>
        <w:adjustRightInd w:val="0"/>
        <w:spacing w:after="0" w:line="280" w:lineRule="exact"/>
        <w:rPr>
          <w:rFonts w:cstheme="minorHAnsi"/>
        </w:rPr>
      </w:pPr>
      <w:r w:rsidRPr="00877AE0">
        <w:rPr>
          <w:rFonts w:cstheme="minorHAnsi"/>
        </w:rPr>
        <w:t xml:space="preserve">Bitte nutzen Sie für Ihre Angaben </w:t>
      </w:r>
      <w:proofErr w:type="gramStart"/>
      <w:r w:rsidRPr="00877AE0">
        <w:rPr>
          <w:rFonts w:cstheme="minorHAnsi"/>
        </w:rPr>
        <w:t>ausschließlich den Bewerbungsbogen</w:t>
      </w:r>
      <w:proofErr w:type="gramEnd"/>
      <w:r w:rsidRPr="00877AE0">
        <w:rPr>
          <w:rFonts w:cstheme="minorHAnsi"/>
        </w:rPr>
        <w:t xml:space="preserve">. </w:t>
      </w:r>
    </w:p>
    <w:p w:rsidR="00371306" w:rsidRPr="00877AE0" w:rsidRDefault="00371306" w:rsidP="00877AE0">
      <w:pPr>
        <w:autoSpaceDE w:val="0"/>
        <w:autoSpaceDN w:val="0"/>
        <w:adjustRightInd w:val="0"/>
        <w:spacing w:after="0" w:line="280" w:lineRule="exact"/>
        <w:rPr>
          <w:rFonts w:cstheme="minorHAnsi"/>
        </w:rPr>
      </w:pPr>
      <w:r w:rsidRPr="00877AE0">
        <w:rPr>
          <w:rFonts w:cstheme="minorHAnsi"/>
        </w:rPr>
        <w:t>Beschreiben Sie bitte kurz, aber aussagekräftig die Aspekte Ihre</w:t>
      </w:r>
      <w:r w:rsidR="00EE721C" w:rsidRPr="00877AE0">
        <w:rPr>
          <w:rFonts w:cstheme="minorHAnsi"/>
        </w:rPr>
        <w:t>s Produktes</w:t>
      </w:r>
      <w:r w:rsidRPr="00877AE0">
        <w:rPr>
          <w:rFonts w:cstheme="minorHAnsi"/>
        </w:rPr>
        <w:t>.</w:t>
      </w:r>
      <w:r w:rsidR="00F23898" w:rsidRPr="00877AE0">
        <w:rPr>
          <w:rFonts w:cstheme="minorHAnsi"/>
        </w:rPr>
        <w:t xml:space="preserve"> </w:t>
      </w:r>
      <w:r w:rsidRPr="00877AE0">
        <w:rPr>
          <w:rFonts w:cstheme="minorHAnsi"/>
        </w:rPr>
        <w:t xml:space="preserve">Dabei sollte auf folgende </w:t>
      </w:r>
      <w:r w:rsidR="0037731E">
        <w:rPr>
          <w:rFonts w:cstheme="minorHAnsi"/>
        </w:rPr>
        <w:t>Kriterien</w:t>
      </w:r>
      <w:r w:rsidRPr="00877AE0">
        <w:rPr>
          <w:rFonts w:cstheme="minorHAnsi"/>
        </w:rPr>
        <w:t xml:space="preserve"> eingegangen werden:</w:t>
      </w:r>
    </w:p>
    <w:p w:rsidR="001D4C2C" w:rsidRPr="00877AE0" w:rsidRDefault="001D4C2C" w:rsidP="00877AE0">
      <w:pPr>
        <w:autoSpaceDE w:val="0"/>
        <w:autoSpaceDN w:val="0"/>
        <w:adjustRightInd w:val="0"/>
        <w:spacing w:after="0" w:line="280" w:lineRule="exact"/>
        <w:rPr>
          <w:rFonts w:cstheme="minorHAnsi"/>
          <w:bCs/>
        </w:rPr>
      </w:pPr>
    </w:p>
    <w:p w:rsidR="004269A1" w:rsidRPr="00877AE0" w:rsidRDefault="00371306" w:rsidP="00877AE0">
      <w:pPr>
        <w:pStyle w:val="Listenabsatz"/>
        <w:numPr>
          <w:ilvl w:val="0"/>
          <w:numId w:val="14"/>
        </w:numPr>
        <w:autoSpaceDE w:val="0"/>
        <w:autoSpaceDN w:val="0"/>
        <w:adjustRightInd w:val="0"/>
        <w:spacing w:after="0" w:line="280" w:lineRule="exact"/>
        <w:ind w:left="714" w:hanging="357"/>
        <w:contextualSpacing w:val="0"/>
        <w:rPr>
          <w:rFonts w:cstheme="minorHAnsi"/>
          <w:b/>
          <w:bCs/>
        </w:rPr>
      </w:pPr>
      <w:r w:rsidRPr="00877AE0">
        <w:rPr>
          <w:rFonts w:cstheme="minorHAnsi"/>
          <w:b/>
          <w:bCs/>
        </w:rPr>
        <w:t>Angaben zum Betrieb</w:t>
      </w:r>
      <w:r w:rsidR="00CD5F9D" w:rsidRPr="00877AE0">
        <w:rPr>
          <w:rFonts w:cstheme="minorHAnsi"/>
          <w:b/>
          <w:bCs/>
        </w:rPr>
        <w:t>:</w:t>
      </w:r>
    </w:p>
    <w:p w:rsidR="004269A1" w:rsidRPr="006E611E" w:rsidRDefault="00371306" w:rsidP="006E611E">
      <w:pPr>
        <w:pStyle w:val="Listenabsatz"/>
        <w:numPr>
          <w:ilvl w:val="0"/>
          <w:numId w:val="20"/>
        </w:numPr>
        <w:autoSpaceDE w:val="0"/>
        <w:autoSpaceDN w:val="0"/>
        <w:adjustRightInd w:val="0"/>
        <w:spacing w:after="120" w:line="280" w:lineRule="exact"/>
        <w:ind w:left="1429" w:hanging="357"/>
        <w:contextualSpacing w:val="0"/>
        <w:rPr>
          <w:rFonts w:cstheme="minorHAnsi"/>
        </w:rPr>
      </w:pPr>
      <w:r w:rsidRPr="006E611E">
        <w:rPr>
          <w:rFonts w:cstheme="minorHAnsi"/>
        </w:rPr>
        <w:t>Wann wurde Ihr Betrieb gegründet (Eintragung in die Handwerksrolle)?</w:t>
      </w:r>
    </w:p>
    <w:p w:rsidR="00371306" w:rsidRPr="006E611E" w:rsidRDefault="00371306" w:rsidP="006E611E">
      <w:pPr>
        <w:pStyle w:val="Listenabsatz"/>
        <w:numPr>
          <w:ilvl w:val="0"/>
          <w:numId w:val="20"/>
        </w:numPr>
        <w:autoSpaceDE w:val="0"/>
        <w:autoSpaceDN w:val="0"/>
        <w:adjustRightInd w:val="0"/>
        <w:spacing w:after="0" w:line="280" w:lineRule="exact"/>
        <w:rPr>
          <w:rFonts w:cstheme="minorHAnsi"/>
        </w:rPr>
      </w:pPr>
      <w:r w:rsidRPr="006E611E">
        <w:rPr>
          <w:rFonts w:cstheme="minorHAnsi"/>
        </w:rPr>
        <w:t>Anzahl Mitarbeiter</w:t>
      </w:r>
      <w:r w:rsidR="00DC33F0" w:rsidRPr="006E611E">
        <w:rPr>
          <w:rFonts w:cstheme="minorHAnsi"/>
        </w:rPr>
        <w:t>*innen</w:t>
      </w:r>
      <w:r w:rsidRPr="006E611E">
        <w:rPr>
          <w:rFonts w:cstheme="minorHAnsi"/>
        </w:rPr>
        <w:t xml:space="preserve">, </w:t>
      </w:r>
      <w:r w:rsidR="00ED61FD" w:rsidRPr="006E611E">
        <w:rPr>
          <w:rFonts w:cstheme="minorHAnsi"/>
        </w:rPr>
        <w:t>Gewerk/Geschäftsfeld</w:t>
      </w:r>
      <w:r w:rsidRPr="006E611E">
        <w:rPr>
          <w:rFonts w:cstheme="minorHAnsi"/>
        </w:rPr>
        <w:t>, Standort, Leistungsspektrum?</w:t>
      </w:r>
    </w:p>
    <w:p w:rsidR="001D4C2C" w:rsidRPr="00877AE0" w:rsidRDefault="001D4C2C" w:rsidP="00877AE0">
      <w:pPr>
        <w:autoSpaceDE w:val="0"/>
        <w:autoSpaceDN w:val="0"/>
        <w:adjustRightInd w:val="0"/>
        <w:spacing w:after="0" w:line="280" w:lineRule="exact"/>
        <w:rPr>
          <w:rFonts w:cstheme="minorHAnsi"/>
          <w:bCs/>
        </w:rPr>
      </w:pPr>
    </w:p>
    <w:p w:rsidR="00371306" w:rsidRPr="00877AE0" w:rsidRDefault="00B43F90" w:rsidP="00877AE0">
      <w:pPr>
        <w:pStyle w:val="Listenabsatz"/>
        <w:numPr>
          <w:ilvl w:val="0"/>
          <w:numId w:val="14"/>
        </w:numPr>
        <w:autoSpaceDE w:val="0"/>
        <w:autoSpaceDN w:val="0"/>
        <w:adjustRightInd w:val="0"/>
        <w:spacing w:after="0" w:line="280" w:lineRule="exact"/>
        <w:rPr>
          <w:rFonts w:cstheme="minorHAnsi"/>
          <w:b/>
          <w:bCs/>
          <w:spacing w:val="-4"/>
        </w:rPr>
      </w:pPr>
      <w:r w:rsidRPr="00877AE0">
        <w:rPr>
          <w:rFonts w:cstheme="minorHAnsi"/>
          <w:b/>
          <w:bCs/>
          <w:spacing w:val="-4"/>
        </w:rPr>
        <w:t xml:space="preserve">a) bis </w:t>
      </w:r>
      <w:r w:rsidR="0083557A" w:rsidRPr="00877AE0">
        <w:rPr>
          <w:rFonts w:cstheme="minorHAnsi"/>
          <w:b/>
          <w:bCs/>
          <w:spacing w:val="-4"/>
        </w:rPr>
        <w:t>b</w:t>
      </w:r>
      <w:r w:rsidRPr="00877AE0">
        <w:rPr>
          <w:rFonts w:cstheme="minorHAnsi"/>
          <w:b/>
          <w:bCs/>
          <w:spacing w:val="-4"/>
        </w:rPr>
        <w:t xml:space="preserve">) </w:t>
      </w:r>
      <w:r w:rsidR="001D4C2C" w:rsidRPr="00877AE0">
        <w:rPr>
          <w:rFonts w:cstheme="minorHAnsi"/>
          <w:b/>
          <w:bCs/>
          <w:spacing w:val="-4"/>
        </w:rPr>
        <w:t>B</w:t>
      </w:r>
      <w:r w:rsidR="00371306" w:rsidRPr="00877AE0">
        <w:rPr>
          <w:rFonts w:cstheme="minorHAnsi"/>
          <w:b/>
          <w:bCs/>
          <w:spacing w:val="-4"/>
        </w:rPr>
        <w:t xml:space="preserve">eschreibung </w:t>
      </w:r>
      <w:r w:rsidR="0083557A" w:rsidRPr="00877AE0">
        <w:rPr>
          <w:rFonts w:cstheme="minorHAnsi"/>
          <w:b/>
          <w:bCs/>
          <w:spacing w:val="-4"/>
        </w:rPr>
        <w:t xml:space="preserve">der Aktivitäten </w:t>
      </w:r>
      <w:r w:rsidRPr="00877AE0">
        <w:rPr>
          <w:rFonts w:cstheme="minorHAnsi"/>
          <w:b/>
          <w:bCs/>
          <w:spacing w:val="-4"/>
        </w:rPr>
        <w:t>und ergänzende Angaben</w:t>
      </w:r>
      <w:r w:rsidR="00CD5F9D" w:rsidRPr="00877AE0">
        <w:rPr>
          <w:rFonts w:cstheme="minorHAnsi"/>
          <w:b/>
          <w:bCs/>
          <w:spacing w:val="-4"/>
        </w:rPr>
        <w:t>:</w:t>
      </w:r>
    </w:p>
    <w:p w:rsidR="00EE721C" w:rsidRDefault="00371306" w:rsidP="00877AE0">
      <w:pPr>
        <w:autoSpaceDE w:val="0"/>
        <w:autoSpaceDN w:val="0"/>
        <w:adjustRightInd w:val="0"/>
        <w:spacing w:after="0" w:line="280" w:lineRule="exact"/>
        <w:ind w:left="708"/>
        <w:rPr>
          <w:rFonts w:cstheme="minorHAnsi"/>
          <w:spacing w:val="-4"/>
        </w:rPr>
      </w:pPr>
      <w:r w:rsidRPr="00877AE0">
        <w:rPr>
          <w:rFonts w:cstheme="minorHAnsi"/>
          <w:spacing w:val="-4"/>
        </w:rPr>
        <w:t xml:space="preserve">Beschreiben </w:t>
      </w:r>
      <w:r w:rsidR="00845DE0">
        <w:rPr>
          <w:rFonts w:cstheme="minorHAnsi"/>
          <w:spacing w:val="-4"/>
        </w:rPr>
        <w:t xml:space="preserve">und charakterisieren </w:t>
      </w:r>
      <w:r w:rsidRPr="00877AE0">
        <w:rPr>
          <w:rFonts w:cstheme="minorHAnsi"/>
          <w:spacing w:val="-4"/>
        </w:rPr>
        <w:t>Sie Ih</w:t>
      </w:r>
      <w:r w:rsidR="0083557A" w:rsidRPr="00877AE0">
        <w:rPr>
          <w:rFonts w:cstheme="minorHAnsi"/>
          <w:spacing w:val="-4"/>
        </w:rPr>
        <w:t xml:space="preserve">re Aktivitäten </w:t>
      </w:r>
      <w:r w:rsidR="001A52A7" w:rsidRPr="00877AE0">
        <w:rPr>
          <w:rFonts w:cstheme="minorHAnsi"/>
          <w:spacing w:val="-4"/>
        </w:rPr>
        <w:t xml:space="preserve">im Bereich </w:t>
      </w:r>
      <w:r w:rsidR="007D59E6">
        <w:rPr>
          <w:rFonts w:cstheme="minorHAnsi"/>
          <w:spacing w:val="-4"/>
        </w:rPr>
        <w:t>Produktgestaltung</w:t>
      </w:r>
      <w:r w:rsidR="00EE721C" w:rsidRPr="00877AE0">
        <w:rPr>
          <w:rFonts w:cstheme="minorHAnsi"/>
          <w:spacing w:val="-4"/>
        </w:rPr>
        <w:t xml:space="preserve">, mit </w:t>
      </w:r>
      <w:r w:rsidR="0037731E">
        <w:rPr>
          <w:rFonts w:cstheme="minorHAnsi"/>
          <w:spacing w:val="-4"/>
        </w:rPr>
        <w:t>denen Sie</w:t>
      </w:r>
      <w:r w:rsidR="00EE721C" w:rsidRPr="00877AE0">
        <w:rPr>
          <w:rFonts w:cstheme="minorHAnsi"/>
          <w:spacing w:val="-4"/>
        </w:rPr>
        <w:t xml:space="preserve"> einen besonderen und vorbildlichen Beitrag leisten</w:t>
      </w:r>
      <w:r w:rsidR="006E611E">
        <w:rPr>
          <w:rFonts w:cstheme="minorHAnsi"/>
          <w:spacing w:val="-4"/>
        </w:rPr>
        <w:t>.</w:t>
      </w:r>
      <w:r w:rsidR="00845DE0">
        <w:rPr>
          <w:rFonts w:cstheme="minorHAnsi"/>
          <w:spacing w:val="-4"/>
        </w:rPr>
        <w:t xml:space="preserve"> </w:t>
      </w:r>
    </w:p>
    <w:p w:rsidR="006E611E" w:rsidRPr="00877AE0" w:rsidRDefault="006E611E" w:rsidP="00877AE0">
      <w:pPr>
        <w:autoSpaceDE w:val="0"/>
        <w:autoSpaceDN w:val="0"/>
        <w:adjustRightInd w:val="0"/>
        <w:spacing w:after="0" w:line="280" w:lineRule="exact"/>
        <w:ind w:left="708"/>
        <w:rPr>
          <w:rFonts w:cstheme="minorHAnsi"/>
          <w:spacing w:val="-4"/>
        </w:rPr>
      </w:pPr>
    </w:p>
    <w:p w:rsidR="00371306" w:rsidRPr="00877AE0" w:rsidRDefault="00371306" w:rsidP="00E458D1">
      <w:pPr>
        <w:autoSpaceDE w:val="0"/>
        <w:autoSpaceDN w:val="0"/>
        <w:adjustRightInd w:val="0"/>
        <w:spacing w:after="120" w:line="280" w:lineRule="exact"/>
        <w:ind w:firstLine="709"/>
        <w:rPr>
          <w:rFonts w:cstheme="minorHAnsi"/>
        </w:rPr>
      </w:pPr>
      <w:r w:rsidRPr="00877AE0">
        <w:rPr>
          <w:rFonts w:cstheme="minorHAnsi"/>
        </w:rPr>
        <w:t>Beachten Sie bei Ihrer Beschreibung, dass folgende Kriterien in die Bewertung einfließen:</w:t>
      </w:r>
    </w:p>
    <w:p w:rsidR="00877AE0" w:rsidRPr="00877AE0" w:rsidRDefault="00877AE0" w:rsidP="006E611E">
      <w:pPr>
        <w:pStyle w:val="Listenabsatz"/>
        <w:numPr>
          <w:ilvl w:val="0"/>
          <w:numId w:val="19"/>
        </w:numPr>
        <w:autoSpaceDE w:val="0"/>
        <w:autoSpaceDN w:val="0"/>
        <w:adjustRightInd w:val="0"/>
        <w:spacing w:after="120" w:line="280" w:lineRule="exact"/>
        <w:ind w:left="1423" w:hanging="357"/>
        <w:contextualSpacing w:val="0"/>
        <w:rPr>
          <w:rFonts w:cstheme="minorHAnsi"/>
        </w:rPr>
      </w:pPr>
      <w:r w:rsidRPr="00877AE0">
        <w:rPr>
          <w:rFonts w:cstheme="minorHAnsi"/>
        </w:rPr>
        <w:t xml:space="preserve">Formgestaltung und Qualität der handwerklichen Ausführung </w:t>
      </w:r>
    </w:p>
    <w:p w:rsidR="00877AE0" w:rsidRPr="00877AE0" w:rsidRDefault="00877AE0" w:rsidP="006E611E">
      <w:pPr>
        <w:pStyle w:val="Listenabsatz"/>
        <w:numPr>
          <w:ilvl w:val="0"/>
          <w:numId w:val="19"/>
        </w:numPr>
        <w:autoSpaceDE w:val="0"/>
        <w:autoSpaceDN w:val="0"/>
        <w:adjustRightInd w:val="0"/>
        <w:spacing w:after="120" w:line="280" w:lineRule="exact"/>
        <w:ind w:left="1423" w:hanging="357"/>
        <w:contextualSpacing w:val="0"/>
        <w:rPr>
          <w:rFonts w:cstheme="minorHAnsi"/>
        </w:rPr>
      </w:pPr>
      <w:r w:rsidRPr="00877AE0">
        <w:rPr>
          <w:rFonts w:cstheme="minorHAnsi"/>
        </w:rPr>
        <w:t xml:space="preserve">Material- und funktionsgerechte Umsetzung </w:t>
      </w:r>
    </w:p>
    <w:p w:rsidR="00877AE0" w:rsidRPr="00877AE0" w:rsidRDefault="00877AE0" w:rsidP="006E611E">
      <w:pPr>
        <w:pStyle w:val="Listenabsatz"/>
        <w:numPr>
          <w:ilvl w:val="0"/>
          <w:numId w:val="19"/>
        </w:numPr>
        <w:autoSpaceDE w:val="0"/>
        <w:autoSpaceDN w:val="0"/>
        <w:adjustRightInd w:val="0"/>
        <w:spacing w:after="120" w:line="280" w:lineRule="exact"/>
        <w:ind w:left="1423" w:hanging="357"/>
        <w:contextualSpacing w:val="0"/>
        <w:rPr>
          <w:rFonts w:cstheme="minorHAnsi"/>
        </w:rPr>
      </w:pPr>
      <w:r w:rsidRPr="00877AE0">
        <w:rPr>
          <w:rFonts w:cstheme="minorHAnsi"/>
        </w:rPr>
        <w:t>Zukunftsweisende Gestaltung/Neuartigkeit der Idee</w:t>
      </w:r>
    </w:p>
    <w:p w:rsidR="00E458D1" w:rsidRDefault="00877AE0" w:rsidP="007D59E6">
      <w:pPr>
        <w:pStyle w:val="Listenabsatz"/>
        <w:numPr>
          <w:ilvl w:val="0"/>
          <w:numId w:val="19"/>
        </w:numPr>
        <w:autoSpaceDE w:val="0"/>
        <w:autoSpaceDN w:val="0"/>
        <w:adjustRightInd w:val="0"/>
        <w:spacing w:after="0" w:line="280" w:lineRule="exact"/>
        <w:ind w:left="1423" w:hanging="357"/>
        <w:contextualSpacing w:val="0"/>
        <w:rPr>
          <w:rFonts w:cstheme="minorHAnsi"/>
        </w:rPr>
      </w:pPr>
      <w:r w:rsidRPr="00877AE0">
        <w:rPr>
          <w:rFonts w:cstheme="minorHAnsi"/>
        </w:rPr>
        <w:t>Erfolg/Wirtschaftlichkeit (aktuell und perspektivisch)</w:t>
      </w:r>
    </w:p>
    <w:p w:rsidR="00E458D1" w:rsidRDefault="00E458D1" w:rsidP="00E458D1">
      <w:pPr>
        <w:pStyle w:val="Listenabsatz"/>
        <w:autoSpaceDE w:val="0"/>
        <w:autoSpaceDN w:val="0"/>
        <w:adjustRightInd w:val="0"/>
        <w:spacing w:after="0" w:line="280" w:lineRule="exact"/>
        <w:ind w:left="1429"/>
        <w:contextualSpacing w:val="0"/>
        <w:rPr>
          <w:rFonts w:cstheme="minorHAnsi"/>
        </w:rPr>
      </w:pPr>
    </w:p>
    <w:p w:rsidR="006E611E" w:rsidRPr="00E458D1" w:rsidRDefault="006E611E" w:rsidP="00E458D1">
      <w:pPr>
        <w:autoSpaceDE w:val="0"/>
        <w:autoSpaceDN w:val="0"/>
        <w:adjustRightInd w:val="0"/>
        <w:spacing w:after="120" w:line="280" w:lineRule="exact"/>
        <w:ind w:firstLine="708"/>
        <w:rPr>
          <w:rFonts w:cstheme="minorHAnsi"/>
        </w:rPr>
      </w:pPr>
      <w:r w:rsidRPr="00E458D1">
        <w:rPr>
          <w:rFonts w:cstheme="minorHAnsi"/>
        </w:rPr>
        <w:t>Machen Sie dabei Angaben zu folgenden Aspekten:</w:t>
      </w:r>
    </w:p>
    <w:p w:rsidR="006E611E" w:rsidRDefault="006E611E" w:rsidP="0037731E">
      <w:pPr>
        <w:pStyle w:val="Listenabsatz"/>
        <w:numPr>
          <w:ilvl w:val="0"/>
          <w:numId w:val="21"/>
        </w:numPr>
        <w:autoSpaceDE w:val="0"/>
        <w:autoSpaceDN w:val="0"/>
        <w:adjustRightInd w:val="0"/>
        <w:spacing w:after="120" w:line="280" w:lineRule="exact"/>
        <w:ind w:hanging="357"/>
        <w:contextualSpacing w:val="0"/>
        <w:rPr>
          <w:rFonts w:cstheme="minorHAnsi"/>
        </w:rPr>
      </w:pPr>
      <w:r>
        <w:rPr>
          <w:rFonts w:cstheme="minorHAnsi"/>
        </w:rPr>
        <w:t>verwendete Materialien</w:t>
      </w:r>
    </w:p>
    <w:p w:rsidR="006E611E" w:rsidRDefault="006E611E" w:rsidP="0037731E">
      <w:pPr>
        <w:pStyle w:val="Listenabsatz"/>
        <w:numPr>
          <w:ilvl w:val="0"/>
          <w:numId w:val="21"/>
        </w:numPr>
        <w:autoSpaceDE w:val="0"/>
        <w:autoSpaceDN w:val="0"/>
        <w:adjustRightInd w:val="0"/>
        <w:spacing w:after="120" w:line="280" w:lineRule="exact"/>
        <w:ind w:hanging="357"/>
        <w:contextualSpacing w:val="0"/>
        <w:rPr>
          <w:rFonts w:cstheme="minorHAnsi"/>
        </w:rPr>
      </w:pPr>
      <w:r>
        <w:rPr>
          <w:rFonts w:cstheme="minorHAnsi"/>
        </w:rPr>
        <w:t>angewandte Techniken</w:t>
      </w:r>
    </w:p>
    <w:p w:rsidR="006E611E" w:rsidRDefault="006E611E" w:rsidP="0037731E">
      <w:pPr>
        <w:pStyle w:val="Listenabsatz"/>
        <w:numPr>
          <w:ilvl w:val="0"/>
          <w:numId w:val="21"/>
        </w:numPr>
        <w:autoSpaceDE w:val="0"/>
        <w:autoSpaceDN w:val="0"/>
        <w:adjustRightInd w:val="0"/>
        <w:spacing w:after="120" w:line="280" w:lineRule="exact"/>
        <w:ind w:hanging="357"/>
        <w:contextualSpacing w:val="0"/>
        <w:rPr>
          <w:rFonts w:cstheme="minorHAnsi"/>
        </w:rPr>
      </w:pPr>
      <w:r>
        <w:rPr>
          <w:rFonts w:cstheme="minorHAnsi"/>
        </w:rPr>
        <w:t>Maßangaben</w:t>
      </w:r>
    </w:p>
    <w:p w:rsidR="006E611E" w:rsidRPr="006E611E" w:rsidRDefault="006E611E" w:rsidP="006E611E">
      <w:pPr>
        <w:pStyle w:val="Listenabsatz"/>
        <w:numPr>
          <w:ilvl w:val="0"/>
          <w:numId w:val="21"/>
        </w:numPr>
        <w:autoSpaceDE w:val="0"/>
        <w:autoSpaceDN w:val="0"/>
        <w:adjustRightInd w:val="0"/>
        <w:spacing w:after="0" w:line="280" w:lineRule="exact"/>
        <w:rPr>
          <w:rFonts w:cstheme="minorHAnsi"/>
        </w:rPr>
      </w:pPr>
      <w:r>
        <w:rPr>
          <w:rFonts w:cstheme="minorHAnsi"/>
        </w:rPr>
        <w:t xml:space="preserve">Entstehungsjahr  </w:t>
      </w:r>
    </w:p>
    <w:p w:rsidR="0037731E" w:rsidRDefault="0037731E" w:rsidP="008B422B">
      <w:pPr>
        <w:autoSpaceDE w:val="0"/>
        <w:autoSpaceDN w:val="0"/>
        <w:adjustRightInd w:val="0"/>
        <w:spacing w:after="0" w:line="280" w:lineRule="exact"/>
        <w:rPr>
          <w:rFonts w:cstheme="minorHAnsi"/>
        </w:rPr>
      </w:pPr>
    </w:p>
    <w:p w:rsidR="004D04E4" w:rsidRDefault="0037731E" w:rsidP="008B422B">
      <w:pPr>
        <w:autoSpaceDE w:val="0"/>
        <w:autoSpaceDN w:val="0"/>
        <w:adjustRightInd w:val="0"/>
        <w:spacing w:after="0" w:line="280" w:lineRule="exact"/>
        <w:rPr>
          <w:rFonts w:cstheme="minorHAnsi"/>
        </w:rPr>
      </w:pPr>
      <w:r>
        <w:rPr>
          <w:rFonts w:cstheme="minorHAnsi"/>
        </w:rPr>
        <w:t xml:space="preserve">Gehen Sie dabei auch auf Aspekte wie Ausgangsüberlegungen und Ziele, Entwurfs- und Entwicklungsphasen, Produktvarianten sowie Hürden bei der Umsetzung und deren Bewältigung ein. </w:t>
      </w:r>
    </w:p>
    <w:p w:rsidR="0037731E" w:rsidRDefault="0037731E" w:rsidP="008B422B">
      <w:pPr>
        <w:autoSpaceDE w:val="0"/>
        <w:autoSpaceDN w:val="0"/>
        <w:adjustRightInd w:val="0"/>
        <w:spacing w:after="0" w:line="280" w:lineRule="exact"/>
        <w:rPr>
          <w:rFonts w:cstheme="minorHAnsi"/>
        </w:rPr>
      </w:pPr>
    </w:p>
    <w:p w:rsidR="004269A1" w:rsidRDefault="00371306" w:rsidP="008B422B">
      <w:pPr>
        <w:autoSpaceDE w:val="0"/>
        <w:autoSpaceDN w:val="0"/>
        <w:adjustRightInd w:val="0"/>
        <w:spacing w:after="0" w:line="280" w:lineRule="exact"/>
        <w:rPr>
          <w:rFonts w:cstheme="minorHAnsi"/>
        </w:rPr>
      </w:pPr>
      <w:r w:rsidRPr="00877AE0">
        <w:rPr>
          <w:rFonts w:cstheme="minorHAnsi"/>
        </w:rPr>
        <w:t xml:space="preserve">Bitte belegen Sie Ihre Angaben </w:t>
      </w:r>
      <w:r w:rsidR="00877AE0" w:rsidRPr="00877AE0">
        <w:rPr>
          <w:rFonts w:cstheme="minorHAnsi"/>
        </w:rPr>
        <w:t>zusätzlich mit einer aussagekräftigen Fotodokumentation</w:t>
      </w:r>
      <w:r w:rsidR="008B422B">
        <w:rPr>
          <w:rFonts w:cstheme="minorHAnsi"/>
        </w:rPr>
        <w:t xml:space="preserve"> (siehe Ausschreibungsbedingungen). </w:t>
      </w:r>
      <w:r w:rsidR="00877AE0" w:rsidRPr="00877AE0">
        <w:rPr>
          <w:rFonts w:cstheme="minorHAnsi"/>
        </w:rPr>
        <w:t xml:space="preserve"> </w:t>
      </w:r>
    </w:p>
    <w:p w:rsidR="006E611E" w:rsidRPr="00877AE0" w:rsidRDefault="006E611E" w:rsidP="00877AE0">
      <w:pPr>
        <w:autoSpaceDE w:val="0"/>
        <w:autoSpaceDN w:val="0"/>
        <w:adjustRightInd w:val="0"/>
        <w:spacing w:after="0" w:line="280" w:lineRule="exact"/>
        <w:ind w:left="709"/>
        <w:rPr>
          <w:rFonts w:cstheme="minorHAnsi"/>
        </w:rPr>
      </w:pPr>
    </w:p>
    <w:p w:rsidR="00877AE0" w:rsidRPr="00877AE0" w:rsidRDefault="00371306" w:rsidP="008B422B">
      <w:pPr>
        <w:spacing w:after="0" w:line="280" w:lineRule="exact"/>
        <w:rPr>
          <w:rFonts w:cstheme="minorHAnsi"/>
          <w:color w:val="000000"/>
        </w:rPr>
      </w:pPr>
      <w:r w:rsidRPr="00877AE0">
        <w:rPr>
          <w:rFonts w:cstheme="minorHAnsi"/>
        </w:rPr>
        <w:t xml:space="preserve">Grundsätzlich gilt: </w:t>
      </w:r>
      <w:r w:rsidR="00877AE0" w:rsidRPr="00877AE0">
        <w:rPr>
          <w:rFonts w:cstheme="minorHAnsi"/>
          <w:color w:val="000000"/>
        </w:rPr>
        <w:t xml:space="preserve">Die eingereichten Arbeiten müssen vom Bewerbenden/vom bewerbenden Unternehmen selbst entworfen und selbst gefertigt sein. Die seriellen Arbeiten </w:t>
      </w:r>
      <w:r w:rsidR="0037731E" w:rsidRPr="00877AE0">
        <w:rPr>
          <w:rFonts w:cstheme="minorHAnsi"/>
          <w:color w:val="000000"/>
        </w:rPr>
        <w:t>sind</w:t>
      </w:r>
      <w:r w:rsidR="00877AE0" w:rsidRPr="00877AE0">
        <w:rPr>
          <w:rFonts w:cstheme="minorHAnsi"/>
          <w:color w:val="000000"/>
        </w:rPr>
        <w:t xml:space="preserve"> die Qualität des Prototypens und dessen Umsetzung in die Serie, die auch fremd gefertigt sein kann, ausschlaggebend. Die Arbeiten müssen die Entwurfsphase beendet und in marktfähige Produkte mit Unikatcharakter umgesetzt sein.  </w:t>
      </w:r>
    </w:p>
    <w:p w:rsidR="0037731E" w:rsidRDefault="0037731E" w:rsidP="006E611E">
      <w:pPr>
        <w:autoSpaceDE w:val="0"/>
        <w:autoSpaceDN w:val="0"/>
        <w:adjustRightInd w:val="0"/>
        <w:spacing w:after="0" w:line="280" w:lineRule="exact"/>
        <w:ind w:left="708"/>
        <w:rPr>
          <w:rFonts w:cstheme="minorHAnsi"/>
        </w:rPr>
      </w:pPr>
    </w:p>
    <w:p w:rsidR="006C0C4E" w:rsidRDefault="0037731E" w:rsidP="0037731E">
      <w:pPr>
        <w:autoSpaceDE w:val="0"/>
        <w:autoSpaceDN w:val="0"/>
        <w:adjustRightInd w:val="0"/>
        <w:spacing w:after="0" w:line="280" w:lineRule="exact"/>
        <w:rPr>
          <w:rFonts w:cstheme="minorHAnsi"/>
          <w:bCs/>
        </w:rPr>
      </w:pPr>
      <w:r>
        <w:rPr>
          <w:rFonts w:cstheme="minorHAnsi"/>
        </w:rPr>
        <w:t>Professionalität und Qualität der handwerklichen Arbeit werden für die Teilnahme vorausgesetzt.</w:t>
      </w:r>
      <w:r w:rsidR="00604C13" w:rsidRPr="00877AE0">
        <w:rPr>
          <w:rFonts w:cstheme="minorHAnsi"/>
        </w:rPr>
        <w:br/>
      </w:r>
    </w:p>
    <w:p w:rsidR="0037731E" w:rsidRPr="006E611E" w:rsidRDefault="0037731E" w:rsidP="0037731E">
      <w:pPr>
        <w:autoSpaceDE w:val="0"/>
        <w:autoSpaceDN w:val="0"/>
        <w:adjustRightInd w:val="0"/>
        <w:spacing w:after="0" w:line="280" w:lineRule="exact"/>
        <w:rPr>
          <w:rFonts w:cstheme="minorHAnsi"/>
          <w:bCs/>
        </w:rPr>
      </w:pPr>
    </w:p>
    <w:p w:rsidR="00371306" w:rsidRPr="00877AE0" w:rsidRDefault="00371306" w:rsidP="00877AE0">
      <w:pPr>
        <w:autoSpaceDE w:val="0"/>
        <w:autoSpaceDN w:val="0"/>
        <w:adjustRightInd w:val="0"/>
        <w:spacing w:after="0" w:line="280" w:lineRule="exact"/>
        <w:rPr>
          <w:rFonts w:cstheme="minorHAnsi"/>
        </w:rPr>
      </w:pPr>
      <w:r w:rsidRPr="00877AE0">
        <w:rPr>
          <w:rFonts w:cstheme="minorHAnsi"/>
        </w:rPr>
        <w:t>Sprechen Sie uns gerne an, wenn wir Sie mit Tipps bei der Ausgestaltung Ihrer Bewerbung unterstützen</w:t>
      </w:r>
      <w:r w:rsidR="00677A5A" w:rsidRPr="00877AE0">
        <w:rPr>
          <w:rFonts w:cstheme="minorHAnsi"/>
        </w:rPr>
        <w:t xml:space="preserve"> </w:t>
      </w:r>
      <w:r w:rsidRPr="00877AE0">
        <w:rPr>
          <w:rFonts w:cstheme="minorHAnsi"/>
        </w:rPr>
        <w:t>können. Bitte reichen Sie Ihre vollständigen</w:t>
      </w:r>
      <w:r w:rsidR="00677A5A" w:rsidRPr="00877AE0">
        <w:rPr>
          <w:rFonts w:cstheme="minorHAnsi"/>
        </w:rPr>
        <w:t xml:space="preserve"> </w:t>
      </w:r>
      <w:r w:rsidRPr="00877AE0">
        <w:rPr>
          <w:rFonts w:cstheme="minorHAnsi"/>
        </w:rPr>
        <w:t>Bewerbungsunterlagen mit dem ausgefüllten</w:t>
      </w:r>
      <w:r w:rsidR="00677A5A" w:rsidRPr="00877AE0">
        <w:rPr>
          <w:rFonts w:cstheme="minorHAnsi"/>
        </w:rPr>
        <w:t xml:space="preserve"> </w:t>
      </w:r>
      <w:r w:rsidRPr="00877AE0">
        <w:rPr>
          <w:rFonts w:cstheme="minorHAnsi"/>
        </w:rPr>
        <w:t xml:space="preserve">Kopfbogen </w:t>
      </w:r>
      <w:r w:rsidR="0057002F" w:rsidRPr="00877AE0">
        <w:rPr>
          <w:rFonts w:cstheme="minorHAnsi"/>
          <w:bCs/>
        </w:rPr>
        <w:t xml:space="preserve">bis zum </w:t>
      </w:r>
      <w:r w:rsidR="0065297D" w:rsidRPr="00877AE0">
        <w:rPr>
          <w:rFonts w:cstheme="minorHAnsi"/>
          <w:b/>
          <w:bCs/>
        </w:rPr>
        <w:t xml:space="preserve">31. Juli </w:t>
      </w:r>
      <w:r w:rsidR="00840D69" w:rsidRPr="00877AE0">
        <w:rPr>
          <w:rFonts w:cstheme="minorHAnsi"/>
          <w:b/>
          <w:bCs/>
        </w:rPr>
        <w:t>202</w:t>
      </w:r>
      <w:r w:rsidR="001A52A7" w:rsidRPr="00877AE0">
        <w:rPr>
          <w:rFonts w:cstheme="minorHAnsi"/>
          <w:b/>
          <w:bCs/>
        </w:rPr>
        <w:t>4</w:t>
      </w:r>
      <w:r w:rsidR="00840D69" w:rsidRPr="00877AE0">
        <w:rPr>
          <w:rFonts w:cstheme="minorHAnsi"/>
          <w:bCs/>
        </w:rPr>
        <w:t xml:space="preserve"> </w:t>
      </w:r>
      <w:r w:rsidR="0083557A" w:rsidRPr="00877AE0">
        <w:rPr>
          <w:rFonts w:cstheme="minorHAnsi"/>
          <w:bCs/>
        </w:rPr>
        <w:t xml:space="preserve">per Post oder per E-Mail </w:t>
      </w:r>
      <w:r w:rsidRPr="00877AE0">
        <w:rPr>
          <w:rFonts w:cstheme="minorHAnsi"/>
        </w:rPr>
        <w:t>ein bei:</w:t>
      </w:r>
    </w:p>
    <w:p w:rsidR="00677A5A" w:rsidRPr="00877AE0" w:rsidRDefault="00677A5A" w:rsidP="00877AE0">
      <w:pPr>
        <w:autoSpaceDE w:val="0"/>
        <w:autoSpaceDN w:val="0"/>
        <w:adjustRightInd w:val="0"/>
        <w:spacing w:after="0" w:line="280" w:lineRule="exact"/>
        <w:rPr>
          <w:rFonts w:cstheme="minorHAnsi"/>
        </w:rPr>
      </w:pPr>
    </w:p>
    <w:p w:rsidR="00371306" w:rsidRPr="00877AE0" w:rsidRDefault="00371306" w:rsidP="00877AE0">
      <w:pPr>
        <w:autoSpaceDE w:val="0"/>
        <w:autoSpaceDN w:val="0"/>
        <w:adjustRightInd w:val="0"/>
        <w:spacing w:after="0" w:line="280" w:lineRule="exact"/>
        <w:rPr>
          <w:rFonts w:cstheme="minorHAnsi"/>
        </w:rPr>
      </w:pPr>
      <w:r w:rsidRPr="00877AE0">
        <w:rPr>
          <w:rFonts w:cstheme="minorHAnsi"/>
        </w:rPr>
        <w:t>Handwerkskammer</w:t>
      </w:r>
      <w:r w:rsidR="00C70051" w:rsidRPr="00877AE0">
        <w:rPr>
          <w:rFonts w:cstheme="minorHAnsi"/>
        </w:rPr>
        <w:t xml:space="preserve"> </w:t>
      </w:r>
      <w:r w:rsidRPr="00877AE0">
        <w:rPr>
          <w:rFonts w:cstheme="minorHAnsi"/>
        </w:rPr>
        <w:t>Braunschweig-Lüneburg-Stade</w:t>
      </w:r>
    </w:p>
    <w:p w:rsidR="00371306" w:rsidRPr="00877AE0" w:rsidRDefault="0083557A" w:rsidP="00877AE0">
      <w:pPr>
        <w:autoSpaceDE w:val="0"/>
        <w:autoSpaceDN w:val="0"/>
        <w:adjustRightInd w:val="0"/>
        <w:spacing w:after="0" w:line="280" w:lineRule="exact"/>
        <w:rPr>
          <w:rFonts w:cstheme="minorHAnsi"/>
        </w:rPr>
      </w:pPr>
      <w:r w:rsidRPr="00877AE0">
        <w:rPr>
          <w:rFonts w:cstheme="minorHAnsi"/>
        </w:rPr>
        <w:t>Udo Kaethner</w:t>
      </w:r>
    </w:p>
    <w:p w:rsidR="00371306" w:rsidRPr="00877AE0" w:rsidRDefault="00371306" w:rsidP="00877AE0">
      <w:pPr>
        <w:autoSpaceDE w:val="0"/>
        <w:autoSpaceDN w:val="0"/>
        <w:adjustRightInd w:val="0"/>
        <w:spacing w:after="0" w:line="280" w:lineRule="exact"/>
        <w:rPr>
          <w:rFonts w:cstheme="minorHAnsi"/>
        </w:rPr>
      </w:pPr>
      <w:r w:rsidRPr="00877AE0">
        <w:rPr>
          <w:rFonts w:cstheme="minorHAnsi"/>
        </w:rPr>
        <w:t>Johannisstraße 13</w:t>
      </w:r>
    </w:p>
    <w:p w:rsidR="00371306" w:rsidRPr="00877AE0" w:rsidRDefault="00371306" w:rsidP="00877AE0">
      <w:pPr>
        <w:autoSpaceDE w:val="0"/>
        <w:autoSpaceDN w:val="0"/>
        <w:adjustRightInd w:val="0"/>
        <w:spacing w:after="0" w:line="280" w:lineRule="exact"/>
        <w:rPr>
          <w:rFonts w:cstheme="minorHAnsi"/>
        </w:rPr>
      </w:pPr>
      <w:r w:rsidRPr="00877AE0">
        <w:rPr>
          <w:rFonts w:cstheme="minorHAnsi"/>
        </w:rPr>
        <w:t>21335 Lüneburg</w:t>
      </w:r>
    </w:p>
    <w:p w:rsidR="003610CB" w:rsidRPr="00877AE0" w:rsidRDefault="000616BE" w:rsidP="00877AE0">
      <w:pPr>
        <w:autoSpaceDE w:val="0"/>
        <w:autoSpaceDN w:val="0"/>
        <w:adjustRightInd w:val="0"/>
        <w:spacing w:after="0" w:line="280" w:lineRule="exact"/>
        <w:rPr>
          <w:rStyle w:val="Hyperlink"/>
          <w:rFonts w:cstheme="minorHAnsi"/>
        </w:rPr>
      </w:pPr>
      <w:hyperlink r:id="rId12" w:history="1">
        <w:r w:rsidR="0083557A" w:rsidRPr="00877AE0">
          <w:rPr>
            <w:rStyle w:val="Hyperlink"/>
            <w:rFonts w:cstheme="minorHAnsi"/>
          </w:rPr>
          <w:t>kaethner@hwk-bls.de</w:t>
        </w:r>
      </w:hyperlink>
      <w:r w:rsidR="0083557A" w:rsidRPr="00877AE0">
        <w:rPr>
          <w:rFonts w:cstheme="minorHAnsi"/>
        </w:rPr>
        <w:t xml:space="preserve"> </w:t>
      </w:r>
    </w:p>
    <w:p w:rsidR="00DC33F0" w:rsidRPr="00877AE0" w:rsidRDefault="00DC33F0" w:rsidP="00877AE0">
      <w:pPr>
        <w:autoSpaceDE w:val="0"/>
        <w:autoSpaceDN w:val="0"/>
        <w:adjustRightInd w:val="0"/>
        <w:spacing w:after="0" w:line="280" w:lineRule="exact"/>
        <w:rPr>
          <w:rFonts w:cstheme="minorHAnsi"/>
        </w:rPr>
      </w:pPr>
    </w:p>
    <w:p w:rsidR="00DC33F0" w:rsidRPr="00877AE0" w:rsidRDefault="00DC33F0" w:rsidP="00877AE0">
      <w:pPr>
        <w:autoSpaceDE w:val="0"/>
        <w:autoSpaceDN w:val="0"/>
        <w:adjustRightInd w:val="0"/>
        <w:spacing w:after="0" w:line="280" w:lineRule="exact"/>
        <w:rPr>
          <w:rFonts w:cstheme="minorHAnsi"/>
        </w:rPr>
      </w:pPr>
    </w:p>
    <w:p w:rsidR="006E611E" w:rsidRDefault="006E611E">
      <w:pPr>
        <w:rPr>
          <w:rFonts w:cstheme="minorHAnsi"/>
          <w:b/>
          <w:bCs/>
        </w:rPr>
      </w:pPr>
      <w:r>
        <w:rPr>
          <w:rFonts w:cstheme="minorHAnsi"/>
          <w:b/>
          <w:bCs/>
        </w:rPr>
        <w:br w:type="page"/>
      </w:r>
    </w:p>
    <w:p w:rsidR="00371306" w:rsidRPr="006E611E" w:rsidRDefault="00371306" w:rsidP="00877AE0">
      <w:pPr>
        <w:autoSpaceDE w:val="0"/>
        <w:autoSpaceDN w:val="0"/>
        <w:adjustRightInd w:val="0"/>
        <w:spacing w:after="0" w:line="280" w:lineRule="exact"/>
        <w:rPr>
          <w:rFonts w:cstheme="minorHAnsi"/>
          <w:b/>
          <w:bCs/>
          <w:sz w:val="26"/>
          <w:szCs w:val="26"/>
        </w:rPr>
      </w:pPr>
      <w:r w:rsidRPr="006E611E">
        <w:rPr>
          <w:rFonts w:cstheme="minorHAnsi"/>
          <w:b/>
          <w:bCs/>
          <w:sz w:val="26"/>
          <w:szCs w:val="26"/>
        </w:rPr>
        <w:lastRenderedPageBreak/>
        <w:t>Ausschreibungsbedingungen</w:t>
      </w:r>
    </w:p>
    <w:p w:rsidR="00677A5A" w:rsidRPr="00877AE0" w:rsidRDefault="00677A5A" w:rsidP="00877AE0">
      <w:pPr>
        <w:autoSpaceDE w:val="0"/>
        <w:autoSpaceDN w:val="0"/>
        <w:adjustRightInd w:val="0"/>
        <w:spacing w:after="0" w:line="280" w:lineRule="exact"/>
        <w:rPr>
          <w:rFonts w:cstheme="minorHAnsi"/>
          <w:bCs/>
        </w:rPr>
      </w:pPr>
    </w:p>
    <w:p w:rsidR="00371306" w:rsidRPr="00877AE0" w:rsidRDefault="00371306" w:rsidP="00877AE0">
      <w:pPr>
        <w:autoSpaceDE w:val="0"/>
        <w:autoSpaceDN w:val="0"/>
        <w:adjustRightInd w:val="0"/>
        <w:spacing w:after="0" w:line="280" w:lineRule="exact"/>
        <w:rPr>
          <w:rFonts w:cstheme="minorHAnsi"/>
          <w:b/>
          <w:bCs/>
        </w:rPr>
      </w:pPr>
      <w:r w:rsidRPr="00877AE0">
        <w:rPr>
          <w:rFonts w:cstheme="minorHAnsi"/>
          <w:b/>
          <w:bCs/>
        </w:rPr>
        <w:t>Teilnahmezeitraum</w:t>
      </w:r>
      <w:r w:rsidR="007C73D8" w:rsidRPr="00877AE0">
        <w:rPr>
          <w:rFonts w:cstheme="minorHAnsi"/>
          <w:b/>
          <w:bCs/>
        </w:rPr>
        <w:t>:</w:t>
      </w:r>
    </w:p>
    <w:p w:rsidR="00371306" w:rsidRPr="00877AE0" w:rsidRDefault="003610CB" w:rsidP="006E611E">
      <w:pPr>
        <w:autoSpaceDE w:val="0"/>
        <w:autoSpaceDN w:val="0"/>
        <w:adjustRightInd w:val="0"/>
        <w:spacing w:after="120" w:line="280" w:lineRule="exact"/>
        <w:rPr>
          <w:rFonts w:cstheme="minorHAnsi"/>
        </w:rPr>
      </w:pPr>
      <w:r w:rsidRPr="00877AE0">
        <w:rPr>
          <w:rFonts w:cstheme="minorHAnsi"/>
        </w:rPr>
        <w:t>Wettbewerbsstart:</w:t>
      </w:r>
      <w:r w:rsidRPr="00877AE0">
        <w:rPr>
          <w:rFonts w:cstheme="minorHAnsi"/>
        </w:rPr>
        <w:tab/>
        <w:t xml:space="preserve"> </w:t>
      </w:r>
      <w:r w:rsidR="0065297D" w:rsidRPr="00877AE0">
        <w:rPr>
          <w:rFonts w:cstheme="minorHAnsi"/>
        </w:rPr>
        <w:t xml:space="preserve">1. Mai </w:t>
      </w:r>
      <w:r w:rsidR="00E26534" w:rsidRPr="00877AE0">
        <w:rPr>
          <w:rFonts w:cstheme="minorHAnsi"/>
        </w:rPr>
        <w:t>202</w:t>
      </w:r>
      <w:r w:rsidR="000050EF" w:rsidRPr="00877AE0">
        <w:rPr>
          <w:rFonts w:cstheme="minorHAnsi"/>
        </w:rPr>
        <w:t>4</w:t>
      </w:r>
    </w:p>
    <w:p w:rsidR="00677A5A" w:rsidRPr="00877AE0" w:rsidRDefault="0065297D" w:rsidP="006E611E">
      <w:pPr>
        <w:autoSpaceDE w:val="0"/>
        <w:autoSpaceDN w:val="0"/>
        <w:adjustRightInd w:val="0"/>
        <w:spacing w:after="120" w:line="280" w:lineRule="exact"/>
        <w:rPr>
          <w:rFonts w:cstheme="minorHAnsi"/>
        </w:rPr>
      </w:pPr>
      <w:r w:rsidRPr="00877AE0">
        <w:rPr>
          <w:rFonts w:cstheme="minorHAnsi"/>
        </w:rPr>
        <w:t xml:space="preserve">Einsendeschluss: </w:t>
      </w:r>
      <w:r w:rsidR="003610CB" w:rsidRPr="00877AE0">
        <w:rPr>
          <w:rFonts w:cstheme="minorHAnsi"/>
        </w:rPr>
        <w:tab/>
      </w:r>
      <w:r w:rsidRPr="00877AE0">
        <w:rPr>
          <w:rFonts w:cstheme="minorHAnsi"/>
        </w:rPr>
        <w:t xml:space="preserve">31. Juli </w:t>
      </w:r>
      <w:r w:rsidR="00E26534" w:rsidRPr="00877AE0">
        <w:rPr>
          <w:rFonts w:cstheme="minorHAnsi"/>
        </w:rPr>
        <w:t>202</w:t>
      </w:r>
      <w:r w:rsidR="000050EF" w:rsidRPr="00877AE0">
        <w:rPr>
          <w:rFonts w:cstheme="minorHAnsi"/>
        </w:rPr>
        <w:t>4</w:t>
      </w:r>
    </w:p>
    <w:p w:rsidR="00677A5A" w:rsidRPr="00877AE0" w:rsidRDefault="00371306" w:rsidP="006E611E">
      <w:pPr>
        <w:autoSpaceDE w:val="0"/>
        <w:autoSpaceDN w:val="0"/>
        <w:adjustRightInd w:val="0"/>
        <w:spacing w:after="120" w:line="280" w:lineRule="exact"/>
        <w:rPr>
          <w:rFonts w:cstheme="minorHAnsi"/>
        </w:rPr>
      </w:pPr>
      <w:r w:rsidRPr="00877AE0">
        <w:rPr>
          <w:rFonts w:cstheme="minorHAnsi"/>
        </w:rPr>
        <w:t>Die Bewerbungsunterla</w:t>
      </w:r>
      <w:r w:rsidR="00677A5A" w:rsidRPr="00877AE0">
        <w:rPr>
          <w:rFonts w:cstheme="minorHAnsi"/>
        </w:rPr>
        <w:t>gen müssen</w:t>
      </w:r>
      <w:r w:rsidR="002E0B47" w:rsidRPr="00877AE0">
        <w:rPr>
          <w:rFonts w:cstheme="minorHAnsi"/>
        </w:rPr>
        <w:t xml:space="preserve"> per Post oder E-Mail</w:t>
      </w:r>
      <w:r w:rsidR="00677A5A" w:rsidRPr="00877AE0">
        <w:rPr>
          <w:rFonts w:cstheme="minorHAnsi"/>
        </w:rPr>
        <w:t xml:space="preserve"> bis zum 31. Juli </w:t>
      </w:r>
      <w:r w:rsidR="00E26534" w:rsidRPr="00877AE0">
        <w:rPr>
          <w:rFonts w:cstheme="minorHAnsi"/>
        </w:rPr>
        <w:t>202</w:t>
      </w:r>
      <w:r w:rsidR="001A52A7" w:rsidRPr="00877AE0">
        <w:rPr>
          <w:rFonts w:cstheme="minorHAnsi"/>
        </w:rPr>
        <w:t>4</w:t>
      </w:r>
      <w:r w:rsidR="00E26534" w:rsidRPr="00877AE0">
        <w:rPr>
          <w:rFonts w:cstheme="minorHAnsi"/>
        </w:rPr>
        <w:t xml:space="preserve"> </w:t>
      </w:r>
      <w:r w:rsidRPr="00877AE0">
        <w:rPr>
          <w:rFonts w:cstheme="minorHAnsi"/>
        </w:rPr>
        <w:t>in der Handwerkskamm</w:t>
      </w:r>
      <w:r w:rsidR="00875D20" w:rsidRPr="00877AE0">
        <w:rPr>
          <w:rFonts w:cstheme="minorHAnsi"/>
        </w:rPr>
        <w:t xml:space="preserve">er Braunschweig-Lüneburg-Stade, </w:t>
      </w:r>
      <w:r w:rsidRPr="00877AE0">
        <w:rPr>
          <w:rFonts w:cstheme="minorHAnsi"/>
        </w:rPr>
        <w:t>Jo</w:t>
      </w:r>
      <w:r w:rsidR="002E0B47" w:rsidRPr="00877AE0">
        <w:rPr>
          <w:rFonts w:cstheme="minorHAnsi"/>
        </w:rPr>
        <w:t xml:space="preserve">hannisstraße 13, 21335 Lüneburg oder an </w:t>
      </w:r>
      <w:hyperlink r:id="rId13" w:history="1">
        <w:r w:rsidR="007F34B7" w:rsidRPr="00877AE0">
          <w:rPr>
            <w:rStyle w:val="Hyperlink"/>
            <w:rFonts w:cstheme="minorHAnsi"/>
          </w:rPr>
          <w:t>kaethner@hwk-bls.de</w:t>
        </w:r>
      </w:hyperlink>
      <w:r w:rsidR="00402D1B" w:rsidRPr="00877AE0">
        <w:rPr>
          <w:rFonts w:cstheme="minorHAnsi"/>
        </w:rPr>
        <w:t xml:space="preserve"> </w:t>
      </w:r>
      <w:r w:rsidRPr="00877AE0">
        <w:rPr>
          <w:rFonts w:cstheme="minorHAnsi"/>
        </w:rPr>
        <w:t>eingegangen sein. Es gilt das Datum des Poststempels</w:t>
      </w:r>
      <w:r w:rsidR="002E0B47" w:rsidRPr="00877AE0">
        <w:rPr>
          <w:rFonts w:cstheme="minorHAnsi"/>
        </w:rPr>
        <w:t xml:space="preserve"> bzw. das </w:t>
      </w:r>
      <w:proofErr w:type="spellStart"/>
      <w:r w:rsidR="002E0B47" w:rsidRPr="00877AE0">
        <w:rPr>
          <w:rFonts w:cstheme="minorHAnsi"/>
        </w:rPr>
        <w:t>Absendedatum</w:t>
      </w:r>
      <w:proofErr w:type="spellEnd"/>
      <w:r w:rsidR="002E0B47" w:rsidRPr="00877AE0">
        <w:rPr>
          <w:rFonts w:cstheme="minorHAnsi"/>
        </w:rPr>
        <w:t xml:space="preserve"> der E-Mail</w:t>
      </w:r>
      <w:r w:rsidRPr="00877AE0">
        <w:rPr>
          <w:rFonts w:cstheme="minorHAnsi"/>
        </w:rPr>
        <w:t>. Der Rechtsweg</w:t>
      </w:r>
      <w:r w:rsidR="00677A5A" w:rsidRPr="00877AE0">
        <w:rPr>
          <w:rFonts w:cstheme="minorHAnsi"/>
        </w:rPr>
        <w:t xml:space="preserve"> </w:t>
      </w:r>
      <w:r w:rsidRPr="00877AE0">
        <w:rPr>
          <w:rFonts w:cstheme="minorHAnsi"/>
        </w:rPr>
        <w:t xml:space="preserve">ist ausgeschlossen. Nachsendungen oder Teilsendungen können nicht berücksichtigt werden. </w:t>
      </w:r>
    </w:p>
    <w:p w:rsidR="00677A5A" w:rsidRPr="00877AE0" w:rsidRDefault="00371306" w:rsidP="006E611E">
      <w:pPr>
        <w:autoSpaceDE w:val="0"/>
        <w:autoSpaceDN w:val="0"/>
        <w:adjustRightInd w:val="0"/>
        <w:spacing w:after="120" w:line="280" w:lineRule="exact"/>
        <w:rPr>
          <w:rFonts w:cstheme="minorHAnsi"/>
          <w:bCs/>
        </w:rPr>
      </w:pPr>
      <w:r w:rsidRPr="00877AE0">
        <w:rPr>
          <w:rFonts w:cstheme="minorHAnsi"/>
        </w:rPr>
        <w:t xml:space="preserve">Die Preisverleihung findet </w:t>
      </w:r>
      <w:r w:rsidR="007F34B7" w:rsidRPr="00877AE0">
        <w:rPr>
          <w:rFonts w:cstheme="minorHAnsi"/>
        </w:rPr>
        <w:t>a</w:t>
      </w:r>
      <w:r w:rsidR="00677A5A" w:rsidRPr="00877AE0">
        <w:rPr>
          <w:rFonts w:cstheme="minorHAnsi"/>
        </w:rPr>
        <w:t xml:space="preserve">m </w:t>
      </w:r>
      <w:r w:rsidR="007F34B7" w:rsidRPr="00877AE0">
        <w:rPr>
          <w:rFonts w:cstheme="minorHAnsi"/>
        </w:rPr>
        <w:t>0</w:t>
      </w:r>
      <w:r w:rsidR="001A52A7" w:rsidRPr="00877AE0">
        <w:rPr>
          <w:rFonts w:cstheme="minorHAnsi"/>
        </w:rPr>
        <w:t>8</w:t>
      </w:r>
      <w:r w:rsidR="007F34B7" w:rsidRPr="00877AE0">
        <w:rPr>
          <w:rFonts w:cstheme="minorHAnsi"/>
        </w:rPr>
        <w:t xml:space="preserve">. </w:t>
      </w:r>
      <w:r w:rsidR="009C15E1" w:rsidRPr="00877AE0">
        <w:rPr>
          <w:rFonts w:cstheme="minorHAnsi"/>
        </w:rPr>
        <w:t>November</w:t>
      </w:r>
      <w:r w:rsidR="00677A5A" w:rsidRPr="00877AE0">
        <w:rPr>
          <w:rFonts w:cstheme="minorHAnsi"/>
        </w:rPr>
        <w:t xml:space="preserve"> </w:t>
      </w:r>
      <w:r w:rsidR="00E26534" w:rsidRPr="00877AE0">
        <w:rPr>
          <w:rFonts w:cstheme="minorHAnsi"/>
        </w:rPr>
        <w:t>202</w:t>
      </w:r>
      <w:r w:rsidR="001A52A7" w:rsidRPr="00877AE0">
        <w:rPr>
          <w:rFonts w:cstheme="minorHAnsi"/>
        </w:rPr>
        <w:t>4</w:t>
      </w:r>
      <w:r w:rsidR="00E26534" w:rsidRPr="00877AE0">
        <w:rPr>
          <w:rFonts w:cstheme="minorHAnsi"/>
        </w:rPr>
        <w:t xml:space="preserve"> </w:t>
      </w:r>
      <w:r w:rsidR="00677A5A" w:rsidRPr="00877AE0">
        <w:rPr>
          <w:rFonts w:cstheme="minorHAnsi"/>
        </w:rPr>
        <w:t xml:space="preserve">in Lüneburg </w:t>
      </w:r>
      <w:r w:rsidRPr="00877AE0">
        <w:rPr>
          <w:rFonts w:cstheme="minorHAnsi"/>
        </w:rPr>
        <w:t>statt</w:t>
      </w:r>
      <w:r w:rsidR="000050EF" w:rsidRPr="00877AE0">
        <w:rPr>
          <w:rFonts w:cstheme="minorHAnsi"/>
        </w:rPr>
        <w:t>.</w:t>
      </w:r>
    </w:p>
    <w:p w:rsidR="000050EF" w:rsidRPr="00877AE0" w:rsidRDefault="000050EF" w:rsidP="00877AE0">
      <w:pPr>
        <w:autoSpaceDE w:val="0"/>
        <w:autoSpaceDN w:val="0"/>
        <w:adjustRightInd w:val="0"/>
        <w:spacing w:after="0" w:line="280" w:lineRule="exact"/>
        <w:rPr>
          <w:rFonts w:cstheme="minorHAnsi"/>
          <w:b/>
          <w:bCs/>
        </w:rPr>
      </w:pPr>
    </w:p>
    <w:p w:rsidR="00371306" w:rsidRPr="00877AE0" w:rsidRDefault="00371306" w:rsidP="00877AE0">
      <w:pPr>
        <w:autoSpaceDE w:val="0"/>
        <w:autoSpaceDN w:val="0"/>
        <w:adjustRightInd w:val="0"/>
        <w:spacing w:after="0" w:line="280" w:lineRule="exact"/>
        <w:rPr>
          <w:rFonts w:cstheme="minorHAnsi"/>
          <w:b/>
          <w:bCs/>
        </w:rPr>
      </w:pPr>
      <w:r w:rsidRPr="00877AE0">
        <w:rPr>
          <w:rFonts w:cstheme="minorHAnsi"/>
          <w:b/>
          <w:bCs/>
        </w:rPr>
        <w:t>Teilnahmebedingungen</w:t>
      </w:r>
      <w:r w:rsidR="007C73D8" w:rsidRPr="00877AE0">
        <w:rPr>
          <w:rFonts w:cstheme="minorHAnsi"/>
          <w:b/>
          <w:bCs/>
        </w:rPr>
        <w:t>:</w:t>
      </w:r>
    </w:p>
    <w:p w:rsidR="00371306" w:rsidRPr="00877AE0" w:rsidRDefault="00371306" w:rsidP="006E611E">
      <w:pPr>
        <w:pStyle w:val="Listenabsatz"/>
        <w:numPr>
          <w:ilvl w:val="0"/>
          <w:numId w:val="10"/>
        </w:numPr>
        <w:autoSpaceDE w:val="0"/>
        <w:autoSpaceDN w:val="0"/>
        <w:adjustRightInd w:val="0"/>
        <w:spacing w:after="120" w:line="280" w:lineRule="exact"/>
        <w:ind w:left="714" w:hanging="357"/>
        <w:contextualSpacing w:val="0"/>
        <w:rPr>
          <w:rFonts w:cstheme="minorHAnsi"/>
        </w:rPr>
      </w:pPr>
      <w:r w:rsidRPr="00877AE0">
        <w:rPr>
          <w:rFonts w:cstheme="minorHAnsi"/>
        </w:rPr>
        <w:t>Die Teilnehmer</w:t>
      </w:r>
      <w:r w:rsidR="00604C13" w:rsidRPr="00877AE0">
        <w:rPr>
          <w:rFonts w:cstheme="minorHAnsi"/>
        </w:rPr>
        <w:t>*innen</w:t>
      </w:r>
      <w:r w:rsidRPr="00877AE0">
        <w:rPr>
          <w:rFonts w:cstheme="minorHAnsi"/>
        </w:rPr>
        <w:t xml:space="preserve"> müssen mindestens 18 Jahre alt sein.</w:t>
      </w:r>
    </w:p>
    <w:p w:rsidR="003610CB" w:rsidRPr="00877AE0" w:rsidRDefault="00371306" w:rsidP="006E611E">
      <w:pPr>
        <w:pStyle w:val="Listenabsatz"/>
        <w:numPr>
          <w:ilvl w:val="0"/>
          <w:numId w:val="10"/>
        </w:numPr>
        <w:autoSpaceDE w:val="0"/>
        <w:autoSpaceDN w:val="0"/>
        <w:adjustRightInd w:val="0"/>
        <w:spacing w:after="120" w:line="280" w:lineRule="exact"/>
        <w:ind w:left="714" w:hanging="357"/>
        <w:contextualSpacing w:val="0"/>
        <w:rPr>
          <w:rFonts w:cstheme="minorHAnsi"/>
        </w:rPr>
      </w:pPr>
      <w:r w:rsidRPr="00877AE0">
        <w:rPr>
          <w:rFonts w:cstheme="minorHAnsi"/>
        </w:rPr>
        <w:t>Teilnehmen können alle in der Handwerksrolle der Handwe</w:t>
      </w:r>
      <w:r w:rsidR="003610CB" w:rsidRPr="00877AE0">
        <w:rPr>
          <w:rFonts w:cstheme="minorHAnsi"/>
        </w:rPr>
        <w:t>rkskammer Braunschweig-Lüneburg-</w:t>
      </w:r>
      <w:r w:rsidRPr="00877AE0">
        <w:rPr>
          <w:rFonts w:cstheme="minorHAnsi"/>
        </w:rPr>
        <w:t>Stade</w:t>
      </w:r>
      <w:r w:rsidR="00677A5A" w:rsidRPr="00877AE0">
        <w:rPr>
          <w:rFonts w:cstheme="minorHAnsi"/>
        </w:rPr>
        <w:t xml:space="preserve"> </w:t>
      </w:r>
      <w:r w:rsidRPr="00877AE0">
        <w:rPr>
          <w:rFonts w:cstheme="minorHAnsi"/>
        </w:rPr>
        <w:t>eingetragenen Betriebe der Region Lüneburg.</w:t>
      </w:r>
    </w:p>
    <w:p w:rsidR="003610CB" w:rsidRPr="00877AE0" w:rsidRDefault="00371306" w:rsidP="006E611E">
      <w:pPr>
        <w:pStyle w:val="Listenabsatz"/>
        <w:numPr>
          <w:ilvl w:val="0"/>
          <w:numId w:val="10"/>
        </w:numPr>
        <w:autoSpaceDE w:val="0"/>
        <w:autoSpaceDN w:val="0"/>
        <w:adjustRightInd w:val="0"/>
        <w:spacing w:after="120" w:line="280" w:lineRule="exact"/>
        <w:ind w:left="714" w:hanging="357"/>
        <w:contextualSpacing w:val="0"/>
        <w:rPr>
          <w:rFonts w:cstheme="minorHAnsi"/>
        </w:rPr>
      </w:pPr>
      <w:r w:rsidRPr="00877AE0">
        <w:rPr>
          <w:rFonts w:cstheme="minorHAnsi"/>
        </w:rPr>
        <w:t>Der Sitz des Unternehmens muss sich in der Region Lüneburg</w:t>
      </w:r>
      <w:r w:rsidR="0065297D" w:rsidRPr="00877AE0">
        <w:rPr>
          <w:rFonts w:cstheme="minorHAnsi"/>
        </w:rPr>
        <w:t xml:space="preserve"> </w:t>
      </w:r>
      <w:r w:rsidR="006C0C4E" w:rsidRPr="00877AE0">
        <w:rPr>
          <w:rFonts w:cstheme="minorHAnsi"/>
        </w:rPr>
        <w:t xml:space="preserve">befinden </w:t>
      </w:r>
      <w:r w:rsidR="0065297D" w:rsidRPr="00877AE0">
        <w:rPr>
          <w:rFonts w:cstheme="minorHAnsi"/>
        </w:rPr>
        <w:t>(Lan</w:t>
      </w:r>
      <w:r w:rsidR="003610CB" w:rsidRPr="00877AE0">
        <w:rPr>
          <w:rFonts w:cstheme="minorHAnsi"/>
        </w:rPr>
        <w:t xml:space="preserve">dkreise Lüneburg, Harburg, </w:t>
      </w:r>
      <w:r w:rsidR="0065297D" w:rsidRPr="00877AE0">
        <w:rPr>
          <w:rFonts w:cstheme="minorHAnsi"/>
        </w:rPr>
        <w:t>Heidekreis,</w:t>
      </w:r>
      <w:r w:rsidR="004A137C" w:rsidRPr="00877AE0">
        <w:rPr>
          <w:rFonts w:cstheme="minorHAnsi"/>
        </w:rPr>
        <w:t xml:space="preserve"> Celle,</w:t>
      </w:r>
      <w:r w:rsidR="00402D1B" w:rsidRPr="00877AE0">
        <w:rPr>
          <w:rFonts w:cstheme="minorHAnsi"/>
        </w:rPr>
        <w:t xml:space="preserve"> </w:t>
      </w:r>
      <w:r w:rsidR="0057002F" w:rsidRPr="00877AE0">
        <w:rPr>
          <w:rFonts w:cstheme="minorHAnsi"/>
        </w:rPr>
        <w:t>Lüchow-Dannenberg und Uelzen</w:t>
      </w:r>
      <w:r w:rsidR="007C73D8" w:rsidRPr="00877AE0">
        <w:rPr>
          <w:rFonts w:cstheme="minorHAnsi"/>
        </w:rPr>
        <w:t>)</w:t>
      </w:r>
      <w:r w:rsidRPr="00877AE0">
        <w:rPr>
          <w:rFonts w:cstheme="minorHAnsi"/>
        </w:rPr>
        <w:t>.</w:t>
      </w:r>
    </w:p>
    <w:p w:rsidR="003610CB" w:rsidRPr="00877AE0" w:rsidRDefault="00371306" w:rsidP="006E611E">
      <w:pPr>
        <w:pStyle w:val="Listenabsatz"/>
        <w:numPr>
          <w:ilvl w:val="0"/>
          <w:numId w:val="10"/>
        </w:numPr>
        <w:autoSpaceDE w:val="0"/>
        <w:autoSpaceDN w:val="0"/>
        <w:adjustRightInd w:val="0"/>
        <w:spacing w:after="120" w:line="280" w:lineRule="exact"/>
        <w:ind w:left="714" w:hanging="357"/>
        <w:contextualSpacing w:val="0"/>
        <w:rPr>
          <w:rFonts w:cstheme="minorHAnsi"/>
        </w:rPr>
      </w:pPr>
      <w:r w:rsidRPr="00877AE0">
        <w:rPr>
          <w:rFonts w:cstheme="minorHAnsi"/>
        </w:rPr>
        <w:t xml:space="preserve">Von der Teilnahme ausgeschlossen sind an der Ausrichtung </w:t>
      </w:r>
      <w:r w:rsidR="003610CB" w:rsidRPr="00877AE0">
        <w:rPr>
          <w:rFonts w:cstheme="minorHAnsi"/>
        </w:rPr>
        <w:t xml:space="preserve">des Handwerkspreises beteiligte </w:t>
      </w:r>
      <w:r w:rsidRPr="00877AE0">
        <w:rPr>
          <w:rFonts w:cstheme="minorHAnsi"/>
        </w:rPr>
        <w:t>Mitarbeiter</w:t>
      </w:r>
      <w:r w:rsidR="00604C13" w:rsidRPr="00877AE0">
        <w:rPr>
          <w:rFonts w:cstheme="minorHAnsi"/>
        </w:rPr>
        <w:t>*innen</w:t>
      </w:r>
      <w:r w:rsidR="0057002F" w:rsidRPr="00877AE0">
        <w:rPr>
          <w:rFonts w:cstheme="minorHAnsi"/>
        </w:rPr>
        <w:t xml:space="preserve"> </w:t>
      </w:r>
      <w:r w:rsidRPr="00877AE0">
        <w:rPr>
          <w:rFonts w:cstheme="minorHAnsi"/>
        </w:rPr>
        <w:t>der durchführenden Institutionen sowie die Jurymitglieder</w:t>
      </w:r>
      <w:r w:rsidR="00604C13" w:rsidRPr="00877AE0">
        <w:rPr>
          <w:rFonts w:cstheme="minorHAnsi"/>
        </w:rPr>
        <w:t>*innen</w:t>
      </w:r>
      <w:r w:rsidRPr="00877AE0">
        <w:rPr>
          <w:rFonts w:cstheme="minorHAnsi"/>
        </w:rPr>
        <w:t>.</w:t>
      </w:r>
    </w:p>
    <w:p w:rsidR="003610CB" w:rsidRPr="00877AE0" w:rsidRDefault="00371306" w:rsidP="006E611E">
      <w:pPr>
        <w:pStyle w:val="Listenabsatz"/>
        <w:numPr>
          <w:ilvl w:val="0"/>
          <w:numId w:val="10"/>
        </w:numPr>
        <w:autoSpaceDE w:val="0"/>
        <w:autoSpaceDN w:val="0"/>
        <w:adjustRightInd w:val="0"/>
        <w:spacing w:after="120" w:line="280" w:lineRule="exact"/>
        <w:ind w:left="714" w:hanging="357"/>
        <w:contextualSpacing w:val="0"/>
        <w:rPr>
          <w:rFonts w:cstheme="minorHAnsi"/>
          <w:spacing w:val="-2"/>
        </w:rPr>
      </w:pPr>
      <w:r w:rsidRPr="00877AE0">
        <w:rPr>
          <w:rFonts w:cstheme="minorHAnsi"/>
          <w:spacing w:val="-2"/>
        </w:rPr>
        <w:t>Die Beratungen der Jury sind nicht öffentlich, die Entscheidungen der Jury sind nicht anfechtbar.</w:t>
      </w:r>
    </w:p>
    <w:p w:rsidR="00371306" w:rsidRPr="00877AE0" w:rsidRDefault="00371306" w:rsidP="006E611E">
      <w:pPr>
        <w:pStyle w:val="Listenabsatz"/>
        <w:numPr>
          <w:ilvl w:val="0"/>
          <w:numId w:val="10"/>
        </w:numPr>
        <w:autoSpaceDE w:val="0"/>
        <w:autoSpaceDN w:val="0"/>
        <w:adjustRightInd w:val="0"/>
        <w:spacing w:after="120" w:line="280" w:lineRule="exact"/>
        <w:ind w:left="714" w:hanging="357"/>
        <w:contextualSpacing w:val="0"/>
        <w:rPr>
          <w:rFonts w:cstheme="minorHAnsi"/>
        </w:rPr>
      </w:pPr>
      <w:r w:rsidRPr="00877AE0">
        <w:rPr>
          <w:rFonts w:cstheme="minorHAnsi"/>
        </w:rPr>
        <w:t xml:space="preserve">Stellt sich nach der Preisvergabe heraus, dass ein Bewerber wissentlich gegen die </w:t>
      </w:r>
      <w:r w:rsidR="00C70051" w:rsidRPr="00877AE0">
        <w:rPr>
          <w:rFonts w:cstheme="minorHAnsi"/>
        </w:rPr>
        <w:t>W</w:t>
      </w:r>
      <w:r w:rsidRPr="00877AE0">
        <w:rPr>
          <w:rFonts w:cstheme="minorHAnsi"/>
        </w:rPr>
        <w:t>ettbewerbsbedingungen</w:t>
      </w:r>
      <w:r w:rsidR="0057002F" w:rsidRPr="00877AE0">
        <w:rPr>
          <w:rFonts w:cstheme="minorHAnsi"/>
        </w:rPr>
        <w:t xml:space="preserve"> </w:t>
      </w:r>
      <w:r w:rsidRPr="00877AE0">
        <w:rPr>
          <w:rFonts w:cstheme="minorHAnsi"/>
        </w:rPr>
        <w:t>verstoßen hat, kann nach Anhörung der Jury der Gewinn des Preises mit allen Konsequenzen</w:t>
      </w:r>
      <w:r w:rsidR="0057002F" w:rsidRPr="00877AE0">
        <w:rPr>
          <w:rFonts w:cstheme="minorHAnsi"/>
        </w:rPr>
        <w:t xml:space="preserve"> </w:t>
      </w:r>
      <w:r w:rsidRPr="00877AE0">
        <w:rPr>
          <w:rFonts w:cstheme="minorHAnsi"/>
        </w:rPr>
        <w:t>entzogen werden. Gegen diese Entscheidung können keine Rechts</w:t>
      </w:r>
      <w:r w:rsidR="003610CB" w:rsidRPr="00877AE0">
        <w:rPr>
          <w:rFonts w:cstheme="minorHAnsi"/>
        </w:rPr>
        <w:t xml:space="preserve">mittel </w:t>
      </w:r>
      <w:r w:rsidRPr="00877AE0">
        <w:rPr>
          <w:rFonts w:cstheme="minorHAnsi"/>
        </w:rPr>
        <w:t>geltend gemacht werden.</w:t>
      </w:r>
    </w:p>
    <w:p w:rsidR="00371306" w:rsidRPr="00877AE0" w:rsidRDefault="00604C13" w:rsidP="00877AE0">
      <w:pPr>
        <w:autoSpaceDE w:val="0"/>
        <w:autoSpaceDN w:val="0"/>
        <w:adjustRightInd w:val="0"/>
        <w:spacing w:after="0" w:line="280" w:lineRule="exact"/>
        <w:rPr>
          <w:rFonts w:cstheme="minorHAnsi"/>
          <w:b/>
          <w:bCs/>
        </w:rPr>
      </w:pPr>
      <w:r w:rsidRPr="00877AE0">
        <w:rPr>
          <w:rFonts w:cstheme="minorHAnsi"/>
          <w:b/>
          <w:bCs/>
        </w:rPr>
        <w:br/>
      </w:r>
      <w:r w:rsidR="00371306" w:rsidRPr="00877AE0">
        <w:rPr>
          <w:rFonts w:cstheme="minorHAnsi"/>
          <w:b/>
          <w:bCs/>
        </w:rPr>
        <w:t>Dokumente und Regeln:</w:t>
      </w:r>
    </w:p>
    <w:p w:rsidR="003610CB" w:rsidRPr="00747120" w:rsidRDefault="00371306" w:rsidP="006E611E">
      <w:pPr>
        <w:pStyle w:val="Listenabsatz"/>
        <w:numPr>
          <w:ilvl w:val="0"/>
          <w:numId w:val="11"/>
        </w:numPr>
        <w:autoSpaceDE w:val="0"/>
        <w:autoSpaceDN w:val="0"/>
        <w:adjustRightInd w:val="0"/>
        <w:spacing w:after="120" w:line="280" w:lineRule="exact"/>
        <w:ind w:left="714" w:hanging="357"/>
        <w:contextualSpacing w:val="0"/>
        <w:rPr>
          <w:rFonts w:cstheme="minorHAnsi"/>
        </w:rPr>
      </w:pPr>
      <w:r w:rsidRPr="00747120">
        <w:rPr>
          <w:rFonts w:cstheme="minorHAnsi"/>
        </w:rPr>
        <w:t>Jede</w:t>
      </w:r>
      <w:r w:rsidR="00A16988" w:rsidRPr="00747120">
        <w:rPr>
          <w:rFonts w:cstheme="minorHAnsi"/>
        </w:rPr>
        <w:t>*</w:t>
      </w:r>
      <w:r w:rsidRPr="00747120">
        <w:rPr>
          <w:rFonts w:cstheme="minorHAnsi"/>
        </w:rPr>
        <w:t>r</w:t>
      </w:r>
      <w:r w:rsidR="0065297D" w:rsidRPr="00747120">
        <w:rPr>
          <w:rFonts w:cstheme="minorHAnsi"/>
        </w:rPr>
        <w:t xml:space="preserve"> Teilnehmer</w:t>
      </w:r>
      <w:r w:rsidR="00A16988" w:rsidRPr="00747120">
        <w:rPr>
          <w:rFonts w:cstheme="minorHAnsi"/>
        </w:rPr>
        <w:t>*in</w:t>
      </w:r>
      <w:r w:rsidR="0065297D" w:rsidRPr="00747120">
        <w:rPr>
          <w:rFonts w:cstheme="minorHAnsi"/>
        </w:rPr>
        <w:t xml:space="preserve"> bewirbt sich in der oben genannten Kategorie. </w:t>
      </w:r>
      <w:r w:rsidRPr="00747120">
        <w:rPr>
          <w:rFonts w:cstheme="minorHAnsi"/>
        </w:rPr>
        <w:t>Hierzu ist der von den Ausrichtern zur Verfügung</w:t>
      </w:r>
      <w:r w:rsidR="0057002F" w:rsidRPr="00747120">
        <w:rPr>
          <w:rFonts w:cstheme="minorHAnsi"/>
        </w:rPr>
        <w:t xml:space="preserve"> </w:t>
      </w:r>
      <w:r w:rsidRPr="00747120">
        <w:rPr>
          <w:rFonts w:cstheme="minorHAnsi"/>
        </w:rPr>
        <w:t xml:space="preserve">gestellte Bewerbungsbogen </w:t>
      </w:r>
      <w:r w:rsidRPr="00747120">
        <w:rPr>
          <w:rFonts w:cstheme="minorHAnsi"/>
          <w:b/>
        </w:rPr>
        <w:t>zwingend</w:t>
      </w:r>
      <w:r w:rsidRPr="00747120">
        <w:rPr>
          <w:rFonts w:cstheme="minorHAnsi"/>
        </w:rPr>
        <w:t xml:space="preserve"> auszufüllen.</w:t>
      </w:r>
    </w:p>
    <w:p w:rsidR="00747120" w:rsidRPr="00747120" w:rsidRDefault="00371306" w:rsidP="00747120">
      <w:pPr>
        <w:pStyle w:val="Listenabsatz"/>
        <w:numPr>
          <w:ilvl w:val="0"/>
          <w:numId w:val="11"/>
        </w:numPr>
        <w:autoSpaceDE w:val="0"/>
        <w:autoSpaceDN w:val="0"/>
        <w:adjustRightInd w:val="0"/>
        <w:spacing w:after="0" w:line="280" w:lineRule="exact"/>
        <w:ind w:left="714" w:hanging="357"/>
        <w:contextualSpacing w:val="0"/>
        <w:rPr>
          <w:rFonts w:cstheme="minorHAnsi"/>
        </w:rPr>
      </w:pPr>
      <w:r w:rsidRPr="00747120">
        <w:rPr>
          <w:rFonts w:cstheme="minorHAnsi"/>
        </w:rPr>
        <w:t>Folgende Kriterien fließen in die Bewertung der Jury ein:</w:t>
      </w:r>
    </w:p>
    <w:p w:rsidR="00747120" w:rsidRPr="00747120" w:rsidRDefault="00747120" w:rsidP="00747120">
      <w:pPr>
        <w:pStyle w:val="Listenabsatz"/>
        <w:numPr>
          <w:ilvl w:val="0"/>
          <w:numId w:val="23"/>
        </w:numPr>
        <w:autoSpaceDE w:val="0"/>
        <w:autoSpaceDN w:val="0"/>
        <w:adjustRightInd w:val="0"/>
        <w:spacing w:after="120" w:line="280" w:lineRule="exact"/>
        <w:contextualSpacing w:val="0"/>
        <w:rPr>
          <w:rFonts w:cstheme="minorHAnsi"/>
        </w:rPr>
      </w:pPr>
      <w:r w:rsidRPr="00747120">
        <w:rPr>
          <w:rFonts w:cstheme="minorHAnsi"/>
        </w:rPr>
        <w:t xml:space="preserve">Formgestaltung und Qualität der handwerklichen Ausführung </w:t>
      </w:r>
    </w:p>
    <w:p w:rsidR="00747120" w:rsidRPr="00747120" w:rsidRDefault="00747120" w:rsidP="00747120">
      <w:pPr>
        <w:pStyle w:val="Listenabsatz"/>
        <w:numPr>
          <w:ilvl w:val="0"/>
          <w:numId w:val="23"/>
        </w:numPr>
        <w:autoSpaceDE w:val="0"/>
        <w:autoSpaceDN w:val="0"/>
        <w:adjustRightInd w:val="0"/>
        <w:spacing w:after="120" w:line="280" w:lineRule="exact"/>
        <w:contextualSpacing w:val="0"/>
        <w:rPr>
          <w:rFonts w:cstheme="minorHAnsi"/>
        </w:rPr>
      </w:pPr>
      <w:r w:rsidRPr="00747120">
        <w:rPr>
          <w:rFonts w:cstheme="minorHAnsi"/>
        </w:rPr>
        <w:t xml:space="preserve">Material- und funktionsgerechte Umsetzung </w:t>
      </w:r>
    </w:p>
    <w:p w:rsidR="00747120" w:rsidRPr="00747120" w:rsidRDefault="00747120" w:rsidP="00747120">
      <w:pPr>
        <w:pStyle w:val="Listenabsatz"/>
        <w:numPr>
          <w:ilvl w:val="0"/>
          <w:numId w:val="23"/>
        </w:numPr>
        <w:autoSpaceDE w:val="0"/>
        <w:autoSpaceDN w:val="0"/>
        <w:adjustRightInd w:val="0"/>
        <w:spacing w:after="120" w:line="280" w:lineRule="exact"/>
        <w:contextualSpacing w:val="0"/>
        <w:rPr>
          <w:rFonts w:cstheme="minorHAnsi"/>
        </w:rPr>
      </w:pPr>
      <w:r w:rsidRPr="00747120">
        <w:rPr>
          <w:rFonts w:cstheme="minorHAnsi"/>
        </w:rPr>
        <w:t>Zukunftsweisende Gestaltung/Neuartigkeit der Idee</w:t>
      </w:r>
    </w:p>
    <w:p w:rsidR="00747120" w:rsidRPr="00747120" w:rsidRDefault="00747120" w:rsidP="00747120">
      <w:pPr>
        <w:pStyle w:val="Listenabsatz"/>
        <w:numPr>
          <w:ilvl w:val="0"/>
          <w:numId w:val="23"/>
        </w:numPr>
        <w:autoSpaceDE w:val="0"/>
        <w:autoSpaceDN w:val="0"/>
        <w:adjustRightInd w:val="0"/>
        <w:spacing w:after="120" w:line="280" w:lineRule="exact"/>
        <w:contextualSpacing w:val="0"/>
        <w:rPr>
          <w:rFonts w:cstheme="minorHAnsi"/>
        </w:rPr>
      </w:pPr>
      <w:r w:rsidRPr="00747120">
        <w:rPr>
          <w:rFonts w:cstheme="minorHAnsi"/>
        </w:rPr>
        <w:t>Erfolg/Wirtschaftlichkeit (aktuell und perspektivisch)</w:t>
      </w:r>
    </w:p>
    <w:p w:rsidR="00371306" w:rsidRPr="00747120" w:rsidRDefault="00371306" w:rsidP="00747120">
      <w:pPr>
        <w:pStyle w:val="Listenabsatz"/>
        <w:numPr>
          <w:ilvl w:val="0"/>
          <w:numId w:val="11"/>
        </w:numPr>
        <w:autoSpaceDE w:val="0"/>
        <w:autoSpaceDN w:val="0"/>
        <w:adjustRightInd w:val="0"/>
        <w:spacing w:after="0" w:line="280" w:lineRule="exact"/>
        <w:ind w:left="714" w:hanging="357"/>
        <w:contextualSpacing w:val="0"/>
        <w:rPr>
          <w:rFonts w:cstheme="minorHAnsi"/>
        </w:rPr>
      </w:pPr>
      <w:r w:rsidRPr="00747120">
        <w:rPr>
          <w:rFonts w:cstheme="minorHAnsi"/>
        </w:rPr>
        <w:t>Bewerbungs- und Bewertungsverfahren:</w:t>
      </w:r>
    </w:p>
    <w:p w:rsidR="00875D20" w:rsidRDefault="00371306" w:rsidP="006E611E">
      <w:pPr>
        <w:pStyle w:val="Listenabsatz"/>
        <w:numPr>
          <w:ilvl w:val="0"/>
          <w:numId w:val="13"/>
        </w:numPr>
        <w:autoSpaceDE w:val="0"/>
        <w:autoSpaceDN w:val="0"/>
        <w:adjustRightInd w:val="0"/>
        <w:spacing w:after="120" w:line="280" w:lineRule="exact"/>
        <w:ind w:left="1434" w:hanging="357"/>
        <w:contextualSpacing w:val="0"/>
        <w:rPr>
          <w:rFonts w:cstheme="minorHAnsi"/>
        </w:rPr>
      </w:pPr>
      <w:r w:rsidRPr="00747120">
        <w:rPr>
          <w:rFonts w:cstheme="minorHAnsi"/>
        </w:rPr>
        <w:t>Schriftliche Bewerbung im DIN A4-Format anhand des Bewerbungsleitfadens. Die Seiten sollten</w:t>
      </w:r>
      <w:r w:rsidR="0057002F" w:rsidRPr="00747120">
        <w:rPr>
          <w:rFonts w:cstheme="minorHAnsi"/>
        </w:rPr>
        <w:t xml:space="preserve"> </w:t>
      </w:r>
      <w:r w:rsidRPr="00747120">
        <w:rPr>
          <w:rFonts w:cstheme="minorHAnsi"/>
        </w:rPr>
        <w:t>einseitig beschrieben sein und ungebunden eingereicht werden. Der Eingang der Bewerbung wird per</w:t>
      </w:r>
      <w:r w:rsidR="0057002F" w:rsidRPr="00747120">
        <w:rPr>
          <w:rFonts w:cstheme="minorHAnsi"/>
        </w:rPr>
        <w:t xml:space="preserve"> </w:t>
      </w:r>
      <w:r w:rsidRPr="00747120">
        <w:rPr>
          <w:rFonts w:cstheme="minorHAnsi"/>
        </w:rPr>
        <w:t>E-Mail bestätigt.</w:t>
      </w:r>
    </w:p>
    <w:p w:rsidR="008528B8" w:rsidRPr="00747120" w:rsidRDefault="008528B8" w:rsidP="008528B8">
      <w:pPr>
        <w:pStyle w:val="Listenabsatz"/>
        <w:autoSpaceDE w:val="0"/>
        <w:autoSpaceDN w:val="0"/>
        <w:adjustRightInd w:val="0"/>
        <w:spacing w:after="120" w:line="280" w:lineRule="exact"/>
        <w:ind w:left="1434"/>
        <w:contextualSpacing w:val="0"/>
        <w:rPr>
          <w:rFonts w:cstheme="minorHAnsi"/>
        </w:rPr>
      </w:pPr>
      <w:r>
        <w:rPr>
          <w:rFonts w:cstheme="minorHAnsi"/>
        </w:rPr>
        <w:t xml:space="preserve">Es können bis zu fünf Objekte eingereicht werden. </w:t>
      </w:r>
    </w:p>
    <w:p w:rsidR="00747120" w:rsidRDefault="00747120" w:rsidP="008528B8">
      <w:pPr>
        <w:pStyle w:val="Listenabsatz"/>
        <w:autoSpaceDE w:val="0"/>
        <w:autoSpaceDN w:val="0"/>
        <w:adjustRightInd w:val="0"/>
        <w:spacing w:after="120" w:line="280" w:lineRule="exact"/>
        <w:ind w:left="1434"/>
        <w:contextualSpacing w:val="0"/>
        <w:rPr>
          <w:rFonts w:cstheme="minorHAnsi"/>
        </w:rPr>
      </w:pPr>
      <w:r w:rsidRPr="00747120">
        <w:rPr>
          <w:rFonts w:cstheme="minorHAnsi"/>
        </w:rPr>
        <w:t xml:space="preserve">Der Bewerbung ist eine aussagekräftige Fotodokumentation beizufügen (mindestens fünf Fotos </w:t>
      </w:r>
      <w:r w:rsidR="008528B8">
        <w:rPr>
          <w:rFonts w:cstheme="minorHAnsi"/>
        </w:rPr>
        <w:t xml:space="preserve">je Objekt </w:t>
      </w:r>
      <w:r w:rsidRPr="00747120">
        <w:rPr>
          <w:rFonts w:cstheme="minorHAnsi"/>
        </w:rPr>
        <w:t>als Ausdruck oder</w:t>
      </w:r>
      <w:r w:rsidR="008528B8">
        <w:rPr>
          <w:rFonts w:cstheme="minorHAnsi"/>
        </w:rPr>
        <w:t xml:space="preserve"> </w:t>
      </w:r>
      <w:proofErr w:type="spellStart"/>
      <w:r w:rsidRPr="00747120">
        <w:rPr>
          <w:rFonts w:cstheme="minorHAnsi"/>
        </w:rPr>
        <w:t>jpeg</w:t>
      </w:r>
      <w:proofErr w:type="spellEnd"/>
      <w:r w:rsidR="008528B8">
        <w:rPr>
          <w:rFonts w:cstheme="minorHAnsi"/>
        </w:rPr>
        <w:t>-Datei mit max. 300 dpi</w:t>
      </w:r>
      <w:r w:rsidRPr="00747120">
        <w:rPr>
          <w:rFonts w:cstheme="minorHAnsi"/>
        </w:rPr>
        <w:t xml:space="preserve">). </w:t>
      </w:r>
      <w:bookmarkStart w:id="2" w:name="_GoBack"/>
      <w:bookmarkEnd w:id="2"/>
      <w:r w:rsidR="008528B8" w:rsidRPr="000616BE">
        <w:rPr>
          <w:rFonts w:cstheme="minorHAnsi"/>
        </w:rPr>
        <w:t xml:space="preserve">Mit der Übermittlung erklären Sie sich einverstanden mit der gebührenfreien Veröffentlichung der </w:t>
      </w:r>
      <w:r w:rsidR="008528B8" w:rsidRPr="000616BE">
        <w:rPr>
          <w:rFonts w:cstheme="minorHAnsi"/>
        </w:rPr>
        <w:lastRenderedPageBreak/>
        <w:t>Fotos im Rahmen der Öffentlichkeitsarbeit für den Lünale-Handwerkspreis</w:t>
      </w:r>
      <w:r w:rsidR="00845DE0" w:rsidRPr="000616BE">
        <w:rPr>
          <w:rFonts w:cstheme="minorHAnsi"/>
        </w:rPr>
        <w:t xml:space="preserve">, der Name des Fotografens ist hinzuzufügen. </w:t>
      </w:r>
    </w:p>
    <w:p w:rsidR="00747120" w:rsidRPr="00747120" w:rsidRDefault="00747120" w:rsidP="00747120">
      <w:pPr>
        <w:pStyle w:val="Listenabsatz"/>
        <w:numPr>
          <w:ilvl w:val="0"/>
          <w:numId w:val="13"/>
        </w:numPr>
        <w:autoSpaceDE w:val="0"/>
        <w:autoSpaceDN w:val="0"/>
        <w:adjustRightInd w:val="0"/>
        <w:spacing w:after="120" w:line="240" w:lineRule="auto"/>
        <w:ind w:left="1434" w:hanging="357"/>
        <w:contextualSpacing w:val="0"/>
        <w:rPr>
          <w:rFonts w:cstheme="minorHAnsi"/>
        </w:rPr>
      </w:pPr>
      <w:r w:rsidRPr="00747120">
        <w:rPr>
          <w:rFonts w:cstheme="minorHAnsi"/>
        </w:rPr>
        <w:t>Fotobewertun</w:t>
      </w:r>
      <w:r w:rsidR="0037731E">
        <w:rPr>
          <w:rFonts w:cstheme="minorHAnsi"/>
        </w:rPr>
        <w:t xml:space="preserve">g </w:t>
      </w:r>
      <w:r w:rsidRPr="00747120">
        <w:rPr>
          <w:rFonts w:cstheme="minorHAnsi"/>
        </w:rPr>
        <w:t xml:space="preserve">und Vorauswahl der Objekte durch Auswahlkomitee für die folgende Jurysitzung. </w:t>
      </w:r>
    </w:p>
    <w:p w:rsidR="00747120" w:rsidRPr="00747120" w:rsidRDefault="00747120" w:rsidP="00747120">
      <w:pPr>
        <w:pStyle w:val="Listenabsatz"/>
        <w:numPr>
          <w:ilvl w:val="0"/>
          <w:numId w:val="13"/>
        </w:numPr>
        <w:autoSpaceDE w:val="0"/>
        <w:autoSpaceDN w:val="0"/>
        <w:adjustRightInd w:val="0"/>
        <w:spacing w:after="120" w:line="240" w:lineRule="auto"/>
        <w:ind w:left="1434" w:hanging="357"/>
        <w:contextualSpacing w:val="0"/>
        <w:rPr>
          <w:rFonts w:cstheme="minorHAnsi"/>
        </w:rPr>
      </w:pPr>
      <w:r w:rsidRPr="00747120">
        <w:rPr>
          <w:rFonts w:cstheme="minorHAnsi"/>
        </w:rPr>
        <w:t>Anlieferung der vorausgewählten Produkte in die Handwerkskammer in Lüneburg. An- und Abtransport der Arbeiten sowie hierfür anfallende Kosten übernimmt der Bewerbe</w:t>
      </w:r>
      <w:r w:rsidR="0037731E">
        <w:rPr>
          <w:rFonts w:cstheme="minorHAnsi"/>
        </w:rPr>
        <w:t>nde</w:t>
      </w:r>
      <w:r w:rsidRPr="00747120">
        <w:rPr>
          <w:rFonts w:cstheme="minorHAnsi"/>
        </w:rPr>
        <w:t>, für Versicherung während des An- und Abtransports sowie während der Begutachtungszeit ist durch den Bewerb</w:t>
      </w:r>
      <w:r w:rsidR="0037731E">
        <w:rPr>
          <w:rFonts w:cstheme="minorHAnsi"/>
        </w:rPr>
        <w:t xml:space="preserve">enden </w:t>
      </w:r>
      <w:r w:rsidRPr="00747120">
        <w:rPr>
          <w:rFonts w:cstheme="minorHAnsi"/>
        </w:rPr>
        <w:t>selbst zu sorgen.</w:t>
      </w:r>
    </w:p>
    <w:p w:rsidR="00747120" w:rsidRPr="00747120" w:rsidRDefault="00747120" w:rsidP="00747120">
      <w:pPr>
        <w:pStyle w:val="Listenabsatz"/>
        <w:numPr>
          <w:ilvl w:val="0"/>
          <w:numId w:val="13"/>
        </w:numPr>
        <w:autoSpaceDE w:val="0"/>
        <w:autoSpaceDN w:val="0"/>
        <w:adjustRightInd w:val="0"/>
        <w:spacing w:after="120" w:line="240" w:lineRule="auto"/>
        <w:ind w:left="1434" w:hanging="357"/>
        <w:contextualSpacing w:val="0"/>
        <w:rPr>
          <w:rFonts w:cstheme="minorHAnsi"/>
        </w:rPr>
      </w:pPr>
      <w:r w:rsidRPr="00747120">
        <w:rPr>
          <w:rFonts w:cstheme="minorHAnsi"/>
        </w:rPr>
        <w:t>Jurysitzung und Gewinnerermittlung.</w:t>
      </w:r>
    </w:p>
    <w:p w:rsidR="00747120" w:rsidRPr="00747120" w:rsidRDefault="00747120" w:rsidP="00747120">
      <w:pPr>
        <w:pStyle w:val="Listenabsatz"/>
        <w:numPr>
          <w:ilvl w:val="0"/>
          <w:numId w:val="13"/>
        </w:numPr>
        <w:autoSpaceDE w:val="0"/>
        <w:autoSpaceDN w:val="0"/>
        <w:adjustRightInd w:val="0"/>
        <w:spacing w:after="120" w:line="240" w:lineRule="auto"/>
        <w:ind w:left="1434" w:hanging="357"/>
        <w:contextualSpacing w:val="0"/>
        <w:rPr>
          <w:rFonts w:cstheme="minorHAnsi"/>
        </w:rPr>
      </w:pPr>
      <w:r w:rsidRPr="00747120">
        <w:rPr>
          <w:rFonts w:cstheme="minorHAnsi"/>
        </w:rPr>
        <w:t xml:space="preserve">Abholung der eingereichten Arbeiten nach </w:t>
      </w:r>
      <w:r w:rsidR="00845DE0">
        <w:rPr>
          <w:rFonts w:cstheme="minorHAnsi"/>
        </w:rPr>
        <w:t xml:space="preserve">Begutachtungszeit und </w:t>
      </w:r>
      <w:r w:rsidRPr="00747120">
        <w:rPr>
          <w:rFonts w:cstheme="minorHAnsi"/>
        </w:rPr>
        <w:t>Jurysitzung.</w:t>
      </w:r>
    </w:p>
    <w:p w:rsidR="00747120" w:rsidRPr="00747120" w:rsidRDefault="00747120" w:rsidP="00747120">
      <w:pPr>
        <w:pStyle w:val="Listenabsatz"/>
        <w:numPr>
          <w:ilvl w:val="0"/>
          <w:numId w:val="13"/>
        </w:numPr>
        <w:autoSpaceDE w:val="0"/>
        <w:autoSpaceDN w:val="0"/>
        <w:adjustRightInd w:val="0"/>
        <w:spacing w:after="120" w:line="240" w:lineRule="auto"/>
        <w:ind w:left="1434" w:hanging="357"/>
        <w:contextualSpacing w:val="0"/>
        <w:rPr>
          <w:rFonts w:cstheme="minorHAnsi"/>
        </w:rPr>
      </w:pPr>
      <w:r w:rsidRPr="00747120">
        <w:rPr>
          <w:rFonts w:cstheme="minorHAnsi"/>
        </w:rPr>
        <w:t>Die genauen Termine für Anlieferung und Abholung der für die Jurysitzung vorausgewählten Objekte werden den Bewerbe</w:t>
      </w:r>
      <w:r w:rsidR="0037731E">
        <w:rPr>
          <w:rFonts w:cstheme="minorHAnsi"/>
        </w:rPr>
        <w:t xml:space="preserve">nden </w:t>
      </w:r>
      <w:r w:rsidRPr="00747120">
        <w:rPr>
          <w:rFonts w:cstheme="minorHAnsi"/>
        </w:rPr>
        <w:t>zeitnah mitgeteilt.</w:t>
      </w:r>
    </w:p>
    <w:p w:rsidR="00875D20" w:rsidRPr="00747120" w:rsidRDefault="00747120" w:rsidP="006E611E">
      <w:pPr>
        <w:pStyle w:val="Listenabsatz"/>
        <w:numPr>
          <w:ilvl w:val="0"/>
          <w:numId w:val="13"/>
        </w:numPr>
        <w:autoSpaceDE w:val="0"/>
        <w:autoSpaceDN w:val="0"/>
        <w:adjustRightInd w:val="0"/>
        <w:spacing w:after="120" w:line="280" w:lineRule="exact"/>
        <w:ind w:left="1434" w:hanging="357"/>
        <w:contextualSpacing w:val="0"/>
        <w:rPr>
          <w:rFonts w:cstheme="minorHAnsi"/>
        </w:rPr>
      </w:pPr>
      <w:r w:rsidRPr="00747120">
        <w:rPr>
          <w:rFonts w:cstheme="minorHAnsi"/>
        </w:rPr>
        <w:t xml:space="preserve">Es </w:t>
      </w:r>
      <w:r w:rsidR="007C73D8" w:rsidRPr="00747120">
        <w:rPr>
          <w:rFonts w:cstheme="minorHAnsi"/>
        </w:rPr>
        <w:t xml:space="preserve">erfolgt eine </w:t>
      </w:r>
      <w:r w:rsidR="00371306" w:rsidRPr="00747120">
        <w:rPr>
          <w:rFonts w:cstheme="minorHAnsi"/>
        </w:rPr>
        <w:t>Information an alle Bewerber</w:t>
      </w:r>
      <w:r w:rsidR="00A16988" w:rsidRPr="00747120">
        <w:rPr>
          <w:rFonts w:cstheme="minorHAnsi"/>
        </w:rPr>
        <w:t>*innen</w:t>
      </w:r>
      <w:r w:rsidR="00371306" w:rsidRPr="00747120">
        <w:rPr>
          <w:rFonts w:cstheme="minorHAnsi"/>
        </w:rPr>
        <w:t xml:space="preserve">, ob ihr Wettbewerbsbeitrag zu den </w:t>
      </w:r>
      <w:r w:rsidR="007F34B7" w:rsidRPr="00747120">
        <w:rPr>
          <w:rFonts w:cstheme="minorHAnsi"/>
        </w:rPr>
        <w:t>drei</w:t>
      </w:r>
      <w:r w:rsidR="00371306" w:rsidRPr="00747120">
        <w:rPr>
          <w:rFonts w:cstheme="minorHAnsi"/>
        </w:rPr>
        <w:t xml:space="preserve"> besten gehört und somit eine</w:t>
      </w:r>
      <w:r w:rsidR="0057002F" w:rsidRPr="00747120">
        <w:rPr>
          <w:rFonts w:cstheme="minorHAnsi"/>
        </w:rPr>
        <w:t xml:space="preserve"> </w:t>
      </w:r>
      <w:r w:rsidR="00371306" w:rsidRPr="00747120">
        <w:rPr>
          <w:rFonts w:cstheme="minorHAnsi"/>
        </w:rPr>
        <w:t xml:space="preserve">Einladung </w:t>
      </w:r>
      <w:r w:rsidR="00F23898" w:rsidRPr="00747120">
        <w:rPr>
          <w:rFonts w:cstheme="minorHAnsi"/>
        </w:rPr>
        <w:t xml:space="preserve">eines Firmenvertreters </w:t>
      </w:r>
      <w:r w:rsidR="00A16988" w:rsidRPr="00747120">
        <w:rPr>
          <w:rFonts w:cstheme="minorHAnsi"/>
        </w:rPr>
        <w:t xml:space="preserve">bzw. einer Firmenvertreterin </w:t>
      </w:r>
      <w:r w:rsidR="00371306" w:rsidRPr="00747120">
        <w:rPr>
          <w:rFonts w:cstheme="minorHAnsi"/>
        </w:rPr>
        <w:t>zur Preisverleihung folgt.</w:t>
      </w:r>
    </w:p>
    <w:p w:rsidR="004D04E4" w:rsidRPr="0037731E" w:rsidRDefault="007C73D8" w:rsidP="0037731E">
      <w:pPr>
        <w:pStyle w:val="Listenabsatz"/>
        <w:numPr>
          <w:ilvl w:val="0"/>
          <w:numId w:val="13"/>
        </w:numPr>
        <w:autoSpaceDE w:val="0"/>
        <w:autoSpaceDN w:val="0"/>
        <w:adjustRightInd w:val="0"/>
        <w:spacing w:after="120" w:line="280" w:lineRule="exact"/>
        <w:contextualSpacing w:val="0"/>
        <w:rPr>
          <w:rFonts w:cstheme="minorHAnsi"/>
        </w:rPr>
      </w:pPr>
      <w:r w:rsidRPr="00747120">
        <w:rPr>
          <w:rFonts w:cstheme="minorHAnsi"/>
        </w:rPr>
        <w:t xml:space="preserve">Die </w:t>
      </w:r>
      <w:r w:rsidR="00371306" w:rsidRPr="00747120">
        <w:rPr>
          <w:rFonts w:cstheme="minorHAnsi"/>
        </w:rPr>
        <w:t>Bekanntgabe des Gewinners</w:t>
      </w:r>
      <w:r w:rsidR="00A16988" w:rsidRPr="00747120">
        <w:rPr>
          <w:rFonts w:cstheme="minorHAnsi"/>
        </w:rPr>
        <w:t>/der Gewinnerin</w:t>
      </w:r>
      <w:r w:rsidR="00371306" w:rsidRPr="00747120">
        <w:rPr>
          <w:rFonts w:cstheme="minorHAnsi"/>
        </w:rPr>
        <w:t xml:space="preserve"> und </w:t>
      </w:r>
      <w:r w:rsidRPr="00747120">
        <w:rPr>
          <w:rFonts w:cstheme="minorHAnsi"/>
        </w:rPr>
        <w:t xml:space="preserve">die </w:t>
      </w:r>
      <w:r w:rsidR="00371306" w:rsidRPr="00747120">
        <w:rPr>
          <w:rFonts w:cstheme="minorHAnsi"/>
        </w:rPr>
        <w:t>Übergabe des Preises</w:t>
      </w:r>
      <w:r w:rsidRPr="00747120">
        <w:rPr>
          <w:rFonts w:cstheme="minorHAnsi"/>
        </w:rPr>
        <w:t xml:space="preserve"> erfolgt</w:t>
      </w:r>
      <w:r w:rsidR="00371306" w:rsidRPr="00747120">
        <w:rPr>
          <w:rFonts w:cstheme="minorHAnsi"/>
        </w:rPr>
        <w:t xml:space="preserve"> im Rahmen des Lünale-Festakts</w:t>
      </w:r>
      <w:r w:rsidR="00C70051" w:rsidRPr="00747120">
        <w:rPr>
          <w:rFonts w:cstheme="minorHAnsi"/>
        </w:rPr>
        <w:t xml:space="preserve"> </w:t>
      </w:r>
      <w:r w:rsidR="007F34B7" w:rsidRPr="00747120">
        <w:rPr>
          <w:rFonts w:cstheme="minorHAnsi"/>
        </w:rPr>
        <w:t>am 0</w:t>
      </w:r>
      <w:r w:rsidR="001A52A7" w:rsidRPr="00747120">
        <w:rPr>
          <w:rFonts w:cstheme="minorHAnsi"/>
        </w:rPr>
        <w:t>8</w:t>
      </w:r>
      <w:r w:rsidR="007F34B7" w:rsidRPr="00747120">
        <w:rPr>
          <w:rFonts w:cstheme="minorHAnsi"/>
        </w:rPr>
        <w:t>.</w:t>
      </w:r>
      <w:r w:rsidR="00FF779D" w:rsidRPr="00747120">
        <w:rPr>
          <w:rFonts w:cstheme="minorHAnsi"/>
        </w:rPr>
        <w:t xml:space="preserve"> November </w:t>
      </w:r>
      <w:r w:rsidR="00E26534" w:rsidRPr="00747120">
        <w:rPr>
          <w:rFonts w:cstheme="minorHAnsi"/>
        </w:rPr>
        <w:t>202</w:t>
      </w:r>
      <w:r w:rsidR="001A52A7" w:rsidRPr="00747120">
        <w:rPr>
          <w:rFonts w:cstheme="minorHAnsi"/>
        </w:rPr>
        <w:t>4</w:t>
      </w:r>
      <w:r w:rsidR="00E26534" w:rsidRPr="00747120">
        <w:rPr>
          <w:rFonts w:cstheme="minorHAnsi"/>
          <w:color w:val="FF0000"/>
        </w:rPr>
        <w:t xml:space="preserve"> </w:t>
      </w:r>
      <w:r w:rsidR="00C70051" w:rsidRPr="00747120">
        <w:rPr>
          <w:rFonts w:cstheme="minorHAnsi"/>
        </w:rPr>
        <w:t>in Lüneburg.</w:t>
      </w:r>
    </w:p>
    <w:p w:rsidR="005E6F17" w:rsidRPr="00877AE0" w:rsidRDefault="00371306" w:rsidP="006E611E">
      <w:pPr>
        <w:pStyle w:val="Listenabsatz"/>
        <w:numPr>
          <w:ilvl w:val="0"/>
          <w:numId w:val="11"/>
        </w:numPr>
        <w:autoSpaceDE w:val="0"/>
        <w:autoSpaceDN w:val="0"/>
        <w:adjustRightInd w:val="0"/>
        <w:spacing w:after="120" w:line="280" w:lineRule="exact"/>
        <w:ind w:left="714" w:hanging="357"/>
        <w:contextualSpacing w:val="0"/>
        <w:rPr>
          <w:rFonts w:cstheme="minorHAnsi"/>
        </w:rPr>
      </w:pPr>
      <w:r w:rsidRPr="00877AE0">
        <w:rPr>
          <w:rFonts w:cstheme="minorHAnsi"/>
        </w:rPr>
        <w:t>Alle Personen, die die Bewerbungsunterlagen lesen und beurteilen, verpflichten sich, die Informationen</w:t>
      </w:r>
      <w:r w:rsidR="0057002F" w:rsidRPr="00877AE0">
        <w:rPr>
          <w:rFonts w:cstheme="minorHAnsi"/>
        </w:rPr>
        <w:t xml:space="preserve"> </w:t>
      </w:r>
      <w:r w:rsidRPr="00877AE0">
        <w:rPr>
          <w:rFonts w:cstheme="minorHAnsi"/>
        </w:rPr>
        <w:t>und Daten vertraulich – insbesondere gegenüber unbeteiligten Dritten – zu behandeln.</w:t>
      </w:r>
    </w:p>
    <w:p w:rsidR="005E6F17" w:rsidRPr="00877AE0" w:rsidRDefault="00371306" w:rsidP="006E611E">
      <w:pPr>
        <w:pStyle w:val="Listenabsatz"/>
        <w:numPr>
          <w:ilvl w:val="0"/>
          <w:numId w:val="11"/>
        </w:numPr>
        <w:autoSpaceDE w:val="0"/>
        <w:autoSpaceDN w:val="0"/>
        <w:adjustRightInd w:val="0"/>
        <w:spacing w:after="120" w:line="280" w:lineRule="exact"/>
        <w:ind w:left="714" w:hanging="357"/>
        <w:contextualSpacing w:val="0"/>
        <w:rPr>
          <w:rFonts w:cstheme="minorHAnsi"/>
        </w:rPr>
      </w:pPr>
      <w:r w:rsidRPr="00877AE0">
        <w:rPr>
          <w:rFonts w:cstheme="minorHAnsi"/>
        </w:rPr>
        <w:t xml:space="preserve">Gemäß </w:t>
      </w:r>
      <w:r w:rsidR="00FF779D" w:rsidRPr="00877AE0">
        <w:rPr>
          <w:rFonts w:cstheme="minorHAnsi"/>
        </w:rPr>
        <w:t>der DSGVO</w:t>
      </w:r>
      <w:r w:rsidRPr="00877AE0">
        <w:rPr>
          <w:rFonts w:cstheme="minorHAnsi"/>
        </w:rPr>
        <w:t xml:space="preserve"> wird darauf hingewiesen, dass die Teilnehmerdaten des Wettbewerbs</w:t>
      </w:r>
      <w:r w:rsidR="0057002F" w:rsidRPr="00877AE0">
        <w:rPr>
          <w:rFonts w:cstheme="minorHAnsi"/>
        </w:rPr>
        <w:t xml:space="preserve"> </w:t>
      </w:r>
      <w:r w:rsidRPr="00877AE0">
        <w:rPr>
          <w:rFonts w:cstheme="minorHAnsi"/>
        </w:rPr>
        <w:t>in einer Datei gespeichert und verarbeitet werden.</w:t>
      </w:r>
    </w:p>
    <w:p w:rsidR="005E6F17" w:rsidRPr="00877AE0" w:rsidRDefault="00371306" w:rsidP="006E611E">
      <w:pPr>
        <w:pStyle w:val="Listenabsatz"/>
        <w:numPr>
          <w:ilvl w:val="0"/>
          <w:numId w:val="11"/>
        </w:numPr>
        <w:autoSpaceDE w:val="0"/>
        <w:autoSpaceDN w:val="0"/>
        <w:adjustRightInd w:val="0"/>
        <w:spacing w:after="120" w:line="280" w:lineRule="exact"/>
        <w:ind w:left="714" w:hanging="357"/>
        <w:contextualSpacing w:val="0"/>
        <w:rPr>
          <w:rFonts w:cstheme="minorHAnsi"/>
        </w:rPr>
      </w:pPr>
      <w:r w:rsidRPr="00877AE0">
        <w:rPr>
          <w:rFonts w:cstheme="minorHAnsi"/>
        </w:rPr>
        <w:t>Schadensersatzansprüche jeglicher Art aus der Überlassung der Unterlagen, der Gesch</w:t>
      </w:r>
      <w:r w:rsidR="005E6F17" w:rsidRPr="00877AE0">
        <w:rPr>
          <w:rFonts w:cstheme="minorHAnsi"/>
        </w:rPr>
        <w:t xml:space="preserve">äftsidee </w:t>
      </w:r>
      <w:r w:rsidRPr="00877AE0">
        <w:rPr>
          <w:rFonts w:cstheme="minorHAnsi"/>
        </w:rPr>
        <w:t>und/oder</w:t>
      </w:r>
      <w:r w:rsidR="0057002F" w:rsidRPr="00877AE0">
        <w:rPr>
          <w:rFonts w:cstheme="minorHAnsi"/>
        </w:rPr>
        <w:t xml:space="preserve"> </w:t>
      </w:r>
      <w:r w:rsidRPr="00877AE0">
        <w:rPr>
          <w:rFonts w:cstheme="minorHAnsi"/>
        </w:rPr>
        <w:t>des Geschäftsplans sind ausgeschlossen. Ein Anspruch auf Rücksendung der eingereichten Bewerbungsunterlagen</w:t>
      </w:r>
      <w:r w:rsidR="0057002F" w:rsidRPr="00877AE0">
        <w:rPr>
          <w:rFonts w:cstheme="minorHAnsi"/>
        </w:rPr>
        <w:t xml:space="preserve"> </w:t>
      </w:r>
      <w:r w:rsidRPr="00877AE0">
        <w:rPr>
          <w:rFonts w:cstheme="minorHAnsi"/>
        </w:rPr>
        <w:t>besteht nicht.</w:t>
      </w:r>
    </w:p>
    <w:p w:rsidR="005E6F17" w:rsidRPr="00877AE0" w:rsidRDefault="00371306" w:rsidP="006E611E">
      <w:pPr>
        <w:pStyle w:val="Listenabsatz"/>
        <w:numPr>
          <w:ilvl w:val="0"/>
          <w:numId w:val="11"/>
        </w:numPr>
        <w:autoSpaceDE w:val="0"/>
        <w:autoSpaceDN w:val="0"/>
        <w:adjustRightInd w:val="0"/>
        <w:spacing w:after="120" w:line="280" w:lineRule="exact"/>
        <w:ind w:left="714" w:hanging="357"/>
        <w:contextualSpacing w:val="0"/>
        <w:rPr>
          <w:rFonts w:cstheme="minorHAnsi"/>
        </w:rPr>
      </w:pPr>
      <w:r w:rsidRPr="00877AE0">
        <w:rPr>
          <w:rFonts w:cstheme="minorHAnsi"/>
        </w:rPr>
        <w:t>Ein Rechtsanspruch auf Prämierung wird ausgeschlossen.</w:t>
      </w:r>
    </w:p>
    <w:p w:rsidR="00371306" w:rsidRPr="00877AE0" w:rsidRDefault="00371306" w:rsidP="006E611E">
      <w:pPr>
        <w:pStyle w:val="Listenabsatz"/>
        <w:numPr>
          <w:ilvl w:val="0"/>
          <w:numId w:val="11"/>
        </w:numPr>
        <w:autoSpaceDE w:val="0"/>
        <w:autoSpaceDN w:val="0"/>
        <w:adjustRightInd w:val="0"/>
        <w:spacing w:after="120" w:line="280" w:lineRule="exact"/>
        <w:contextualSpacing w:val="0"/>
        <w:rPr>
          <w:rFonts w:cstheme="minorHAnsi"/>
        </w:rPr>
      </w:pPr>
      <w:r w:rsidRPr="00877AE0">
        <w:rPr>
          <w:rFonts w:cstheme="minorHAnsi"/>
        </w:rPr>
        <w:t xml:space="preserve">Mit der Unterschrift auf dem Bewerbungsbogen werden diese Ausschreibungsbedingungen </w:t>
      </w:r>
      <w:r w:rsidR="00856CA7" w:rsidRPr="00877AE0">
        <w:rPr>
          <w:rFonts w:cstheme="minorHAnsi"/>
        </w:rPr>
        <w:br/>
      </w:r>
      <w:r w:rsidRPr="00877AE0">
        <w:rPr>
          <w:rFonts w:cstheme="minorHAnsi"/>
        </w:rPr>
        <w:t>verbindlich</w:t>
      </w:r>
      <w:r w:rsidR="00856CA7" w:rsidRPr="00877AE0">
        <w:rPr>
          <w:rFonts w:cstheme="minorHAnsi"/>
        </w:rPr>
        <w:t>.</w:t>
      </w:r>
    </w:p>
    <w:sectPr w:rsidR="00371306" w:rsidRPr="00877AE0" w:rsidSect="005E6F17">
      <w:headerReference w:type="default" r:id="rId14"/>
      <w:pgSz w:w="11906" w:h="16838"/>
      <w:pgMar w:top="1701"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95B" w:rsidRDefault="002E195B" w:rsidP="002E195B">
      <w:pPr>
        <w:spacing w:after="0" w:line="240" w:lineRule="auto"/>
      </w:pPr>
      <w:r>
        <w:separator/>
      </w:r>
    </w:p>
  </w:endnote>
  <w:endnote w:type="continuationSeparator" w:id="0">
    <w:p w:rsidR="002E195B" w:rsidRDefault="002E195B" w:rsidP="002E1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95B" w:rsidRDefault="002E195B" w:rsidP="002E195B">
      <w:pPr>
        <w:spacing w:after="0" w:line="240" w:lineRule="auto"/>
      </w:pPr>
      <w:r>
        <w:separator/>
      </w:r>
    </w:p>
  </w:footnote>
  <w:footnote w:type="continuationSeparator" w:id="0">
    <w:p w:rsidR="002E195B" w:rsidRDefault="002E195B" w:rsidP="002E19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95B" w:rsidRDefault="002E195B">
    <w:pPr>
      <w:pStyle w:val="Kopfzeile"/>
    </w:pPr>
    <w:r>
      <w:rPr>
        <w:noProof/>
        <w:lang w:eastAsia="de-DE"/>
      </w:rPr>
      <w:drawing>
        <wp:anchor distT="0" distB="0" distL="114300" distR="114300" simplePos="0" relativeHeight="251658240" behindDoc="0" locked="0" layoutInCell="1" allowOverlap="1" wp14:anchorId="2FA90F5A" wp14:editId="03BECC76">
          <wp:simplePos x="0" y="0"/>
          <wp:positionH relativeFrom="column">
            <wp:posOffset>3792855</wp:posOffset>
          </wp:positionH>
          <wp:positionV relativeFrom="paragraph">
            <wp:posOffset>-31476</wp:posOffset>
          </wp:positionV>
          <wp:extent cx="2340000" cy="302400"/>
          <wp:effectExtent l="0" t="0" r="3175" b="254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K_45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0000" cy="30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48D9"/>
    <w:multiLevelType w:val="hybridMultilevel"/>
    <w:tmpl w:val="CD56ED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B57498"/>
    <w:multiLevelType w:val="hybridMultilevel"/>
    <w:tmpl w:val="B268F298"/>
    <w:lvl w:ilvl="0" w:tplc="54FCAC7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BF6BEB"/>
    <w:multiLevelType w:val="hybridMultilevel"/>
    <w:tmpl w:val="E9C4C438"/>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 w15:restartNumberingAfterBreak="0">
    <w:nsid w:val="0E0474D8"/>
    <w:multiLevelType w:val="hybridMultilevel"/>
    <w:tmpl w:val="A2E812E8"/>
    <w:lvl w:ilvl="0" w:tplc="24D678D2">
      <w:numFmt w:val="bullet"/>
      <w:lvlText w:val="-"/>
      <w:lvlJc w:val="left"/>
      <w:pPr>
        <w:ind w:left="720" w:hanging="360"/>
      </w:pPr>
      <w:rPr>
        <w:rFonts w:ascii="Calibri" w:eastAsiaTheme="minorHAnsi" w:hAnsi="Calibri" w:cs="Calibri"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5F5F02"/>
    <w:multiLevelType w:val="hybridMultilevel"/>
    <w:tmpl w:val="916A1F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9E4831"/>
    <w:multiLevelType w:val="hybridMultilevel"/>
    <w:tmpl w:val="99B0A028"/>
    <w:lvl w:ilvl="0" w:tplc="04070001">
      <w:start w:val="1"/>
      <w:numFmt w:val="bullet"/>
      <w:lvlText w:val=""/>
      <w:lvlJc w:val="left"/>
      <w:pPr>
        <w:ind w:left="1434" w:hanging="360"/>
      </w:pPr>
      <w:rPr>
        <w:rFonts w:ascii="Symbol" w:hAnsi="Symbol" w:hint="default"/>
      </w:rPr>
    </w:lvl>
    <w:lvl w:ilvl="1" w:tplc="04070019" w:tentative="1">
      <w:start w:val="1"/>
      <w:numFmt w:val="lowerLetter"/>
      <w:lvlText w:val="%2."/>
      <w:lvlJc w:val="left"/>
      <w:pPr>
        <w:ind w:left="2154" w:hanging="360"/>
      </w:pPr>
    </w:lvl>
    <w:lvl w:ilvl="2" w:tplc="0407001B" w:tentative="1">
      <w:start w:val="1"/>
      <w:numFmt w:val="lowerRoman"/>
      <w:lvlText w:val="%3."/>
      <w:lvlJc w:val="right"/>
      <w:pPr>
        <w:ind w:left="2874" w:hanging="180"/>
      </w:pPr>
    </w:lvl>
    <w:lvl w:ilvl="3" w:tplc="0407000F" w:tentative="1">
      <w:start w:val="1"/>
      <w:numFmt w:val="decimal"/>
      <w:lvlText w:val="%4."/>
      <w:lvlJc w:val="left"/>
      <w:pPr>
        <w:ind w:left="3594" w:hanging="360"/>
      </w:pPr>
    </w:lvl>
    <w:lvl w:ilvl="4" w:tplc="04070019" w:tentative="1">
      <w:start w:val="1"/>
      <w:numFmt w:val="lowerLetter"/>
      <w:lvlText w:val="%5."/>
      <w:lvlJc w:val="left"/>
      <w:pPr>
        <w:ind w:left="4314" w:hanging="360"/>
      </w:pPr>
    </w:lvl>
    <w:lvl w:ilvl="5" w:tplc="0407001B" w:tentative="1">
      <w:start w:val="1"/>
      <w:numFmt w:val="lowerRoman"/>
      <w:lvlText w:val="%6."/>
      <w:lvlJc w:val="right"/>
      <w:pPr>
        <w:ind w:left="5034" w:hanging="180"/>
      </w:pPr>
    </w:lvl>
    <w:lvl w:ilvl="6" w:tplc="0407000F" w:tentative="1">
      <w:start w:val="1"/>
      <w:numFmt w:val="decimal"/>
      <w:lvlText w:val="%7."/>
      <w:lvlJc w:val="left"/>
      <w:pPr>
        <w:ind w:left="5754" w:hanging="360"/>
      </w:pPr>
    </w:lvl>
    <w:lvl w:ilvl="7" w:tplc="04070019" w:tentative="1">
      <w:start w:val="1"/>
      <w:numFmt w:val="lowerLetter"/>
      <w:lvlText w:val="%8."/>
      <w:lvlJc w:val="left"/>
      <w:pPr>
        <w:ind w:left="6474" w:hanging="360"/>
      </w:pPr>
    </w:lvl>
    <w:lvl w:ilvl="8" w:tplc="0407001B" w:tentative="1">
      <w:start w:val="1"/>
      <w:numFmt w:val="lowerRoman"/>
      <w:lvlText w:val="%9."/>
      <w:lvlJc w:val="right"/>
      <w:pPr>
        <w:ind w:left="7194" w:hanging="180"/>
      </w:pPr>
    </w:lvl>
  </w:abstractNum>
  <w:abstractNum w:abstractNumId="6" w15:restartNumberingAfterBreak="0">
    <w:nsid w:val="1C146E99"/>
    <w:multiLevelType w:val="hybridMultilevel"/>
    <w:tmpl w:val="5F304F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4226EB3"/>
    <w:multiLevelType w:val="hybridMultilevel"/>
    <w:tmpl w:val="0E72AC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7AF215D"/>
    <w:multiLevelType w:val="hybridMultilevel"/>
    <w:tmpl w:val="7D72E1A2"/>
    <w:lvl w:ilvl="0" w:tplc="6B6A41F4">
      <w:start w:val="2"/>
      <w:numFmt w:val="bullet"/>
      <w:lvlText w:val=""/>
      <w:lvlJc w:val="left"/>
      <w:pPr>
        <w:ind w:left="1794" w:hanging="360"/>
      </w:pPr>
      <w:rPr>
        <w:rFonts w:ascii="Wingdings" w:eastAsiaTheme="minorHAnsi" w:hAnsi="Wingdings" w:cstheme="minorHAnsi" w:hint="default"/>
      </w:rPr>
    </w:lvl>
    <w:lvl w:ilvl="1" w:tplc="04070003" w:tentative="1">
      <w:start w:val="1"/>
      <w:numFmt w:val="bullet"/>
      <w:lvlText w:val="o"/>
      <w:lvlJc w:val="left"/>
      <w:pPr>
        <w:ind w:left="2514" w:hanging="360"/>
      </w:pPr>
      <w:rPr>
        <w:rFonts w:ascii="Courier New" w:hAnsi="Courier New" w:cs="Courier New" w:hint="default"/>
      </w:rPr>
    </w:lvl>
    <w:lvl w:ilvl="2" w:tplc="04070005" w:tentative="1">
      <w:start w:val="1"/>
      <w:numFmt w:val="bullet"/>
      <w:lvlText w:val=""/>
      <w:lvlJc w:val="left"/>
      <w:pPr>
        <w:ind w:left="3234" w:hanging="360"/>
      </w:pPr>
      <w:rPr>
        <w:rFonts w:ascii="Wingdings" w:hAnsi="Wingdings" w:hint="default"/>
      </w:rPr>
    </w:lvl>
    <w:lvl w:ilvl="3" w:tplc="04070001" w:tentative="1">
      <w:start w:val="1"/>
      <w:numFmt w:val="bullet"/>
      <w:lvlText w:val=""/>
      <w:lvlJc w:val="left"/>
      <w:pPr>
        <w:ind w:left="3954" w:hanging="360"/>
      </w:pPr>
      <w:rPr>
        <w:rFonts w:ascii="Symbol" w:hAnsi="Symbol" w:hint="default"/>
      </w:rPr>
    </w:lvl>
    <w:lvl w:ilvl="4" w:tplc="04070003" w:tentative="1">
      <w:start w:val="1"/>
      <w:numFmt w:val="bullet"/>
      <w:lvlText w:val="o"/>
      <w:lvlJc w:val="left"/>
      <w:pPr>
        <w:ind w:left="4674" w:hanging="360"/>
      </w:pPr>
      <w:rPr>
        <w:rFonts w:ascii="Courier New" w:hAnsi="Courier New" w:cs="Courier New" w:hint="default"/>
      </w:rPr>
    </w:lvl>
    <w:lvl w:ilvl="5" w:tplc="04070005" w:tentative="1">
      <w:start w:val="1"/>
      <w:numFmt w:val="bullet"/>
      <w:lvlText w:val=""/>
      <w:lvlJc w:val="left"/>
      <w:pPr>
        <w:ind w:left="5394" w:hanging="360"/>
      </w:pPr>
      <w:rPr>
        <w:rFonts w:ascii="Wingdings" w:hAnsi="Wingdings" w:hint="default"/>
      </w:rPr>
    </w:lvl>
    <w:lvl w:ilvl="6" w:tplc="04070001" w:tentative="1">
      <w:start w:val="1"/>
      <w:numFmt w:val="bullet"/>
      <w:lvlText w:val=""/>
      <w:lvlJc w:val="left"/>
      <w:pPr>
        <w:ind w:left="6114" w:hanging="360"/>
      </w:pPr>
      <w:rPr>
        <w:rFonts w:ascii="Symbol" w:hAnsi="Symbol" w:hint="default"/>
      </w:rPr>
    </w:lvl>
    <w:lvl w:ilvl="7" w:tplc="04070003" w:tentative="1">
      <w:start w:val="1"/>
      <w:numFmt w:val="bullet"/>
      <w:lvlText w:val="o"/>
      <w:lvlJc w:val="left"/>
      <w:pPr>
        <w:ind w:left="6834" w:hanging="360"/>
      </w:pPr>
      <w:rPr>
        <w:rFonts w:ascii="Courier New" w:hAnsi="Courier New" w:cs="Courier New" w:hint="default"/>
      </w:rPr>
    </w:lvl>
    <w:lvl w:ilvl="8" w:tplc="04070005" w:tentative="1">
      <w:start w:val="1"/>
      <w:numFmt w:val="bullet"/>
      <w:lvlText w:val=""/>
      <w:lvlJc w:val="left"/>
      <w:pPr>
        <w:ind w:left="7554" w:hanging="360"/>
      </w:pPr>
      <w:rPr>
        <w:rFonts w:ascii="Wingdings" w:hAnsi="Wingdings" w:hint="default"/>
      </w:rPr>
    </w:lvl>
  </w:abstractNum>
  <w:abstractNum w:abstractNumId="9" w15:restartNumberingAfterBreak="0">
    <w:nsid w:val="34846418"/>
    <w:multiLevelType w:val="hybridMultilevel"/>
    <w:tmpl w:val="82CC6E38"/>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0" w15:restartNumberingAfterBreak="0">
    <w:nsid w:val="372F56A5"/>
    <w:multiLevelType w:val="hybridMultilevel"/>
    <w:tmpl w:val="39BEA0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7F55DD8"/>
    <w:multiLevelType w:val="hybridMultilevel"/>
    <w:tmpl w:val="EE50290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2" w15:restartNumberingAfterBreak="0">
    <w:nsid w:val="385C588F"/>
    <w:multiLevelType w:val="hybridMultilevel"/>
    <w:tmpl w:val="7362E89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3" w15:restartNumberingAfterBreak="0">
    <w:nsid w:val="3FE90712"/>
    <w:multiLevelType w:val="hybridMultilevel"/>
    <w:tmpl w:val="5AA607EA"/>
    <w:lvl w:ilvl="0" w:tplc="A5C8572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A567A44"/>
    <w:multiLevelType w:val="hybridMultilevel"/>
    <w:tmpl w:val="A5BCA4C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551A1129"/>
    <w:multiLevelType w:val="hybridMultilevel"/>
    <w:tmpl w:val="17521C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5D7513C"/>
    <w:multiLevelType w:val="hybridMultilevel"/>
    <w:tmpl w:val="D36C55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68A2A85"/>
    <w:multiLevelType w:val="hybridMultilevel"/>
    <w:tmpl w:val="8034BF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7872C9C"/>
    <w:multiLevelType w:val="hybridMultilevel"/>
    <w:tmpl w:val="50A099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01F4030"/>
    <w:multiLevelType w:val="hybridMultilevel"/>
    <w:tmpl w:val="B53405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4C410F2"/>
    <w:multiLevelType w:val="hybridMultilevel"/>
    <w:tmpl w:val="72B284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68765209"/>
    <w:multiLevelType w:val="hybridMultilevel"/>
    <w:tmpl w:val="611853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BC24CEF"/>
    <w:multiLevelType w:val="hybridMultilevel"/>
    <w:tmpl w:val="60A89ED0"/>
    <w:lvl w:ilvl="0" w:tplc="04070003">
      <w:start w:val="1"/>
      <w:numFmt w:val="bullet"/>
      <w:lvlText w:val="o"/>
      <w:lvlJc w:val="left"/>
      <w:pPr>
        <w:ind w:left="1854" w:hanging="360"/>
      </w:pPr>
      <w:rPr>
        <w:rFonts w:ascii="Courier New" w:hAnsi="Courier New" w:cs="Courier New"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3" w15:restartNumberingAfterBreak="0">
    <w:nsid w:val="6E545F0E"/>
    <w:multiLevelType w:val="hybridMultilevel"/>
    <w:tmpl w:val="A940A72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4" w15:restartNumberingAfterBreak="0">
    <w:nsid w:val="76FA181A"/>
    <w:multiLevelType w:val="hybridMultilevel"/>
    <w:tmpl w:val="34D88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18"/>
  </w:num>
  <w:num w:numId="4">
    <w:abstractNumId w:val="10"/>
  </w:num>
  <w:num w:numId="5">
    <w:abstractNumId w:val="6"/>
  </w:num>
  <w:num w:numId="6">
    <w:abstractNumId w:val="21"/>
  </w:num>
  <w:num w:numId="7">
    <w:abstractNumId w:val="4"/>
  </w:num>
  <w:num w:numId="8">
    <w:abstractNumId w:val="0"/>
  </w:num>
  <w:num w:numId="9">
    <w:abstractNumId w:val="19"/>
  </w:num>
  <w:num w:numId="10">
    <w:abstractNumId w:val="15"/>
  </w:num>
  <w:num w:numId="11">
    <w:abstractNumId w:val="16"/>
  </w:num>
  <w:num w:numId="12">
    <w:abstractNumId w:val="23"/>
  </w:num>
  <w:num w:numId="13">
    <w:abstractNumId w:val="14"/>
  </w:num>
  <w:num w:numId="14">
    <w:abstractNumId w:val="17"/>
  </w:num>
  <w:num w:numId="15">
    <w:abstractNumId w:val="22"/>
  </w:num>
  <w:num w:numId="16">
    <w:abstractNumId w:val="1"/>
  </w:num>
  <w:num w:numId="17">
    <w:abstractNumId w:val="3"/>
  </w:num>
  <w:num w:numId="18">
    <w:abstractNumId w:val="13"/>
  </w:num>
  <w:num w:numId="19">
    <w:abstractNumId w:val="12"/>
  </w:num>
  <w:num w:numId="20">
    <w:abstractNumId w:val="5"/>
  </w:num>
  <w:num w:numId="21">
    <w:abstractNumId w:val="2"/>
  </w:num>
  <w:num w:numId="22">
    <w:abstractNumId w:val="9"/>
  </w:num>
  <w:num w:numId="23">
    <w:abstractNumId w:val="11"/>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autoHyphenation/>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306"/>
    <w:rsid w:val="000050EF"/>
    <w:rsid w:val="00012247"/>
    <w:rsid w:val="00032E75"/>
    <w:rsid w:val="00047388"/>
    <w:rsid w:val="000536B8"/>
    <w:rsid w:val="0005527F"/>
    <w:rsid w:val="000616BE"/>
    <w:rsid w:val="00083915"/>
    <w:rsid w:val="00161125"/>
    <w:rsid w:val="00175C60"/>
    <w:rsid w:val="00177557"/>
    <w:rsid w:val="00181037"/>
    <w:rsid w:val="001A52A7"/>
    <w:rsid w:val="001B68C0"/>
    <w:rsid w:val="001D4C2C"/>
    <w:rsid w:val="00214A57"/>
    <w:rsid w:val="00244AD2"/>
    <w:rsid w:val="00245D3B"/>
    <w:rsid w:val="00251347"/>
    <w:rsid w:val="00254981"/>
    <w:rsid w:val="002E0B47"/>
    <w:rsid w:val="002E195B"/>
    <w:rsid w:val="00337808"/>
    <w:rsid w:val="00342EB3"/>
    <w:rsid w:val="00357B48"/>
    <w:rsid w:val="003610CB"/>
    <w:rsid w:val="00364444"/>
    <w:rsid w:val="00371306"/>
    <w:rsid w:val="003719DF"/>
    <w:rsid w:val="0037731E"/>
    <w:rsid w:val="003C0755"/>
    <w:rsid w:val="00402D1B"/>
    <w:rsid w:val="0040620A"/>
    <w:rsid w:val="00413DAC"/>
    <w:rsid w:val="00417E79"/>
    <w:rsid w:val="004269A1"/>
    <w:rsid w:val="00443595"/>
    <w:rsid w:val="00444A18"/>
    <w:rsid w:val="0045212D"/>
    <w:rsid w:val="004553D4"/>
    <w:rsid w:val="00481527"/>
    <w:rsid w:val="004874A0"/>
    <w:rsid w:val="004A137C"/>
    <w:rsid w:val="004B3668"/>
    <w:rsid w:val="004C3AD0"/>
    <w:rsid w:val="004D04E4"/>
    <w:rsid w:val="004F4A02"/>
    <w:rsid w:val="00555A7D"/>
    <w:rsid w:val="0057002F"/>
    <w:rsid w:val="00581F0C"/>
    <w:rsid w:val="0059414F"/>
    <w:rsid w:val="005B09A2"/>
    <w:rsid w:val="005C29BC"/>
    <w:rsid w:val="005D3EEA"/>
    <w:rsid w:val="005D45EF"/>
    <w:rsid w:val="005E2463"/>
    <w:rsid w:val="005E6F17"/>
    <w:rsid w:val="005F53D4"/>
    <w:rsid w:val="00604C13"/>
    <w:rsid w:val="00607F6B"/>
    <w:rsid w:val="00622BDB"/>
    <w:rsid w:val="00624736"/>
    <w:rsid w:val="00646154"/>
    <w:rsid w:val="006461A0"/>
    <w:rsid w:val="0065297D"/>
    <w:rsid w:val="00655677"/>
    <w:rsid w:val="0067609E"/>
    <w:rsid w:val="00677A5A"/>
    <w:rsid w:val="006A4368"/>
    <w:rsid w:val="006C0C4E"/>
    <w:rsid w:val="006E611E"/>
    <w:rsid w:val="006E6FB2"/>
    <w:rsid w:val="00700075"/>
    <w:rsid w:val="00726152"/>
    <w:rsid w:val="00747120"/>
    <w:rsid w:val="00763F2A"/>
    <w:rsid w:val="00767A98"/>
    <w:rsid w:val="00774D5B"/>
    <w:rsid w:val="007A038E"/>
    <w:rsid w:val="007A4A77"/>
    <w:rsid w:val="007C73D8"/>
    <w:rsid w:val="007D59E6"/>
    <w:rsid w:val="007E23B5"/>
    <w:rsid w:val="007F34B7"/>
    <w:rsid w:val="00822340"/>
    <w:rsid w:val="0083557A"/>
    <w:rsid w:val="00840212"/>
    <w:rsid w:val="00840D69"/>
    <w:rsid w:val="008458D4"/>
    <w:rsid w:val="00845DE0"/>
    <w:rsid w:val="008528B8"/>
    <w:rsid w:val="00856CA7"/>
    <w:rsid w:val="00862632"/>
    <w:rsid w:val="00875D20"/>
    <w:rsid w:val="00877AE0"/>
    <w:rsid w:val="008869F9"/>
    <w:rsid w:val="00887D81"/>
    <w:rsid w:val="008B422B"/>
    <w:rsid w:val="008B7BEE"/>
    <w:rsid w:val="008F2CE7"/>
    <w:rsid w:val="00990A78"/>
    <w:rsid w:val="009A3E62"/>
    <w:rsid w:val="009B4DAE"/>
    <w:rsid w:val="009C15E1"/>
    <w:rsid w:val="009E3F00"/>
    <w:rsid w:val="009F4173"/>
    <w:rsid w:val="00A03616"/>
    <w:rsid w:val="00A03703"/>
    <w:rsid w:val="00A16988"/>
    <w:rsid w:val="00A251E1"/>
    <w:rsid w:val="00A66428"/>
    <w:rsid w:val="00AC1C59"/>
    <w:rsid w:val="00AD2CBF"/>
    <w:rsid w:val="00AD4495"/>
    <w:rsid w:val="00AD700D"/>
    <w:rsid w:val="00AE59D6"/>
    <w:rsid w:val="00AF4850"/>
    <w:rsid w:val="00B14770"/>
    <w:rsid w:val="00B26E3F"/>
    <w:rsid w:val="00B33E71"/>
    <w:rsid w:val="00B43F90"/>
    <w:rsid w:val="00B471B6"/>
    <w:rsid w:val="00B711FE"/>
    <w:rsid w:val="00B767AD"/>
    <w:rsid w:val="00B8061A"/>
    <w:rsid w:val="00BB50FD"/>
    <w:rsid w:val="00BC4EEC"/>
    <w:rsid w:val="00BE00A4"/>
    <w:rsid w:val="00BF7E8D"/>
    <w:rsid w:val="00C21265"/>
    <w:rsid w:val="00C259A5"/>
    <w:rsid w:val="00C31BF5"/>
    <w:rsid w:val="00C6564A"/>
    <w:rsid w:val="00C67DE7"/>
    <w:rsid w:val="00C70051"/>
    <w:rsid w:val="00C71FDB"/>
    <w:rsid w:val="00C829F1"/>
    <w:rsid w:val="00C9424A"/>
    <w:rsid w:val="00CA1EF4"/>
    <w:rsid w:val="00CB2FC1"/>
    <w:rsid w:val="00CB6EF1"/>
    <w:rsid w:val="00CC2C8E"/>
    <w:rsid w:val="00CD28AE"/>
    <w:rsid w:val="00CD2A74"/>
    <w:rsid w:val="00CD5F9D"/>
    <w:rsid w:val="00D5328B"/>
    <w:rsid w:val="00D60A6D"/>
    <w:rsid w:val="00D61F8C"/>
    <w:rsid w:val="00D736B8"/>
    <w:rsid w:val="00DC33F0"/>
    <w:rsid w:val="00DD20BB"/>
    <w:rsid w:val="00DE52BB"/>
    <w:rsid w:val="00E26534"/>
    <w:rsid w:val="00E3649A"/>
    <w:rsid w:val="00E379E0"/>
    <w:rsid w:val="00E458D1"/>
    <w:rsid w:val="00E573DB"/>
    <w:rsid w:val="00E90BF6"/>
    <w:rsid w:val="00E97C9E"/>
    <w:rsid w:val="00EB76D9"/>
    <w:rsid w:val="00ED61FD"/>
    <w:rsid w:val="00EE721C"/>
    <w:rsid w:val="00F15417"/>
    <w:rsid w:val="00F16FB2"/>
    <w:rsid w:val="00F23898"/>
    <w:rsid w:val="00F3124A"/>
    <w:rsid w:val="00F333E9"/>
    <w:rsid w:val="00F63F57"/>
    <w:rsid w:val="00F810B0"/>
    <w:rsid w:val="00FB2889"/>
    <w:rsid w:val="00FC0AA5"/>
    <w:rsid w:val="00FC7296"/>
    <w:rsid w:val="00FC745B"/>
    <w:rsid w:val="00FF77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00D6BDFB-A6D1-47E1-A538-4674BA747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2">
    <w:name w:val="Standard2"/>
    <w:basedOn w:val="Standard"/>
    <w:autoRedefine/>
    <w:qFormat/>
    <w:rsid w:val="001B68C0"/>
    <w:pPr>
      <w:spacing w:after="60" w:line="280" w:lineRule="exact"/>
      <w:ind w:left="2268"/>
    </w:pPr>
    <w:rPr>
      <w:rFonts w:ascii="Arial" w:eastAsia="Calibri" w:hAnsi="Arial" w:cs="Arial"/>
      <w:b/>
      <w:bCs/>
      <w:sz w:val="28"/>
      <w:szCs w:val="20"/>
    </w:rPr>
  </w:style>
  <w:style w:type="paragraph" w:styleId="Listenabsatz">
    <w:name w:val="List Paragraph"/>
    <w:basedOn w:val="Standard"/>
    <w:uiPriority w:val="34"/>
    <w:qFormat/>
    <w:rsid w:val="00177557"/>
    <w:pPr>
      <w:ind w:left="720"/>
      <w:contextualSpacing/>
    </w:pPr>
  </w:style>
  <w:style w:type="paragraph" w:styleId="Sprechblasentext">
    <w:name w:val="Balloon Text"/>
    <w:basedOn w:val="Standard"/>
    <w:link w:val="SprechblasentextZchn"/>
    <w:uiPriority w:val="99"/>
    <w:semiHidden/>
    <w:unhideWhenUsed/>
    <w:rsid w:val="009C15E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15E1"/>
    <w:rPr>
      <w:rFonts w:ascii="Tahoma" w:hAnsi="Tahoma" w:cs="Tahoma"/>
      <w:sz w:val="16"/>
      <w:szCs w:val="16"/>
    </w:rPr>
  </w:style>
  <w:style w:type="character" w:styleId="Hyperlink">
    <w:name w:val="Hyperlink"/>
    <w:basedOn w:val="Absatz-Standardschriftart"/>
    <w:uiPriority w:val="99"/>
    <w:unhideWhenUsed/>
    <w:rsid w:val="00402D1B"/>
    <w:rPr>
      <w:color w:val="0000FF" w:themeColor="hyperlink"/>
      <w:u w:val="single"/>
    </w:rPr>
  </w:style>
  <w:style w:type="paragraph" w:styleId="Kopfzeile">
    <w:name w:val="header"/>
    <w:basedOn w:val="Standard"/>
    <w:link w:val="KopfzeileZchn"/>
    <w:uiPriority w:val="99"/>
    <w:unhideWhenUsed/>
    <w:rsid w:val="002E19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E195B"/>
  </w:style>
  <w:style w:type="paragraph" w:styleId="Fuzeile">
    <w:name w:val="footer"/>
    <w:basedOn w:val="Standard"/>
    <w:link w:val="FuzeileZchn"/>
    <w:uiPriority w:val="99"/>
    <w:unhideWhenUsed/>
    <w:rsid w:val="002E19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E195B"/>
  </w:style>
  <w:style w:type="table" w:styleId="Tabellenraster">
    <w:name w:val="Table Grid"/>
    <w:basedOn w:val="NormaleTabelle"/>
    <w:uiPriority w:val="59"/>
    <w:rsid w:val="00655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
    <w:name w:val="Light Shading"/>
    <w:basedOn w:val="NormaleTabelle"/>
    <w:uiPriority w:val="60"/>
    <w:rsid w:val="0065567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65567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Liste-Akzent1">
    <w:name w:val="Light List Accent 1"/>
    <w:basedOn w:val="NormaleTabelle"/>
    <w:uiPriority w:val="61"/>
    <w:rsid w:val="0065567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latzhaltertext">
    <w:name w:val="Placeholder Text"/>
    <w:basedOn w:val="Absatz-Standardschriftart"/>
    <w:uiPriority w:val="99"/>
    <w:semiHidden/>
    <w:rsid w:val="00655677"/>
    <w:rPr>
      <w:color w:val="808080"/>
    </w:rPr>
  </w:style>
  <w:style w:type="character" w:styleId="NichtaufgelsteErwhnung">
    <w:name w:val="Unresolved Mention"/>
    <w:basedOn w:val="Absatz-Standardschriftart"/>
    <w:uiPriority w:val="99"/>
    <w:semiHidden/>
    <w:unhideWhenUsed/>
    <w:rsid w:val="00840D69"/>
    <w:rPr>
      <w:color w:val="605E5C"/>
      <w:shd w:val="clear" w:color="auto" w:fill="E1DFDD"/>
    </w:rPr>
  </w:style>
  <w:style w:type="paragraph" w:customStyle="1" w:styleId="Default">
    <w:name w:val="Default"/>
    <w:rsid w:val="00CB2FC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923822">
      <w:bodyDiv w:val="1"/>
      <w:marLeft w:val="0"/>
      <w:marRight w:val="0"/>
      <w:marTop w:val="0"/>
      <w:marBottom w:val="0"/>
      <w:divBdr>
        <w:top w:val="none" w:sz="0" w:space="0" w:color="auto"/>
        <w:left w:val="none" w:sz="0" w:space="0" w:color="auto"/>
        <w:bottom w:val="none" w:sz="0" w:space="0" w:color="auto"/>
        <w:right w:val="none" w:sz="0" w:space="0" w:color="auto"/>
      </w:divBdr>
    </w:div>
    <w:div w:id="1264797342">
      <w:bodyDiv w:val="1"/>
      <w:marLeft w:val="0"/>
      <w:marRight w:val="0"/>
      <w:marTop w:val="0"/>
      <w:marBottom w:val="0"/>
      <w:divBdr>
        <w:top w:val="none" w:sz="0" w:space="0" w:color="auto"/>
        <w:left w:val="none" w:sz="0" w:space="0" w:color="auto"/>
        <w:bottom w:val="none" w:sz="0" w:space="0" w:color="auto"/>
        <w:right w:val="none" w:sz="0" w:space="0" w:color="auto"/>
      </w:divBdr>
    </w:div>
    <w:div w:id="127837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aethner@hwk-bls.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ethner@hwk-bls.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aethner@hwk-bls.de"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6C6F4-22F1-4EDA-82DD-7D61F2334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1579</Words>
  <Characters>9954</Characters>
  <Application>Microsoft Office Word</Application>
  <DocSecurity>4</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Handwerkskammer Braunschweig-Lüneburg-Stade</Company>
  <LinksUpToDate>false</LinksUpToDate>
  <CharactersWithSpaces>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Kaethner, Udo</dc:creator>
  <cp:lastModifiedBy>Kaethner, Udo</cp:lastModifiedBy>
  <cp:revision>2</cp:revision>
  <cp:lastPrinted>2024-04-29T10:23:00Z</cp:lastPrinted>
  <dcterms:created xsi:type="dcterms:W3CDTF">2024-04-29T12:55:00Z</dcterms:created>
  <dcterms:modified xsi:type="dcterms:W3CDTF">2024-04-29T12:55:00Z</dcterms:modified>
</cp:coreProperties>
</file>